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FF" w:rsidRPr="00E924EE" w:rsidRDefault="00511AFF" w:rsidP="00E924EE">
      <w:pPr>
        <w:spacing w:after="0"/>
        <w:jc w:val="center"/>
        <w:rPr>
          <w:rFonts w:ascii="Times New Roman" w:hAnsi="Times New Roman" w:cs="Times New Roman"/>
          <w:sz w:val="24"/>
          <w:szCs w:val="24"/>
        </w:rPr>
      </w:pPr>
      <w:r w:rsidRPr="00E924EE">
        <w:rPr>
          <w:rFonts w:ascii="Times New Roman" w:hAnsi="Times New Roman" w:cs="Times New Roman"/>
          <w:sz w:val="24"/>
          <w:szCs w:val="24"/>
        </w:rPr>
        <w:t>Министерство общего и профессионального образования Свердловской области</w:t>
      </w:r>
    </w:p>
    <w:p w:rsidR="00511AFF" w:rsidRPr="00E924EE" w:rsidRDefault="00511AFF" w:rsidP="00E924EE">
      <w:pPr>
        <w:spacing w:after="0"/>
        <w:jc w:val="center"/>
        <w:rPr>
          <w:rFonts w:ascii="Times New Roman" w:hAnsi="Times New Roman" w:cs="Times New Roman"/>
          <w:sz w:val="24"/>
          <w:szCs w:val="24"/>
        </w:rPr>
      </w:pPr>
      <w:r w:rsidRPr="00E924EE">
        <w:rPr>
          <w:rFonts w:ascii="Times New Roman" w:hAnsi="Times New Roman" w:cs="Times New Roman"/>
          <w:sz w:val="24"/>
          <w:szCs w:val="24"/>
        </w:rPr>
        <w:t>Государственное казённое  общеобразовательное учреждение Свердловской области</w:t>
      </w:r>
    </w:p>
    <w:p w:rsidR="00511AFF" w:rsidRPr="00E924EE" w:rsidRDefault="00511AFF" w:rsidP="00E924EE">
      <w:pPr>
        <w:spacing w:after="0"/>
        <w:jc w:val="center"/>
        <w:rPr>
          <w:rFonts w:ascii="Times New Roman" w:hAnsi="Times New Roman" w:cs="Times New Roman"/>
          <w:b/>
          <w:bCs/>
          <w:sz w:val="24"/>
          <w:szCs w:val="24"/>
        </w:rPr>
      </w:pPr>
      <w:r w:rsidRPr="00E924EE">
        <w:rPr>
          <w:rFonts w:ascii="Times New Roman" w:hAnsi="Times New Roman" w:cs="Times New Roman"/>
          <w:b/>
          <w:bCs/>
          <w:sz w:val="24"/>
          <w:szCs w:val="24"/>
        </w:rPr>
        <w:t>«БАЙКАЛОВСКАЯ  ШКОЛА-ИНТЕРНАТ, РЕАЛИЗУЮЩАЯ АДАПТИРОВАННЫЕ ОСНОВНЫЕ ОБЩЕОБРАЗОВАТЕЛЬНЫЕ ПРОГРАММЫ»</w:t>
      </w:r>
    </w:p>
    <w:p w:rsidR="00511AFF" w:rsidRPr="00E924EE" w:rsidRDefault="00511AFF" w:rsidP="00E924EE">
      <w:pPr>
        <w:spacing w:after="0"/>
        <w:rPr>
          <w:rFonts w:ascii="Times New Roman" w:hAnsi="Times New Roman" w:cs="Times New Roman"/>
          <w:b/>
          <w:bCs/>
          <w:color w:val="000000"/>
          <w:sz w:val="24"/>
          <w:szCs w:val="24"/>
        </w:rPr>
      </w:pPr>
    </w:p>
    <w:p w:rsidR="00523E2D" w:rsidRPr="00E924EE" w:rsidRDefault="00523E2D" w:rsidP="00E924EE">
      <w:pPr>
        <w:spacing w:after="0"/>
        <w:rPr>
          <w:rFonts w:ascii="Times New Roman" w:hAnsi="Times New Roman" w:cs="Times New Roman"/>
          <w:b/>
          <w:bCs/>
          <w:color w:val="000000"/>
          <w:sz w:val="24"/>
          <w:szCs w:val="24"/>
        </w:rPr>
      </w:pPr>
    </w:p>
    <w:p w:rsidR="00511AFF" w:rsidRPr="00E924EE" w:rsidRDefault="00523E2D" w:rsidP="00E924EE">
      <w:pPr>
        <w:spacing w:after="0"/>
        <w:rPr>
          <w:rFonts w:ascii="Times New Roman" w:hAnsi="Times New Roman" w:cs="Times New Roman"/>
          <w:sz w:val="24"/>
          <w:szCs w:val="24"/>
        </w:rPr>
      </w:pPr>
      <w:r w:rsidRPr="00E924EE">
        <w:rPr>
          <w:rFonts w:ascii="Times New Roman" w:hAnsi="Times New Roman" w:cs="Times New Roman"/>
          <w:sz w:val="24"/>
          <w:szCs w:val="24"/>
        </w:rPr>
        <w:t>СОГЛАСОВАНО:</w:t>
      </w:r>
      <w:r w:rsidR="00511AFF" w:rsidRPr="00E924EE">
        <w:rPr>
          <w:rFonts w:ascii="Times New Roman" w:hAnsi="Times New Roman" w:cs="Times New Roman"/>
          <w:sz w:val="24"/>
          <w:szCs w:val="24"/>
        </w:rPr>
        <w:t xml:space="preserve">      </w:t>
      </w:r>
      <w:r w:rsidRPr="00E924EE">
        <w:rPr>
          <w:rFonts w:ascii="Times New Roman" w:hAnsi="Times New Roman" w:cs="Times New Roman"/>
          <w:sz w:val="24"/>
          <w:szCs w:val="24"/>
        </w:rPr>
        <w:t xml:space="preserve">                                                                                      </w:t>
      </w:r>
      <w:r w:rsidR="00511AFF" w:rsidRPr="00E924EE">
        <w:rPr>
          <w:rFonts w:ascii="Times New Roman" w:hAnsi="Times New Roman" w:cs="Times New Roman"/>
          <w:sz w:val="24"/>
          <w:szCs w:val="24"/>
        </w:rPr>
        <w:t xml:space="preserve">  </w:t>
      </w:r>
      <w:r w:rsidRPr="00E924EE">
        <w:rPr>
          <w:rFonts w:ascii="Times New Roman" w:hAnsi="Times New Roman" w:cs="Times New Roman"/>
          <w:sz w:val="24"/>
          <w:szCs w:val="24"/>
        </w:rPr>
        <w:t>УТВЕРЖДАЮ:</w:t>
      </w:r>
      <w:r w:rsidR="00511AFF" w:rsidRPr="00E924EE">
        <w:rPr>
          <w:rFonts w:ascii="Times New Roman" w:hAnsi="Times New Roman" w:cs="Times New Roman"/>
          <w:sz w:val="24"/>
          <w:szCs w:val="24"/>
        </w:rPr>
        <w:t xml:space="preserve">                                                                 </w:t>
      </w:r>
      <w:r w:rsidRPr="00E924EE">
        <w:rPr>
          <w:rFonts w:ascii="Times New Roman" w:hAnsi="Times New Roman" w:cs="Times New Roman"/>
          <w:sz w:val="24"/>
          <w:szCs w:val="24"/>
        </w:rPr>
        <w:t xml:space="preserve">                               </w:t>
      </w:r>
    </w:p>
    <w:p w:rsidR="00E818BC" w:rsidRPr="00E924EE" w:rsidRDefault="00523E2D" w:rsidP="00E924EE">
      <w:pPr>
        <w:spacing w:after="0"/>
        <w:rPr>
          <w:rFonts w:ascii="Times New Roman" w:hAnsi="Times New Roman" w:cs="Times New Roman"/>
          <w:sz w:val="24"/>
          <w:szCs w:val="24"/>
        </w:rPr>
      </w:pPr>
      <w:r w:rsidRPr="00E924EE">
        <w:rPr>
          <w:rFonts w:ascii="Times New Roman" w:hAnsi="Times New Roman" w:cs="Times New Roman"/>
          <w:sz w:val="24"/>
          <w:szCs w:val="24"/>
        </w:rPr>
        <w:t xml:space="preserve"> Председатель методического Совета                                                                 </w:t>
      </w:r>
      <w:r w:rsidR="00E818BC" w:rsidRPr="00E924EE">
        <w:rPr>
          <w:rFonts w:ascii="Times New Roman" w:hAnsi="Times New Roman" w:cs="Times New Roman"/>
          <w:sz w:val="24"/>
          <w:szCs w:val="24"/>
        </w:rPr>
        <w:t xml:space="preserve">Директор ОУ  </w:t>
      </w:r>
    </w:p>
    <w:p w:rsidR="00511AFF" w:rsidRPr="00E924EE" w:rsidRDefault="00E818BC" w:rsidP="00E924EE">
      <w:pPr>
        <w:spacing w:after="0"/>
        <w:jc w:val="right"/>
        <w:rPr>
          <w:rFonts w:ascii="Times New Roman" w:hAnsi="Times New Roman" w:cs="Times New Roman"/>
          <w:sz w:val="24"/>
          <w:szCs w:val="24"/>
        </w:rPr>
      </w:pPr>
      <w:r w:rsidRPr="00E924EE">
        <w:rPr>
          <w:rFonts w:ascii="Times New Roman" w:hAnsi="Times New Roman" w:cs="Times New Roman"/>
          <w:sz w:val="24"/>
          <w:szCs w:val="24"/>
        </w:rPr>
        <w:t xml:space="preserve">________________ </w:t>
      </w:r>
      <w:r w:rsidR="00523E2D" w:rsidRPr="00E924EE">
        <w:rPr>
          <w:rFonts w:ascii="Times New Roman" w:hAnsi="Times New Roman" w:cs="Times New Roman"/>
          <w:sz w:val="24"/>
          <w:szCs w:val="24"/>
        </w:rPr>
        <w:t>Е.П.Епишина</w:t>
      </w:r>
      <w:r w:rsidRPr="00E924EE">
        <w:rPr>
          <w:rFonts w:ascii="Times New Roman" w:hAnsi="Times New Roman" w:cs="Times New Roman"/>
          <w:sz w:val="24"/>
          <w:szCs w:val="24"/>
        </w:rPr>
        <w:t xml:space="preserve">                        </w:t>
      </w:r>
      <w:r w:rsidR="00523E2D" w:rsidRPr="00E924EE">
        <w:rPr>
          <w:rFonts w:ascii="Times New Roman" w:hAnsi="Times New Roman" w:cs="Times New Roman"/>
          <w:sz w:val="24"/>
          <w:szCs w:val="24"/>
        </w:rPr>
        <w:t xml:space="preserve">       </w:t>
      </w:r>
      <w:r w:rsidRPr="00E924EE">
        <w:rPr>
          <w:rFonts w:ascii="Times New Roman" w:hAnsi="Times New Roman" w:cs="Times New Roman"/>
          <w:sz w:val="24"/>
          <w:szCs w:val="24"/>
        </w:rPr>
        <w:t xml:space="preserve">          ______________ Е. В. Сутягина                </w:t>
      </w:r>
      <w:r w:rsidR="00511AFF" w:rsidRPr="00E924EE">
        <w:rPr>
          <w:rFonts w:ascii="Times New Roman" w:hAnsi="Times New Roman" w:cs="Times New Roman"/>
          <w:sz w:val="24"/>
          <w:szCs w:val="24"/>
        </w:rPr>
        <w:t xml:space="preserve">    </w:t>
      </w:r>
      <w:r w:rsidRPr="00E924EE">
        <w:rPr>
          <w:rFonts w:ascii="Times New Roman" w:hAnsi="Times New Roman" w:cs="Times New Roman"/>
          <w:sz w:val="24"/>
          <w:szCs w:val="24"/>
        </w:rPr>
        <w:t xml:space="preserve">                                                                 </w:t>
      </w:r>
    </w:p>
    <w:p w:rsidR="00E818BC" w:rsidRPr="00E924EE" w:rsidRDefault="00511AFF" w:rsidP="00E924EE">
      <w:pPr>
        <w:spacing w:after="0"/>
        <w:rPr>
          <w:rFonts w:ascii="Times New Roman" w:hAnsi="Times New Roman" w:cs="Times New Roman"/>
          <w:sz w:val="24"/>
          <w:szCs w:val="24"/>
        </w:rPr>
      </w:pPr>
      <w:r w:rsidRPr="00E924EE">
        <w:rPr>
          <w:rFonts w:ascii="Times New Roman" w:hAnsi="Times New Roman" w:cs="Times New Roman"/>
          <w:sz w:val="24"/>
          <w:szCs w:val="24"/>
        </w:rPr>
        <w:t xml:space="preserve"> Протокол №</w:t>
      </w:r>
      <w:proofErr w:type="spellStart"/>
      <w:r w:rsidRPr="00E924EE">
        <w:rPr>
          <w:rFonts w:ascii="Times New Roman" w:hAnsi="Times New Roman" w:cs="Times New Roman"/>
          <w:sz w:val="24"/>
          <w:szCs w:val="24"/>
        </w:rPr>
        <w:t>____от</w:t>
      </w:r>
      <w:proofErr w:type="spellEnd"/>
      <w:r w:rsidRPr="00E924EE">
        <w:rPr>
          <w:rFonts w:ascii="Times New Roman" w:hAnsi="Times New Roman" w:cs="Times New Roman"/>
          <w:sz w:val="24"/>
          <w:szCs w:val="24"/>
        </w:rPr>
        <w:t xml:space="preserve"> _______20</w:t>
      </w:r>
      <w:r w:rsidR="00A06934" w:rsidRPr="00E924EE">
        <w:rPr>
          <w:rFonts w:ascii="Times New Roman" w:hAnsi="Times New Roman" w:cs="Times New Roman"/>
          <w:sz w:val="24"/>
          <w:szCs w:val="24"/>
        </w:rPr>
        <w:t>1</w:t>
      </w:r>
      <w:r w:rsidRPr="00E924EE">
        <w:rPr>
          <w:rFonts w:ascii="Times New Roman" w:hAnsi="Times New Roman" w:cs="Times New Roman"/>
          <w:sz w:val="24"/>
          <w:szCs w:val="24"/>
        </w:rPr>
        <w:t xml:space="preserve">6г             </w:t>
      </w:r>
      <w:r w:rsidR="00E818BC" w:rsidRPr="00E924EE">
        <w:rPr>
          <w:rFonts w:ascii="Times New Roman" w:hAnsi="Times New Roman" w:cs="Times New Roman"/>
          <w:sz w:val="24"/>
          <w:szCs w:val="24"/>
        </w:rPr>
        <w:t xml:space="preserve">                        Приказ от ______</w:t>
      </w:r>
      <w:r w:rsidR="00523E2D" w:rsidRPr="00E924EE">
        <w:rPr>
          <w:rFonts w:ascii="Times New Roman" w:hAnsi="Times New Roman" w:cs="Times New Roman"/>
          <w:sz w:val="24"/>
          <w:szCs w:val="24"/>
        </w:rPr>
        <w:t>_</w:t>
      </w:r>
      <w:r w:rsidR="00E818BC" w:rsidRPr="00E924EE">
        <w:rPr>
          <w:rFonts w:ascii="Times New Roman" w:hAnsi="Times New Roman" w:cs="Times New Roman"/>
          <w:sz w:val="24"/>
          <w:szCs w:val="24"/>
        </w:rPr>
        <w:t xml:space="preserve">__20   г № ____                              </w:t>
      </w:r>
      <w:r w:rsidRPr="00E924EE">
        <w:rPr>
          <w:rFonts w:ascii="Times New Roman" w:hAnsi="Times New Roman" w:cs="Times New Roman"/>
          <w:sz w:val="24"/>
          <w:szCs w:val="24"/>
        </w:rPr>
        <w:t xml:space="preserve">                           </w:t>
      </w:r>
      <w:r w:rsidR="00E818BC" w:rsidRPr="00E924EE">
        <w:rPr>
          <w:rFonts w:ascii="Times New Roman" w:hAnsi="Times New Roman" w:cs="Times New Roman"/>
          <w:sz w:val="24"/>
          <w:szCs w:val="24"/>
        </w:rPr>
        <w:t xml:space="preserve">                                                                                                   </w:t>
      </w:r>
    </w:p>
    <w:p w:rsidR="00511AFF" w:rsidRPr="00E924EE" w:rsidRDefault="00511AFF" w:rsidP="00E924EE">
      <w:pPr>
        <w:spacing w:after="0"/>
        <w:rPr>
          <w:rFonts w:ascii="Times New Roman" w:hAnsi="Times New Roman" w:cs="Times New Roman"/>
          <w:sz w:val="24"/>
          <w:szCs w:val="24"/>
        </w:rPr>
      </w:pPr>
    </w:p>
    <w:p w:rsidR="00511AFF" w:rsidRPr="00E924EE" w:rsidRDefault="00511AFF" w:rsidP="00E924EE">
      <w:pPr>
        <w:spacing w:after="0"/>
        <w:rPr>
          <w:rFonts w:ascii="Times New Roman" w:hAnsi="Times New Roman" w:cs="Times New Roman"/>
          <w:sz w:val="24"/>
          <w:szCs w:val="24"/>
        </w:rPr>
      </w:pPr>
      <w:r w:rsidRPr="00E924EE">
        <w:rPr>
          <w:rFonts w:ascii="Times New Roman" w:hAnsi="Times New Roman" w:cs="Times New Roman"/>
          <w:sz w:val="24"/>
          <w:szCs w:val="24"/>
        </w:rPr>
        <w:t xml:space="preserve">                                                           </w:t>
      </w:r>
      <w:r w:rsidR="00E818BC" w:rsidRPr="00E924EE">
        <w:rPr>
          <w:rFonts w:ascii="Times New Roman" w:hAnsi="Times New Roman" w:cs="Times New Roman"/>
          <w:sz w:val="24"/>
          <w:szCs w:val="24"/>
        </w:rPr>
        <w:t xml:space="preserve">                                    </w:t>
      </w:r>
      <w:r w:rsidRPr="00E924EE">
        <w:rPr>
          <w:rFonts w:ascii="Times New Roman" w:hAnsi="Times New Roman" w:cs="Times New Roman"/>
          <w:sz w:val="24"/>
          <w:szCs w:val="24"/>
        </w:rPr>
        <w:t xml:space="preserve">                                                                                                                                              </w:t>
      </w:r>
    </w:p>
    <w:p w:rsidR="00511AFF" w:rsidRPr="00E924EE" w:rsidRDefault="00523E2D" w:rsidP="00E924EE">
      <w:pPr>
        <w:spacing w:after="0"/>
        <w:rPr>
          <w:rFonts w:ascii="Times New Roman" w:hAnsi="Times New Roman" w:cs="Times New Roman"/>
          <w:sz w:val="24"/>
          <w:szCs w:val="24"/>
        </w:rPr>
      </w:pPr>
      <w:r w:rsidRPr="00E924EE">
        <w:rPr>
          <w:rFonts w:ascii="Times New Roman" w:hAnsi="Times New Roman" w:cs="Times New Roman"/>
          <w:sz w:val="24"/>
          <w:szCs w:val="24"/>
        </w:rPr>
        <w:t xml:space="preserve"> </w:t>
      </w:r>
    </w:p>
    <w:p w:rsidR="00523E2D" w:rsidRPr="00E924EE" w:rsidRDefault="00523E2D" w:rsidP="00E924EE">
      <w:pPr>
        <w:spacing w:after="0"/>
        <w:rPr>
          <w:rFonts w:ascii="Times New Roman" w:hAnsi="Times New Roman" w:cs="Times New Roman"/>
          <w:sz w:val="24"/>
          <w:szCs w:val="24"/>
        </w:rPr>
      </w:pPr>
    </w:p>
    <w:p w:rsidR="00523E2D" w:rsidRPr="00E924EE" w:rsidRDefault="00523E2D" w:rsidP="00E924EE">
      <w:pPr>
        <w:spacing w:after="0"/>
        <w:rPr>
          <w:rFonts w:ascii="Times New Roman" w:hAnsi="Times New Roman" w:cs="Times New Roman"/>
          <w:sz w:val="24"/>
          <w:szCs w:val="24"/>
        </w:rPr>
      </w:pPr>
    </w:p>
    <w:p w:rsidR="00523E2D" w:rsidRPr="00E924EE" w:rsidRDefault="00523E2D" w:rsidP="00E924EE">
      <w:pPr>
        <w:spacing w:after="0"/>
        <w:rPr>
          <w:rFonts w:ascii="Times New Roman" w:hAnsi="Times New Roman" w:cs="Times New Roman"/>
          <w:sz w:val="24"/>
          <w:szCs w:val="24"/>
        </w:rPr>
      </w:pPr>
    </w:p>
    <w:p w:rsidR="00523E2D" w:rsidRPr="00E924EE" w:rsidRDefault="00523E2D" w:rsidP="00E924EE">
      <w:pPr>
        <w:spacing w:after="0"/>
        <w:rPr>
          <w:rFonts w:ascii="Times New Roman" w:hAnsi="Times New Roman" w:cs="Times New Roman"/>
          <w:sz w:val="24"/>
          <w:szCs w:val="24"/>
        </w:rPr>
      </w:pPr>
    </w:p>
    <w:p w:rsidR="00523E2D" w:rsidRPr="00E924EE" w:rsidRDefault="00523E2D" w:rsidP="00E924EE">
      <w:pPr>
        <w:spacing w:after="0"/>
        <w:rPr>
          <w:rFonts w:ascii="Times New Roman" w:hAnsi="Times New Roman" w:cs="Times New Roman"/>
          <w:sz w:val="24"/>
          <w:szCs w:val="24"/>
        </w:rPr>
      </w:pPr>
    </w:p>
    <w:p w:rsidR="00511AFF" w:rsidRPr="00E924EE" w:rsidRDefault="00511AFF" w:rsidP="00511AFF">
      <w:pPr>
        <w:pStyle w:val="Default"/>
        <w:rPr>
          <w:b/>
          <w:bCs/>
        </w:rPr>
      </w:pPr>
    </w:p>
    <w:p w:rsidR="004A6714" w:rsidRPr="00E924EE" w:rsidRDefault="00511AFF" w:rsidP="00E924EE">
      <w:pPr>
        <w:spacing w:after="0"/>
        <w:jc w:val="center"/>
        <w:rPr>
          <w:rFonts w:ascii="Times New Roman" w:hAnsi="Times New Roman" w:cs="Times New Roman"/>
          <w:b/>
          <w:sz w:val="24"/>
          <w:szCs w:val="24"/>
        </w:rPr>
      </w:pPr>
      <w:r w:rsidRPr="00E924EE">
        <w:rPr>
          <w:rFonts w:ascii="Times New Roman" w:hAnsi="Times New Roman" w:cs="Times New Roman"/>
          <w:b/>
          <w:bCs/>
          <w:sz w:val="24"/>
          <w:szCs w:val="24"/>
        </w:rPr>
        <w:t xml:space="preserve">Рабочая программа </w:t>
      </w:r>
      <w:r w:rsidR="004A6714" w:rsidRPr="00E924EE">
        <w:rPr>
          <w:rFonts w:ascii="Times New Roman" w:hAnsi="Times New Roman" w:cs="Times New Roman"/>
          <w:b/>
          <w:bCs/>
          <w:sz w:val="24"/>
          <w:szCs w:val="24"/>
        </w:rPr>
        <w:t xml:space="preserve"> </w:t>
      </w:r>
      <w:r w:rsidR="004A6714" w:rsidRPr="00E924EE">
        <w:rPr>
          <w:rFonts w:ascii="Times New Roman" w:hAnsi="Times New Roman" w:cs="Times New Roman"/>
          <w:b/>
          <w:sz w:val="24"/>
          <w:szCs w:val="24"/>
        </w:rPr>
        <w:t xml:space="preserve"> </w:t>
      </w:r>
    </w:p>
    <w:p w:rsidR="00FD6942" w:rsidRPr="00E924EE" w:rsidRDefault="004A6714" w:rsidP="00E924EE">
      <w:pPr>
        <w:spacing w:after="0"/>
        <w:jc w:val="center"/>
        <w:rPr>
          <w:rFonts w:ascii="Times New Roman" w:hAnsi="Times New Roman" w:cs="Times New Roman"/>
          <w:sz w:val="24"/>
          <w:szCs w:val="24"/>
        </w:rPr>
      </w:pPr>
      <w:r w:rsidRPr="00E924EE">
        <w:rPr>
          <w:rFonts w:ascii="Times New Roman" w:hAnsi="Times New Roman" w:cs="Times New Roman"/>
          <w:sz w:val="24"/>
          <w:szCs w:val="24"/>
        </w:rPr>
        <w:t>по реализации учебного курса</w:t>
      </w:r>
    </w:p>
    <w:p w:rsidR="00511AFF" w:rsidRPr="00E924EE" w:rsidRDefault="00A13308" w:rsidP="00E924EE">
      <w:pPr>
        <w:spacing w:after="0"/>
        <w:jc w:val="center"/>
        <w:rPr>
          <w:rFonts w:ascii="Times New Roman" w:hAnsi="Times New Roman" w:cs="Times New Roman"/>
          <w:sz w:val="24"/>
          <w:szCs w:val="24"/>
        </w:rPr>
      </w:pPr>
      <w:r w:rsidRPr="00E924EE">
        <w:rPr>
          <w:rFonts w:ascii="Times New Roman" w:hAnsi="Times New Roman" w:cs="Times New Roman"/>
          <w:b/>
          <w:i/>
          <w:sz w:val="24"/>
          <w:szCs w:val="24"/>
        </w:rPr>
        <w:t>«История Отечества</w:t>
      </w:r>
      <w:r w:rsidR="004A6714" w:rsidRPr="00E924EE">
        <w:rPr>
          <w:rFonts w:ascii="Times New Roman" w:hAnsi="Times New Roman" w:cs="Times New Roman"/>
          <w:b/>
          <w:i/>
          <w:sz w:val="24"/>
          <w:szCs w:val="24"/>
        </w:rPr>
        <w:t>»</w:t>
      </w:r>
      <w:r w:rsidR="00FD6942" w:rsidRPr="00E924EE">
        <w:rPr>
          <w:rFonts w:ascii="Times New Roman" w:hAnsi="Times New Roman" w:cs="Times New Roman"/>
          <w:b/>
          <w:i/>
          <w:sz w:val="24"/>
          <w:szCs w:val="24"/>
        </w:rPr>
        <w:t xml:space="preserve"> </w:t>
      </w:r>
      <w:r w:rsidRPr="00E924EE">
        <w:rPr>
          <w:rFonts w:ascii="Times New Roman" w:hAnsi="Times New Roman" w:cs="Times New Roman"/>
          <w:b/>
          <w:bCs/>
          <w:sz w:val="24"/>
          <w:szCs w:val="24"/>
        </w:rPr>
        <w:t>7</w:t>
      </w:r>
      <w:r w:rsidR="004A6714" w:rsidRPr="00E924EE">
        <w:rPr>
          <w:rFonts w:ascii="Times New Roman" w:hAnsi="Times New Roman" w:cs="Times New Roman"/>
          <w:b/>
          <w:bCs/>
          <w:sz w:val="24"/>
          <w:szCs w:val="24"/>
        </w:rPr>
        <w:t>-9 классы</w:t>
      </w:r>
    </w:p>
    <w:p w:rsidR="00511AFF" w:rsidRPr="00E924EE" w:rsidRDefault="00511AFF" w:rsidP="00511AFF">
      <w:pPr>
        <w:pStyle w:val="Default"/>
        <w:jc w:val="center"/>
        <w:rPr>
          <w:bCs/>
        </w:rPr>
      </w:pPr>
      <w:r w:rsidRPr="00E924EE">
        <w:rPr>
          <w:bCs/>
        </w:rPr>
        <w:t xml:space="preserve">для </w:t>
      </w:r>
      <w:proofErr w:type="gramStart"/>
      <w:r w:rsidRPr="00E924EE">
        <w:rPr>
          <w:bCs/>
        </w:rPr>
        <w:t>обучающихся</w:t>
      </w:r>
      <w:proofErr w:type="gramEnd"/>
      <w:r w:rsidRPr="00E924EE">
        <w:rPr>
          <w:bCs/>
        </w:rPr>
        <w:t xml:space="preserve"> с  умственной отсталостью</w:t>
      </w:r>
    </w:p>
    <w:p w:rsidR="00511AFF" w:rsidRPr="00E924EE" w:rsidRDefault="00511AFF" w:rsidP="00511AFF">
      <w:pPr>
        <w:pStyle w:val="Default"/>
        <w:jc w:val="center"/>
        <w:rPr>
          <w:bCs/>
        </w:rPr>
      </w:pPr>
      <w:r w:rsidRPr="00E924EE">
        <w:rPr>
          <w:bCs/>
        </w:rPr>
        <w:t>(интеллектуальными нарушениями</w:t>
      </w:r>
      <w:r w:rsidR="00A06934" w:rsidRPr="00E924EE">
        <w:rPr>
          <w:bCs/>
        </w:rPr>
        <w:t>)</w:t>
      </w:r>
      <w:r w:rsidRPr="00E924EE">
        <w:rPr>
          <w:bCs/>
        </w:rPr>
        <w:t>, вариант</w:t>
      </w:r>
      <w:proofErr w:type="gramStart"/>
      <w:r w:rsidRPr="00E924EE">
        <w:rPr>
          <w:bCs/>
        </w:rPr>
        <w:t>1</w:t>
      </w:r>
      <w:proofErr w:type="gramEnd"/>
    </w:p>
    <w:p w:rsidR="00523E2D" w:rsidRPr="00E924EE" w:rsidRDefault="00523E2D" w:rsidP="00523E2D">
      <w:pPr>
        <w:pStyle w:val="Default"/>
        <w:jc w:val="center"/>
        <w:rPr>
          <w:b/>
          <w:bCs/>
        </w:rPr>
      </w:pPr>
      <w:r w:rsidRPr="00E924EE">
        <w:rPr>
          <w:b/>
          <w:bCs/>
        </w:rPr>
        <w:t>на 2016-2017 учебный год</w:t>
      </w:r>
    </w:p>
    <w:p w:rsidR="00FD6942" w:rsidRPr="00E924EE" w:rsidRDefault="00FD6942" w:rsidP="00511AFF">
      <w:pPr>
        <w:pStyle w:val="Default"/>
        <w:jc w:val="center"/>
        <w:rPr>
          <w:b/>
          <w:bCs/>
        </w:rPr>
      </w:pPr>
    </w:p>
    <w:p w:rsidR="00FD6942" w:rsidRPr="00E924EE" w:rsidRDefault="00FD6942" w:rsidP="00FD6942">
      <w:pPr>
        <w:pStyle w:val="Default"/>
        <w:jc w:val="right"/>
        <w:rPr>
          <w:b/>
          <w:bCs/>
        </w:rPr>
      </w:pPr>
    </w:p>
    <w:p w:rsidR="00A06934" w:rsidRPr="00E924EE" w:rsidRDefault="00A06934" w:rsidP="00FD6942">
      <w:pPr>
        <w:pStyle w:val="Default"/>
        <w:jc w:val="right"/>
        <w:rPr>
          <w:b/>
          <w:bCs/>
        </w:rPr>
      </w:pPr>
    </w:p>
    <w:p w:rsidR="00A06934" w:rsidRPr="00E924EE" w:rsidRDefault="00A06934" w:rsidP="00FD6942">
      <w:pPr>
        <w:pStyle w:val="Default"/>
        <w:jc w:val="right"/>
        <w:rPr>
          <w:b/>
          <w:bCs/>
        </w:rPr>
      </w:pPr>
    </w:p>
    <w:p w:rsidR="00FD6942" w:rsidRPr="00E924EE" w:rsidRDefault="00523E2D" w:rsidP="00FD6942">
      <w:pPr>
        <w:pStyle w:val="Default"/>
        <w:jc w:val="right"/>
        <w:rPr>
          <w:bCs/>
        </w:rPr>
      </w:pPr>
      <w:r w:rsidRPr="00E924EE">
        <w:rPr>
          <w:bCs/>
        </w:rPr>
        <w:t>Составитель:</w:t>
      </w:r>
    </w:p>
    <w:p w:rsidR="00523E2D" w:rsidRPr="00E924EE" w:rsidRDefault="00A13308" w:rsidP="00FD6942">
      <w:pPr>
        <w:pStyle w:val="Default"/>
        <w:jc w:val="right"/>
        <w:rPr>
          <w:bCs/>
        </w:rPr>
      </w:pPr>
      <w:r w:rsidRPr="00E924EE">
        <w:rPr>
          <w:bCs/>
        </w:rPr>
        <w:t>Учитель истории</w:t>
      </w:r>
    </w:p>
    <w:p w:rsidR="00523E2D" w:rsidRPr="00E924EE" w:rsidRDefault="00523E2D" w:rsidP="00FD6942">
      <w:pPr>
        <w:pStyle w:val="Default"/>
        <w:jc w:val="right"/>
        <w:rPr>
          <w:bCs/>
        </w:rPr>
      </w:pPr>
      <w:proofErr w:type="spellStart"/>
      <w:r w:rsidRPr="00E924EE">
        <w:rPr>
          <w:bCs/>
        </w:rPr>
        <w:t>___________________</w:t>
      </w:r>
      <w:r w:rsidR="005C5843" w:rsidRPr="00E924EE">
        <w:rPr>
          <w:bCs/>
        </w:rPr>
        <w:t>Глухих</w:t>
      </w:r>
      <w:proofErr w:type="spellEnd"/>
      <w:r w:rsidR="005C5843" w:rsidRPr="00E924EE">
        <w:rPr>
          <w:bCs/>
        </w:rPr>
        <w:t xml:space="preserve"> И.Е.</w:t>
      </w:r>
    </w:p>
    <w:p w:rsidR="00523E2D" w:rsidRPr="00E924EE" w:rsidRDefault="00523E2D" w:rsidP="00FD6942">
      <w:pPr>
        <w:pStyle w:val="Default"/>
        <w:jc w:val="right"/>
        <w:rPr>
          <w:bCs/>
        </w:rPr>
      </w:pPr>
      <w:r w:rsidRPr="00E924EE">
        <w:rPr>
          <w:bCs/>
        </w:rPr>
        <w:t>Ф.И.О</w:t>
      </w:r>
    </w:p>
    <w:p w:rsidR="00FD6942" w:rsidRPr="00E924EE" w:rsidRDefault="00523E2D" w:rsidP="00FD6942">
      <w:pPr>
        <w:pStyle w:val="Default"/>
        <w:jc w:val="right"/>
        <w:rPr>
          <w:bCs/>
        </w:rPr>
      </w:pPr>
      <w:r w:rsidRPr="00E924EE">
        <w:rPr>
          <w:bCs/>
        </w:rPr>
        <w:t>Рассмотрено на заседании МО</w:t>
      </w:r>
    </w:p>
    <w:p w:rsidR="00523E2D" w:rsidRPr="00E924EE" w:rsidRDefault="00523E2D" w:rsidP="00FD6942">
      <w:pPr>
        <w:pStyle w:val="Default"/>
        <w:jc w:val="right"/>
        <w:rPr>
          <w:bCs/>
        </w:rPr>
      </w:pPr>
      <w:r w:rsidRPr="00E924EE">
        <w:rPr>
          <w:bCs/>
        </w:rPr>
        <w:t>учителей-предметников</w:t>
      </w:r>
    </w:p>
    <w:p w:rsidR="00523E2D" w:rsidRPr="00E924EE" w:rsidRDefault="00523E2D" w:rsidP="00FD6942">
      <w:pPr>
        <w:pStyle w:val="Default"/>
        <w:jc w:val="right"/>
        <w:rPr>
          <w:bCs/>
        </w:rPr>
      </w:pPr>
      <w:r w:rsidRPr="00E924EE">
        <w:rPr>
          <w:bCs/>
        </w:rPr>
        <w:t>Протокол №</w:t>
      </w:r>
      <w:proofErr w:type="spellStart"/>
      <w:r w:rsidRPr="00E924EE">
        <w:rPr>
          <w:bCs/>
        </w:rPr>
        <w:t>____от</w:t>
      </w:r>
      <w:proofErr w:type="spellEnd"/>
      <w:r w:rsidRPr="00E924EE">
        <w:rPr>
          <w:bCs/>
        </w:rPr>
        <w:t xml:space="preserve"> ___________20  г.</w:t>
      </w:r>
    </w:p>
    <w:p w:rsidR="00523E2D" w:rsidRPr="00E924EE" w:rsidRDefault="00523E2D" w:rsidP="00FD6942">
      <w:pPr>
        <w:pStyle w:val="Default"/>
        <w:jc w:val="right"/>
        <w:rPr>
          <w:bCs/>
        </w:rPr>
      </w:pPr>
      <w:r w:rsidRPr="00E924EE">
        <w:rPr>
          <w:bCs/>
        </w:rPr>
        <w:t>Председатель МО:</w:t>
      </w:r>
    </w:p>
    <w:p w:rsidR="00523E2D" w:rsidRPr="00E924EE" w:rsidRDefault="00523E2D" w:rsidP="00FD6942">
      <w:pPr>
        <w:pStyle w:val="Default"/>
        <w:jc w:val="right"/>
        <w:rPr>
          <w:bCs/>
        </w:rPr>
      </w:pPr>
      <w:proofErr w:type="spellStart"/>
      <w:r w:rsidRPr="00E924EE">
        <w:rPr>
          <w:bCs/>
        </w:rPr>
        <w:t>_____________________Спирина</w:t>
      </w:r>
      <w:proofErr w:type="spellEnd"/>
      <w:r w:rsidRPr="00E924EE">
        <w:rPr>
          <w:bCs/>
        </w:rPr>
        <w:t xml:space="preserve"> Е.В.</w:t>
      </w:r>
    </w:p>
    <w:p w:rsidR="00FD6942" w:rsidRPr="00E924EE" w:rsidRDefault="00FD6942" w:rsidP="00FD6942">
      <w:pPr>
        <w:pStyle w:val="Default"/>
        <w:jc w:val="right"/>
        <w:rPr>
          <w:b/>
          <w:bCs/>
        </w:rPr>
      </w:pPr>
    </w:p>
    <w:p w:rsidR="00FD6942" w:rsidRPr="00E924EE" w:rsidRDefault="00FD6942" w:rsidP="00FD6942">
      <w:pPr>
        <w:pStyle w:val="Default"/>
        <w:jc w:val="right"/>
        <w:rPr>
          <w:b/>
          <w:bCs/>
        </w:rPr>
      </w:pPr>
    </w:p>
    <w:p w:rsidR="00511AFF" w:rsidRPr="00E924EE" w:rsidRDefault="00511AFF" w:rsidP="00511AFF">
      <w:pPr>
        <w:pStyle w:val="Default"/>
        <w:rPr>
          <w:b/>
          <w:bCs/>
        </w:rPr>
      </w:pPr>
    </w:p>
    <w:p w:rsidR="00523E2D" w:rsidRPr="00E924EE" w:rsidRDefault="00523E2D" w:rsidP="00511AFF">
      <w:pPr>
        <w:pStyle w:val="Default"/>
        <w:rPr>
          <w:b/>
          <w:bCs/>
        </w:rPr>
      </w:pPr>
    </w:p>
    <w:p w:rsidR="00523E2D" w:rsidRPr="00F35A7F" w:rsidRDefault="00523E2D" w:rsidP="00511AFF">
      <w:pPr>
        <w:pStyle w:val="Default"/>
        <w:rPr>
          <w:b/>
          <w:bCs/>
        </w:rPr>
      </w:pPr>
    </w:p>
    <w:p w:rsidR="00E924EE" w:rsidRPr="00F35A7F" w:rsidRDefault="00E924EE" w:rsidP="00511AFF">
      <w:pPr>
        <w:pStyle w:val="Default"/>
        <w:rPr>
          <w:b/>
          <w:bCs/>
        </w:rPr>
      </w:pPr>
    </w:p>
    <w:p w:rsidR="00E924EE" w:rsidRPr="00F35A7F" w:rsidRDefault="00E924EE" w:rsidP="00511AFF">
      <w:pPr>
        <w:pStyle w:val="Default"/>
        <w:rPr>
          <w:b/>
          <w:bCs/>
        </w:rPr>
      </w:pPr>
    </w:p>
    <w:p w:rsidR="00E924EE" w:rsidRPr="00F35A7F" w:rsidRDefault="00E924EE" w:rsidP="00511AFF">
      <w:pPr>
        <w:pStyle w:val="Default"/>
        <w:rPr>
          <w:b/>
          <w:bCs/>
        </w:rPr>
      </w:pPr>
    </w:p>
    <w:p w:rsidR="00E924EE" w:rsidRPr="00F35A7F" w:rsidRDefault="00E924EE" w:rsidP="00511AFF">
      <w:pPr>
        <w:pStyle w:val="Default"/>
        <w:rPr>
          <w:b/>
          <w:bCs/>
        </w:rPr>
      </w:pPr>
    </w:p>
    <w:p w:rsidR="00523E2D" w:rsidRPr="00E924EE" w:rsidRDefault="00523E2D" w:rsidP="00523E2D">
      <w:pPr>
        <w:pStyle w:val="Default"/>
        <w:jc w:val="center"/>
        <w:rPr>
          <w:bCs/>
        </w:rPr>
      </w:pPr>
      <w:r w:rsidRPr="00E924EE">
        <w:rPr>
          <w:bCs/>
        </w:rPr>
        <w:t>с. Байкалово</w:t>
      </w:r>
    </w:p>
    <w:p w:rsidR="00523E2D" w:rsidRPr="00E924EE" w:rsidRDefault="00523E2D" w:rsidP="00523E2D">
      <w:pPr>
        <w:pStyle w:val="Default"/>
        <w:jc w:val="center"/>
        <w:rPr>
          <w:bCs/>
        </w:rPr>
      </w:pPr>
      <w:r w:rsidRPr="00E924EE">
        <w:rPr>
          <w:bCs/>
        </w:rPr>
        <w:t>2016г.</w:t>
      </w:r>
    </w:p>
    <w:p w:rsidR="00511AFF" w:rsidRPr="00E924EE" w:rsidRDefault="00523E2D" w:rsidP="00511AFF">
      <w:pPr>
        <w:pStyle w:val="Default"/>
        <w:jc w:val="center"/>
        <w:rPr>
          <w:b/>
          <w:bCs/>
        </w:rPr>
      </w:pPr>
      <w:r w:rsidRPr="00E924EE">
        <w:rPr>
          <w:b/>
          <w:bCs/>
        </w:rPr>
        <w:lastRenderedPageBreak/>
        <w:t xml:space="preserve"> </w:t>
      </w:r>
    </w:p>
    <w:p w:rsidR="00511AFF" w:rsidRPr="00E924EE" w:rsidRDefault="00511AFF" w:rsidP="00785A89">
      <w:pPr>
        <w:pStyle w:val="Default"/>
        <w:numPr>
          <w:ilvl w:val="0"/>
          <w:numId w:val="14"/>
        </w:numPr>
        <w:rPr>
          <w:bCs/>
          <w:color w:val="auto"/>
        </w:rPr>
      </w:pPr>
      <w:r w:rsidRPr="00E924EE">
        <w:rPr>
          <w:b/>
          <w:bCs/>
        </w:rPr>
        <w:t>Пояснительная записка</w:t>
      </w:r>
    </w:p>
    <w:p w:rsidR="00FD6942" w:rsidRPr="00E924EE" w:rsidRDefault="00785A89" w:rsidP="00785A89">
      <w:pPr>
        <w:pStyle w:val="Default"/>
        <w:rPr>
          <w:b/>
          <w:bCs/>
          <w:color w:val="auto"/>
        </w:rPr>
      </w:pPr>
      <w:r w:rsidRPr="00E924EE">
        <w:rPr>
          <w:b/>
          <w:bCs/>
          <w:color w:val="auto"/>
        </w:rPr>
        <w:t>Цель общего образования с учетом специфики учебного предмета</w:t>
      </w:r>
    </w:p>
    <w:p w:rsidR="00592416" w:rsidRPr="00E924EE" w:rsidRDefault="00A13308" w:rsidP="00592416">
      <w:pPr>
        <w:pStyle w:val="Default"/>
        <w:jc w:val="both"/>
        <w:rPr>
          <w:b/>
          <w:bCs/>
          <w:color w:val="auto"/>
        </w:rPr>
      </w:pPr>
      <w:r w:rsidRPr="00E924EE">
        <w:t>Рабочая программа по истории</w:t>
      </w:r>
      <w:r w:rsidR="00592416" w:rsidRPr="00E924EE">
        <w:t xml:space="preserve"> </w:t>
      </w:r>
      <w:r w:rsidR="00592416" w:rsidRPr="00E924EE">
        <w:rPr>
          <w:bCs/>
        </w:rPr>
        <w:t xml:space="preserve"> </w:t>
      </w:r>
      <w:r w:rsidRPr="00E924EE">
        <w:t xml:space="preserve"> (7</w:t>
      </w:r>
      <w:r w:rsidR="00592416" w:rsidRPr="00E924EE">
        <w:t>-9 классы) предусмотрена для обучающихся с легкой умственной отсталость</w:t>
      </w:r>
      <w:proofErr w:type="gramStart"/>
      <w:r w:rsidR="00592416" w:rsidRPr="00E924EE">
        <w:t>ю(</w:t>
      </w:r>
      <w:proofErr w:type="gramEnd"/>
      <w:r w:rsidR="00592416" w:rsidRPr="00E924EE">
        <w:t>интеллектуальными нарушениями),(вариант1) государственного казенного общеобразовательного учреждения Свердловской области «</w:t>
      </w:r>
      <w:proofErr w:type="spellStart"/>
      <w:r w:rsidR="00592416" w:rsidRPr="00E924EE">
        <w:t>Байкаловская</w:t>
      </w:r>
      <w:proofErr w:type="spellEnd"/>
      <w:r w:rsidR="00592416" w:rsidRPr="00E924EE">
        <w:t xml:space="preserve"> </w:t>
      </w:r>
      <w:proofErr w:type="spellStart"/>
      <w:r w:rsidR="00592416" w:rsidRPr="00E924EE">
        <w:t>школа−интернат</w:t>
      </w:r>
      <w:proofErr w:type="spellEnd"/>
      <w:r w:rsidR="00592416" w:rsidRPr="00E924EE">
        <w:t>, реализующая адаптированные основные общеобразовательные программы»,  адаптирована для этой категории обучающихся с учетом особенностей их психофизического развития, индивидуальных возможностей, и обеспечивает коррекцию нарушений развития и социальную адаптацию.</w:t>
      </w:r>
    </w:p>
    <w:p w:rsidR="00FD6942" w:rsidRPr="00E924EE" w:rsidRDefault="00592416" w:rsidP="00511AFF">
      <w:pPr>
        <w:pStyle w:val="Default"/>
        <w:rPr>
          <w:b/>
          <w:bCs/>
          <w:color w:val="auto"/>
        </w:rPr>
      </w:pPr>
      <w:r w:rsidRPr="00E924EE">
        <w:rPr>
          <w:bCs/>
        </w:rPr>
        <w:t xml:space="preserve"> </w:t>
      </w:r>
    </w:p>
    <w:p w:rsidR="006F19F6" w:rsidRPr="00E924EE" w:rsidRDefault="00A34AAD" w:rsidP="002226EB">
      <w:pPr>
        <w:pStyle w:val="Default"/>
        <w:jc w:val="center"/>
        <w:rPr>
          <w:b/>
          <w:bCs/>
        </w:rPr>
      </w:pPr>
      <w:r w:rsidRPr="00E924EE">
        <w:rPr>
          <w:b/>
          <w:bCs/>
        </w:rPr>
        <w:t>О</w:t>
      </w:r>
      <w:r w:rsidR="00511AFF" w:rsidRPr="00E924EE">
        <w:rPr>
          <w:b/>
          <w:bCs/>
        </w:rPr>
        <w:t xml:space="preserve">бщая характеристика </w:t>
      </w:r>
      <w:r w:rsidR="002226EB" w:rsidRPr="00E924EE">
        <w:rPr>
          <w:b/>
          <w:bCs/>
        </w:rPr>
        <w:t xml:space="preserve">освоения </w:t>
      </w:r>
      <w:r w:rsidR="00511AFF" w:rsidRPr="00E924EE">
        <w:rPr>
          <w:b/>
          <w:bCs/>
        </w:rPr>
        <w:t xml:space="preserve">учебного предмета с учетом особенностей </w:t>
      </w:r>
      <w:r w:rsidR="002226EB">
        <w:rPr>
          <w:b/>
          <w:bCs/>
        </w:rPr>
        <w:t>обучающихся</w:t>
      </w:r>
    </w:p>
    <w:p w:rsidR="00F96C48" w:rsidRPr="00E924EE" w:rsidRDefault="00F96C48" w:rsidP="00E924EE">
      <w:pPr>
        <w:spacing w:after="0" w:line="360" w:lineRule="auto"/>
        <w:ind w:firstLine="709"/>
        <w:jc w:val="both"/>
        <w:rPr>
          <w:rFonts w:ascii="Times New Roman" w:hAnsi="Times New Roman" w:cs="Times New Roman"/>
          <w:b/>
          <w:bCs/>
          <w:sz w:val="24"/>
          <w:szCs w:val="24"/>
        </w:rPr>
      </w:pPr>
      <w:r w:rsidRPr="00E924EE">
        <w:rPr>
          <w:rFonts w:ascii="Times New Roman" w:hAnsi="Times New Roman" w:cs="Times New Roman"/>
          <w:b/>
          <w:sz w:val="24"/>
          <w:szCs w:val="24"/>
        </w:rPr>
        <w:t xml:space="preserve">Основные цели изучения данного предмета ― </w:t>
      </w:r>
      <w:r w:rsidRPr="00E924EE">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96C48" w:rsidRPr="00E924EE" w:rsidRDefault="00F96C48" w:rsidP="00E924EE">
      <w:pPr>
        <w:spacing w:after="0" w:line="360" w:lineRule="auto"/>
        <w:ind w:firstLine="709"/>
        <w:rPr>
          <w:rFonts w:ascii="Times New Roman" w:hAnsi="Times New Roman" w:cs="Times New Roman"/>
          <w:sz w:val="24"/>
          <w:szCs w:val="24"/>
        </w:rPr>
      </w:pPr>
      <w:r w:rsidRPr="00E924EE">
        <w:rPr>
          <w:rFonts w:ascii="Times New Roman" w:hAnsi="Times New Roman" w:cs="Times New Roman"/>
          <w:b/>
          <w:bCs/>
          <w:sz w:val="24"/>
          <w:szCs w:val="24"/>
        </w:rPr>
        <w:t>Основные задачи изучения предмета:</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формирование у учащихся представлений о жизни, быте, труде людей в разные исторические эпохи;</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E924EE">
        <w:rPr>
          <w:rFonts w:ascii="Times New Roman" w:hAnsi="Times New Roman"/>
          <w:sz w:val="24"/>
          <w:szCs w:val="24"/>
        </w:rPr>
        <w:t>полиэтническом</w:t>
      </w:r>
      <w:proofErr w:type="spellEnd"/>
      <w:r w:rsidRPr="00E924EE">
        <w:rPr>
          <w:rFonts w:ascii="Times New Roman" w:hAnsi="Times New Roman"/>
          <w:sz w:val="24"/>
          <w:szCs w:val="24"/>
        </w:rPr>
        <w:t xml:space="preserve"> и </w:t>
      </w:r>
      <w:proofErr w:type="spellStart"/>
      <w:r w:rsidRPr="00E924EE">
        <w:rPr>
          <w:rFonts w:ascii="Times New Roman" w:hAnsi="Times New Roman"/>
          <w:sz w:val="24"/>
          <w:szCs w:val="24"/>
        </w:rPr>
        <w:t>многоконфессиональном</w:t>
      </w:r>
      <w:proofErr w:type="spellEnd"/>
      <w:r w:rsidRPr="00E924EE">
        <w:rPr>
          <w:rFonts w:ascii="Times New Roman" w:hAnsi="Times New Roman"/>
          <w:sz w:val="24"/>
          <w:szCs w:val="24"/>
        </w:rPr>
        <w:t xml:space="preserve"> обществе;</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воспитание учащихся в духе патриотизма, уважения к своему Отечеству; </w:t>
      </w:r>
    </w:p>
    <w:p w:rsidR="00F96C48" w:rsidRPr="00E924EE" w:rsidRDefault="00F96C48" w:rsidP="002226EB">
      <w:pPr>
        <w:pStyle w:val="ListParagraph1"/>
        <w:spacing w:after="0" w:line="240" w:lineRule="auto"/>
        <w:ind w:left="0" w:firstLine="709"/>
        <w:jc w:val="both"/>
        <w:rPr>
          <w:rFonts w:ascii="Times New Roman" w:hAnsi="Times New Roman"/>
          <w:sz w:val="24"/>
          <w:szCs w:val="24"/>
        </w:rPr>
      </w:pPr>
      <w:r w:rsidRPr="00E924EE">
        <w:rPr>
          <w:rFonts w:ascii="Times New Roman" w:hAnsi="Times New Roman"/>
          <w:sz w:val="24"/>
          <w:szCs w:val="24"/>
        </w:rPr>
        <w:t xml:space="preserve">― воспитание гражданственности и толерантности; </w:t>
      </w:r>
    </w:p>
    <w:p w:rsidR="00F96C48" w:rsidRPr="00E924EE" w:rsidRDefault="00F96C48" w:rsidP="002226EB">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E924EE">
        <w:rPr>
          <w:rFonts w:ascii="Times New Roman" w:hAnsi="Times New Roman"/>
          <w:sz w:val="24"/>
          <w:szCs w:val="24"/>
        </w:rPr>
        <w:t>― коррекция и развитие познавательных психических процессов.</w:t>
      </w:r>
    </w:p>
    <w:p w:rsidR="00A13308" w:rsidRDefault="00A13308" w:rsidP="00A13308">
      <w:pPr>
        <w:pStyle w:val="a8"/>
        <w:ind w:left="360"/>
        <w:jc w:val="both"/>
        <w:rPr>
          <w:rFonts w:ascii="Times New Roman" w:hAnsi="Times New Roman"/>
          <w:b/>
          <w:sz w:val="24"/>
          <w:szCs w:val="24"/>
        </w:rPr>
      </w:pPr>
    </w:p>
    <w:p w:rsidR="002226EB" w:rsidRDefault="002226EB" w:rsidP="00A13308">
      <w:pPr>
        <w:pStyle w:val="a8"/>
        <w:ind w:left="360"/>
        <w:jc w:val="both"/>
        <w:rPr>
          <w:rFonts w:ascii="Times New Roman" w:hAnsi="Times New Roman"/>
          <w:b/>
          <w:sz w:val="24"/>
          <w:szCs w:val="24"/>
        </w:rPr>
      </w:pPr>
    </w:p>
    <w:p w:rsidR="002226EB" w:rsidRDefault="002226EB" w:rsidP="00A13308">
      <w:pPr>
        <w:pStyle w:val="a8"/>
        <w:ind w:left="360"/>
        <w:jc w:val="both"/>
        <w:rPr>
          <w:rFonts w:ascii="Times New Roman" w:hAnsi="Times New Roman"/>
          <w:b/>
          <w:sz w:val="24"/>
          <w:szCs w:val="24"/>
        </w:rPr>
      </w:pPr>
    </w:p>
    <w:p w:rsidR="002226EB" w:rsidRDefault="002226EB" w:rsidP="00A13308">
      <w:pPr>
        <w:pStyle w:val="a8"/>
        <w:ind w:left="360"/>
        <w:jc w:val="both"/>
        <w:rPr>
          <w:rFonts w:ascii="Times New Roman" w:hAnsi="Times New Roman"/>
          <w:b/>
          <w:sz w:val="24"/>
          <w:szCs w:val="24"/>
        </w:rPr>
      </w:pPr>
    </w:p>
    <w:p w:rsidR="002226EB" w:rsidRDefault="002226EB" w:rsidP="00A13308">
      <w:pPr>
        <w:pStyle w:val="a8"/>
        <w:ind w:left="360"/>
        <w:jc w:val="both"/>
        <w:rPr>
          <w:rFonts w:ascii="Times New Roman" w:hAnsi="Times New Roman"/>
          <w:b/>
          <w:sz w:val="24"/>
          <w:szCs w:val="24"/>
        </w:rPr>
      </w:pPr>
    </w:p>
    <w:p w:rsidR="002226EB" w:rsidRDefault="002226EB" w:rsidP="00A13308">
      <w:pPr>
        <w:pStyle w:val="a8"/>
        <w:ind w:left="360"/>
        <w:jc w:val="both"/>
        <w:rPr>
          <w:rFonts w:ascii="Times New Roman" w:hAnsi="Times New Roman"/>
          <w:b/>
          <w:sz w:val="24"/>
          <w:szCs w:val="24"/>
        </w:rPr>
      </w:pPr>
    </w:p>
    <w:p w:rsidR="002226EB" w:rsidRPr="00E924EE" w:rsidRDefault="002226EB" w:rsidP="00A13308">
      <w:pPr>
        <w:pStyle w:val="a8"/>
        <w:ind w:left="360"/>
        <w:jc w:val="both"/>
        <w:rPr>
          <w:rFonts w:ascii="Times New Roman" w:hAnsi="Times New Roman"/>
          <w:b/>
          <w:sz w:val="24"/>
          <w:szCs w:val="24"/>
        </w:rPr>
      </w:pPr>
    </w:p>
    <w:p w:rsidR="005A2BAB" w:rsidRPr="00E924EE" w:rsidRDefault="005A2BAB" w:rsidP="00785A89">
      <w:pPr>
        <w:pStyle w:val="Default"/>
        <w:rPr>
          <w:bCs/>
        </w:rPr>
      </w:pPr>
    </w:p>
    <w:p w:rsidR="002F4AD6" w:rsidRPr="00E924EE" w:rsidRDefault="006F19F6" w:rsidP="005A2BAB">
      <w:pPr>
        <w:pStyle w:val="Default"/>
        <w:ind w:left="360"/>
        <w:rPr>
          <w:bCs/>
        </w:rPr>
      </w:pPr>
      <w:r w:rsidRPr="00E924EE">
        <w:rPr>
          <w:b/>
          <w:bCs/>
        </w:rPr>
        <w:t xml:space="preserve"> </w:t>
      </w:r>
    </w:p>
    <w:p w:rsidR="00511AFF" w:rsidRPr="00E924EE" w:rsidRDefault="00A34AAD" w:rsidP="00785A89">
      <w:pPr>
        <w:pStyle w:val="Default"/>
        <w:rPr>
          <w:b/>
          <w:bCs/>
        </w:rPr>
      </w:pPr>
      <w:r w:rsidRPr="00E924EE">
        <w:rPr>
          <w:b/>
          <w:bCs/>
        </w:rPr>
        <w:lastRenderedPageBreak/>
        <w:t>О</w:t>
      </w:r>
      <w:r w:rsidR="00511AFF" w:rsidRPr="00E924EE">
        <w:rPr>
          <w:b/>
          <w:bCs/>
        </w:rPr>
        <w:t>писание места уч</w:t>
      </w:r>
      <w:r w:rsidR="007D1D62" w:rsidRPr="00E924EE">
        <w:rPr>
          <w:b/>
          <w:bCs/>
        </w:rPr>
        <w:t>ебного предмета в учебном плане</w:t>
      </w:r>
    </w:p>
    <w:p w:rsidR="007D1D62" w:rsidRPr="00E924EE" w:rsidRDefault="007D1D62" w:rsidP="007D1D62">
      <w:pPr>
        <w:pStyle w:val="Default"/>
        <w:jc w:val="both"/>
        <w:rPr>
          <w:i/>
        </w:rPr>
      </w:pPr>
      <w:r w:rsidRPr="00E924EE">
        <w:rPr>
          <w:i/>
        </w:rPr>
        <w:t>Согласно учебному плану ГКОУ СО «</w:t>
      </w:r>
      <w:proofErr w:type="spellStart"/>
      <w:r w:rsidRPr="00E924EE">
        <w:rPr>
          <w:i/>
        </w:rPr>
        <w:t>Байкаловская</w:t>
      </w:r>
      <w:proofErr w:type="spellEnd"/>
      <w:r w:rsidRPr="00E924EE">
        <w:rPr>
          <w:i/>
        </w:rPr>
        <w:t xml:space="preserve"> школа-интернат»</w:t>
      </w:r>
    </w:p>
    <w:p w:rsidR="007D1D62" w:rsidRPr="00E924EE" w:rsidRDefault="007D1D62" w:rsidP="007D1D62">
      <w:pPr>
        <w:pStyle w:val="Default"/>
        <w:jc w:val="both"/>
        <w:rPr>
          <w:i/>
        </w:rPr>
      </w:pPr>
      <w:r w:rsidRPr="00E924EE">
        <w:rPr>
          <w:i/>
        </w:rPr>
        <w:t>В 20</w:t>
      </w:r>
      <w:r w:rsidR="00A13308" w:rsidRPr="00E924EE">
        <w:rPr>
          <w:i/>
        </w:rPr>
        <w:t>16</w:t>
      </w:r>
      <w:r w:rsidR="00F35A7F">
        <w:rPr>
          <w:i/>
        </w:rPr>
        <w:t xml:space="preserve"> </w:t>
      </w:r>
      <w:r w:rsidRPr="00E924EE">
        <w:rPr>
          <w:i/>
        </w:rPr>
        <w:t xml:space="preserve">-20 </w:t>
      </w:r>
      <w:r w:rsidR="00A13308" w:rsidRPr="00E924EE">
        <w:rPr>
          <w:i/>
        </w:rPr>
        <w:t>17</w:t>
      </w:r>
      <w:r w:rsidRPr="00E924EE">
        <w:rPr>
          <w:i/>
        </w:rPr>
        <w:t xml:space="preserve">  уче</w:t>
      </w:r>
      <w:r w:rsidR="00A13308" w:rsidRPr="00E924EE">
        <w:rPr>
          <w:i/>
        </w:rPr>
        <w:t>бном году на изучение истории</w:t>
      </w:r>
      <w:r w:rsidRPr="00E924EE">
        <w:rPr>
          <w:i/>
        </w:rPr>
        <w:t xml:space="preserve"> отводится следующее количество часов:</w:t>
      </w:r>
    </w:p>
    <w:tbl>
      <w:tblPr>
        <w:tblStyle w:val="a6"/>
        <w:tblW w:w="0" w:type="auto"/>
        <w:tblLook w:val="04A0"/>
      </w:tblPr>
      <w:tblGrid>
        <w:gridCol w:w="1574"/>
        <w:gridCol w:w="3070"/>
        <w:gridCol w:w="993"/>
        <w:gridCol w:w="992"/>
        <w:gridCol w:w="1134"/>
        <w:gridCol w:w="1134"/>
        <w:gridCol w:w="674"/>
      </w:tblGrid>
      <w:tr w:rsidR="002F4AD6" w:rsidRPr="00E924EE" w:rsidTr="002F4AD6">
        <w:trPr>
          <w:trHeight w:val="300"/>
        </w:trPr>
        <w:tc>
          <w:tcPr>
            <w:tcW w:w="4644" w:type="dxa"/>
            <w:gridSpan w:val="2"/>
            <w:vMerge w:val="restart"/>
            <w:tcBorders>
              <w:right w:val="single" w:sz="4" w:space="0" w:color="auto"/>
            </w:tcBorders>
          </w:tcPr>
          <w:p w:rsidR="002F4AD6" w:rsidRPr="00E924EE" w:rsidRDefault="002F4AD6" w:rsidP="007D1D62">
            <w:pPr>
              <w:pStyle w:val="Default"/>
              <w:jc w:val="center"/>
            </w:pPr>
            <w:r w:rsidRPr="00E924EE">
              <w:t xml:space="preserve">                                                                Класс/</w:t>
            </w:r>
          </w:p>
          <w:p w:rsidR="002F4AD6" w:rsidRPr="00E924EE" w:rsidRDefault="002F4AD6" w:rsidP="007D1D62">
            <w:pPr>
              <w:pStyle w:val="Default"/>
              <w:jc w:val="center"/>
            </w:pPr>
          </w:p>
          <w:p w:rsidR="002F4AD6" w:rsidRPr="00E924EE" w:rsidRDefault="002F4AD6" w:rsidP="002F4AD6">
            <w:pPr>
              <w:pStyle w:val="Default"/>
              <w:jc w:val="center"/>
              <w:rPr>
                <w:b/>
              </w:rPr>
            </w:pPr>
            <w:r w:rsidRPr="00E924EE">
              <w:t>Учебный модуль</w:t>
            </w:r>
          </w:p>
        </w:tc>
        <w:tc>
          <w:tcPr>
            <w:tcW w:w="993" w:type="dxa"/>
            <w:tcBorders>
              <w:left w:val="single" w:sz="4" w:space="0" w:color="auto"/>
              <w:bottom w:val="single" w:sz="4" w:space="0" w:color="auto"/>
            </w:tcBorders>
          </w:tcPr>
          <w:p w:rsidR="002F4AD6" w:rsidRPr="00E924EE" w:rsidRDefault="00A13308" w:rsidP="00D3264F">
            <w:pPr>
              <w:pStyle w:val="Default"/>
              <w:jc w:val="center"/>
              <w:rPr>
                <w:b/>
              </w:rPr>
            </w:pPr>
            <w:r w:rsidRPr="00E924EE">
              <w:rPr>
                <w:b/>
              </w:rPr>
              <w:t>7</w:t>
            </w:r>
          </w:p>
        </w:tc>
        <w:tc>
          <w:tcPr>
            <w:tcW w:w="992" w:type="dxa"/>
            <w:tcBorders>
              <w:bottom w:val="single" w:sz="4" w:space="0" w:color="auto"/>
            </w:tcBorders>
          </w:tcPr>
          <w:p w:rsidR="002F4AD6" w:rsidRPr="00E924EE" w:rsidRDefault="00A13308" w:rsidP="00D3264F">
            <w:pPr>
              <w:pStyle w:val="Default"/>
              <w:jc w:val="center"/>
              <w:rPr>
                <w:b/>
              </w:rPr>
            </w:pPr>
            <w:r w:rsidRPr="00E924EE">
              <w:rPr>
                <w:b/>
              </w:rPr>
              <w:t>8</w:t>
            </w:r>
          </w:p>
        </w:tc>
        <w:tc>
          <w:tcPr>
            <w:tcW w:w="1134" w:type="dxa"/>
            <w:tcBorders>
              <w:bottom w:val="single" w:sz="4" w:space="0" w:color="auto"/>
            </w:tcBorders>
          </w:tcPr>
          <w:p w:rsidR="002F4AD6" w:rsidRPr="00E924EE" w:rsidRDefault="00A13308" w:rsidP="00D3264F">
            <w:pPr>
              <w:pStyle w:val="Default"/>
              <w:jc w:val="center"/>
              <w:rPr>
                <w:b/>
              </w:rPr>
            </w:pPr>
            <w:r w:rsidRPr="00E924EE">
              <w:rPr>
                <w:b/>
              </w:rPr>
              <w:t>9</w:t>
            </w:r>
          </w:p>
        </w:tc>
        <w:tc>
          <w:tcPr>
            <w:tcW w:w="1134" w:type="dxa"/>
            <w:tcBorders>
              <w:bottom w:val="single" w:sz="4" w:space="0" w:color="auto"/>
            </w:tcBorders>
          </w:tcPr>
          <w:p w:rsidR="002F4AD6" w:rsidRPr="00E924EE" w:rsidRDefault="002F4AD6" w:rsidP="00D3264F">
            <w:pPr>
              <w:pStyle w:val="Default"/>
              <w:jc w:val="center"/>
              <w:rPr>
                <w:b/>
              </w:rPr>
            </w:pPr>
          </w:p>
        </w:tc>
        <w:tc>
          <w:tcPr>
            <w:tcW w:w="674" w:type="dxa"/>
            <w:tcBorders>
              <w:bottom w:val="single" w:sz="4" w:space="0" w:color="auto"/>
            </w:tcBorders>
          </w:tcPr>
          <w:p w:rsidR="002F4AD6" w:rsidRPr="00E924EE" w:rsidRDefault="002F4AD6" w:rsidP="00D3264F">
            <w:pPr>
              <w:pStyle w:val="Default"/>
              <w:jc w:val="center"/>
              <w:rPr>
                <w:b/>
              </w:rPr>
            </w:pPr>
          </w:p>
        </w:tc>
      </w:tr>
      <w:tr w:rsidR="002F4AD6" w:rsidRPr="00E924EE" w:rsidTr="00D3264F">
        <w:trPr>
          <w:trHeight w:val="270"/>
        </w:trPr>
        <w:tc>
          <w:tcPr>
            <w:tcW w:w="4644" w:type="dxa"/>
            <w:gridSpan w:val="2"/>
            <w:vMerge/>
            <w:tcBorders>
              <w:right w:val="single" w:sz="4" w:space="0" w:color="auto"/>
            </w:tcBorders>
          </w:tcPr>
          <w:p w:rsidR="002F4AD6" w:rsidRPr="00E924EE" w:rsidRDefault="002F4AD6" w:rsidP="007D1D62">
            <w:pPr>
              <w:pStyle w:val="Default"/>
              <w:jc w:val="center"/>
            </w:pPr>
          </w:p>
        </w:tc>
        <w:tc>
          <w:tcPr>
            <w:tcW w:w="4927" w:type="dxa"/>
            <w:gridSpan w:val="5"/>
            <w:tcBorders>
              <w:top w:val="single" w:sz="4" w:space="0" w:color="auto"/>
              <w:left w:val="single" w:sz="4" w:space="0" w:color="auto"/>
              <w:bottom w:val="single" w:sz="4" w:space="0" w:color="auto"/>
            </w:tcBorders>
          </w:tcPr>
          <w:p w:rsidR="002F4AD6" w:rsidRPr="00E924EE" w:rsidRDefault="002F4AD6" w:rsidP="00D3264F">
            <w:pPr>
              <w:pStyle w:val="Default"/>
              <w:jc w:val="center"/>
              <w:rPr>
                <w:b/>
                <w:i/>
              </w:rPr>
            </w:pPr>
            <w:r w:rsidRPr="00E924EE">
              <w:t>/           кол-во часов в неделю</w:t>
            </w:r>
            <w:r w:rsidR="00FD6942" w:rsidRPr="00E924EE">
              <w:t xml:space="preserve"> </w:t>
            </w:r>
            <w:proofErr w:type="gramStart"/>
            <w:r w:rsidR="00FD6942" w:rsidRPr="00E924EE">
              <w:t>согласно</w:t>
            </w:r>
            <w:proofErr w:type="gramEnd"/>
            <w:r w:rsidR="00FD6942" w:rsidRPr="00E924EE">
              <w:t xml:space="preserve"> учебного плана</w:t>
            </w:r>
          </w:p>
        </w:tc>
      </w:tr>
      <w:tr w:rsidR="002F4AD6" w:rsidRPr="00E924EE" w:rsidTr="007D1D62">
        <w:trPr>
          <w:trHeight w:val="360"/>
        </w:trPr>
        <w:tc>
          <w:tcPr>
            <w:tcW w:w="4644" w:type="dxa"/>
            <w:gridSpan w:val="2"/>
            <w:vMerge/>
            <w:tcBorders>
              <w:right w:val="single" w:sz="4" w:space="0" w:color="auto"/>
            </w:tcBorders>
          </w:tcPr>
          <w:p w:rsidR="002F4AD6" w:rsidRPr="00E924EE" w:rsidRDefault="002F4AD6" w:rsidP="007D1D62">
            <w:pPr>
              <w:pStyle w:val="Default"/>
              <w:jc w:val="center"/>
            </w:pPr>
          </w:p>
        </w:tc>
        <w:tc>
          <w:tcPr>
            <w:tcW w:w="993" w:type="dxa"/>
            <w:tcBorders>
              <w:top w:val="single" w:sz="4" w:space="0" w:color="auto"/>
              <w:left w:val="single" w:sz="4" w:space="0" w:color="auto"/>
            </w:tcBorders>
          </w:tcPr>
          <w:p w:rsidR="002F4AD6" w:rsidRPr="00E924EE" w:rsidRDefault="00A13308" w:rsidP="00D3264F">
            <w:pPr>
              <w:pStyle w:val="Default"/>
              <w:jc w:val="center"/>
              <w:rPr>
                <w:b/>
                <w:i/>
              </w:rPr>
            </w:pPr>
            <w:r w:rsidRPr="00E924EE">
              <w:rPr>
                <w:b/>
                <w:i/>
              </w:rPr>
              <w:t>2</w:t>
            </w:r>
            <w:r w:rsidR="002F4AD6" w:rsidRPr="00E924EE">
              <w:rPr>
                <w:b/>
                <w:i/>
              </w:rPr>
              <w:t>ч</w:t>
            </w:r>
          </w:p>
        </w:tc>
        <w:tc>
          <w:tcPr>
            <w:tcW w:w="992" w:type="dxa"/>
            <w:tcBorders>
              <w:top w:val="single" w:sz="4" w:space="0" w:color="auto"/>
            </w:tcBorders>
          </w:tcPr>
          <w:p w:rsidR="002F4AD6" w:rsidRPr="00E924EE" w:rsidRDefault="00A13308" w:rsidP="00D3264F">
            <w:pPr>
              <w:pStyle w:val="Default"/>
              <w:jc w:val="center"/>
              <w:rPr>
                <w:b/>
                <w:i/>
              </w:rPr>
            </w:pPr>
            <w:r w:rsidRPr="00E924EE">
              <w:rPr>
                <w:b/>
                <w:i/>
              </w:rPr>
              <w:t>2</w:t>
            </w:r>
            <w:r w:rsidR="002F4AD6" w:rsidRPr="00E924EE">
              <w:rPr>
                <w:b/>
                <w:i/>
              </w:rPr>
              <w:t>ч</w:t>
            </w:r>
          </w:p>
        </w:tc>
        <w:tc>
          <w:tcPr>
            <w:tcW w:w="1134" w:type="dxa"/>
            <w:tcBorders>
              <w:top w:val="single" w:sz="4" w:space="0" w:color="auto"/>
            </w:tcBorders>
          </w:tcPr>
          <w:p w:rsidR="002F4AD6" w:rsidRPr="00E924EE" w:rsidRDefault="00A13308" w:rsidP="00D3264F">
            <w:pPr>
              <w:pStyle w:val="Default"/>
              <w:jc w:val="center"/>
              <w:rPr>
                <w:b/>
                <w:i/>
              </w:rPr>
            </w:pPr>
            <w:r w:rsidRPr="00E924EE">
              <w:rPr>
                <w:b/>
                <w:i/>
              </w:rPr>
              <w:t>2</w:t>
            </w:r>
            <w:r w:rsidR="002F4AD6" w:rsidRPr="00E924EE">
              <w:rPr>
                <w:b/>
                <w:i/>
              </w:rPr>
              <w:t>ч</w:t>
            </w:r>
          </w:p>
        </w:tc>
        <w:tc>
          <w:tcPr>
            <w:tcW w:w="1134" w:type="dxa"/>
            <w:tcBorders>
              <w:top w:val="single" w:sz="4" w:space="0" w:color="auto"/>
            </w:tcBorders>
          </w:tcPr>
          <w:p w:rsidR="002F4AD6" w:rsidRPr="00E924EE" w:rsidRDefault="002F4AD6" w:rsidP="00D3264F">
            <w:pPr>
              <w:pStyle w:val="Default"/>
              <w:jc w:val="center"/>
              <w:rPr>
                <w:b/>
                <w:i/>
              </w:rPr>
            </w:pPr>
          </w:p>
        </w:tc>
        <w:tc>
          <w:tcPr>
            <w:tcW w:w="674" w:type="dxa"/>
            <w:tcBorders>
              <w:top w:val="single" w:sz="4" w:space="0" w:color="auto"/>
            </w:tcBorders>
          </w:tcPr>
          <w:p w:rsidR="002F4AD6" w:rsidRPr="00E924EE" w:rsidRDefault="002F4AD6" w:rsidP="00D3264F">
            <w:pPr>
              <w:pStyle w:val="Default"/>
              <w:jc w:val="center"/>
              <w:rPr>
                <w:b/>
                <w:i/>
              </w:rPr>
            </w:pPr>
          </w:p>
        </w:tc>
      </w:tr>
      <w:tr w:rsidR="007D1D62" w:rsidRPr="00E924EE" w:rsidTr="007D1D62">
        <w:tc>
          <w:tcPr>
            <w:tcW w:w="1574" w:type="dxa"/>
          </w:tcPr>
          <w:p w:rsidR="007D1D62" w:rsidRPr="00E924EE" w:rsidRDefault="007D1D62" w:rsidP="00D3264F">
            <w:pPr>
              <w:pStyle w:val="Default"/>
              <w:jc w:val="both"/>
            </w:pPr>
            <w:r w:rsidRPr="00E924EE">
              <w:t>1 четверть</w:t>
            </w:r>
          </w:p>
        </w:tc>
        <w:tc>
          <w:tcPr>
            <w:tcW w:w="3070" w:type="dxa"/>
            <w:tcBorders>
              <w:right w:val="single" w:sz="4" w:space="0" w:color="auto"/>
            </w:tcBorders>
          </w:tcPr>
          <w:p w:rsidR="007D1D62" w:rsidRPr="00E924EE" w:rsidRDefault="007D1D62" w:rsidP="00D3264F">
            <w:pPr>
              <w:pStyle w:val="Default"/>
              <w:jc w:val="center"/>
            </w:pPr>
            <w:r w:rsidRPr="00E924EE">
              <w:t>01.09.2016г-29.10.2016г</w:t>
            </w:r>
          </w:p>
        </w:tc>
        <w:tc>
          <w:tcPr>
            <w:tcW w:w="993" w:type="dxa"/>
            <w:tcBorders>
              <w:left w:val="single" w:sz="4" w:space="0" w:color="auto"/>
            </w:tcBorders>
          </w:tcPr>
          <w:p w:rsidR="007D1D62" w:rsidRPr="00E924EE" w:rsidRDefault="00D041A5" w:rsidP="00D3264F">
            <w:pPr>
              <w:pStyle w:val="Default"/>
              <w:jc w:val="center"/>
            </w:pPr>
            <w:r w:rsidRPr="00E924EE">
              <w:t>16</w:t>
            </w:r>
          </w:p>
        </w:tc>
        <w:tc>
          <w:tcPr>
            <w:tcW w:w="992" w:type="dxa"/>
          </w:tcPr>
          <w:p w:rsidR="007D1D62" w:rsidRPr="00E924EE" w:rsidRDefault="000309C8" w:rsidP="00D3264F">
            <w:pPr>
              <w:pStyle w:val="Default"/>
              <w:jc w:val="center"/>
            </w:pPr>
            <w:r w:rsidRPr="00E924EE">
              <w:t>16</w:t>
            </w:r>
          </w:p>
        </w:tc>
        <w:tc>
          <w:tcPr>
            <w:tcW w:w="1134" w:type="dxa"/>
          </w:tcPr>
          <w:p w:rsidR="007D1D62" w:rsidRPr="00E924EE" w:rsidRDefault="00D041A5" w:rsidP="00D3264F">
            <w:pPr>
              <w:pStyle w:val="Default"/>
              <w:jc w:val="center"/>
            </w:pPr>
            <w:r w:rsidRPr="00E924EE">
              <w:t>18</w:t>
            </w:r>
          </w:p>
        </w:tc>
        <w:tc>
          <w:tcPr>
            <w:tcW w:w="1134" w:type="dxa"/>
          </w:tcPr>
          <w:p w:rsidR="007D1D62" w:rsidRPr="00E924EE" w:rsidRDefault="007D1D62" w:rsidP="00D3264F">
            <w:pPr>
              <w:pStyle w:val="Default"/>
              <w:jc w:val="center"/>
            </w:pPr>
          </w:p>
        </w:tc>
        <w:tc>
          <w:tcPr>
            <w:tcW w:w="674" w:type="dxa"/>
          </w:tcPr>
          <w:p w:rsidR="007D1D62" w:rsidRPr="00E924EE" w:rsidRDefault="007D1D62" w:rsidP="00D3264F">
            <w:pPr>
              <w:pStyle w:val="Default"/>
              <w:jc w:val="center"/>
            </w:pPr>
          </w:p>
        </w:tc>
      </w:tr>
      <w:tr w:rsidR="007D1D62" w:rsidRPr="00E924EE" w:rsidTr="007D1D62">
        <w:tc>
          <w:tcPr>
            <w:tcW w:w="1574" w:type="dxa"/>
          </w:tcPr>
          <w:p w:rsidR="007D1D62" w:rsidRPr="00E924EE" w:rsidRDefault="007D1D62" w:rsidP="00D3264F">
            <w:pPr>
              <w:pStyle w:val="Default"/>
              <w:jc w:val="both"/>
            </w:pPr>
            <w:r w:rsidRPr="00E924EE">
              <w:t>2 четверть</w:t>
            </w:r>
          </w:p>
        </w:tc>
        <w:tc>
          <w:tcPr>
            <w:tcW w:w="3070" w:type="dxa"/>
            <w:tcBorders>
              <w:right w:val="single" w:sz="4" w:space="0" w:color="auto"/>
            </w:tcBorders>
          </w:tcPr>
          <w:p w:rsidR="007D1D62" w:rsidRPr="00E924EE" w:rsidRDefault="007D1D62" w:rsidP="007D1D62">
            <w:pPr>
              <w:pStyle w:val="Default"/>
              <w:jc w:val="center"/>
            </w:pPr>
            <w:r w:rsidRPr="00E924EE">
              <w:t>07.11.2016г-30.12.2016г</w:t>
            </w:r>
          </w:p>
        </w:tc>
        <w:tc>
          <w:tcPr>
            <w:tcW w:w="993" w:type="dxa"/>
            <w:tcBorders>
              <w:left w:val="single" w:sz="4" w:space="0" w:color="auto"/>
            </w:tcBorders>
          </w:tcPr>
          <w:p w:rsidR="007D1D62" w:rsidRPr="00E924EE" w:rsidRDefault="00D041A5" w:rsidP="00D3264F">
            <w:pPr>
              <w:pStyle w:val="Default"/>
              <w:jc w:val="center"/>
            </w:pPr>
            <w:r w:rsidRPr="00E924EE">
              <w:t>16</w:t>
            </w:r>
          </w:p>
        </w:tc>
        <w:tc>
          <w:tcPr>
            <w:tcW w:w="992" w:type="dxa"/>
          </w:tcPr>
          <w:p w:rsidR="007D1D62" w:rsidRPr="00E924EE" w:rsidRDefault="000309C8" w:rsidP="00D3264F">
            <w:pPr>
              <w:pStyle w:val="Default"/>
              <w:jc w:val="center"/>
            </w:pPr>
            <w:r w:rsidRPr="00E924EE">
              <w:t>16</w:t>
            </w:r>
          </w:p>
        </w:tc>
        <w:tc>
          <w:tcPr>
            <w:tcW w:w="1134" w:type="dxa"/>
          </w:tcPr>
          <w:p w:rsidR="007D1D62" w:rsidRPr="00E924EE" w:rsidRDefault="00D041A5" w:rsidP="00D3264F">
            <w:pPr>
              <w:pStyle w:val="Default"/>
              <w:jc w:val="center"/>
            </w:pPr>
            <w:r w:rsidRPr="00E924EE">
              <w:t>16</w:t>
            </w:r>
          </w:p>
        </w:tc>
        <w:tc>
          <w:tcPr>
            <w:tcW w:w="1134" w:type="dxa"/>
          </w:tcPr>
          <w:p w:rsidR="007D1D62" w:rsidRPr="00E924EE" w:rsidRDefault="007D1D62" w:rsidP="00D3264F">
            <w:pPr>
              <w:pStyle w:val="Default"/>
              <w:jc w:val="center"/>
            </w:pPr>
          </w:p>
        </w:tc>
        <w:tc>
          <w:tcPr>
            <w:tcW w:w="674" w:type="dxa"/>
          </w:tcPr>
          <w:p w:rsidR="007D1D62" w:rsidRPr="00E924EE" w:rsidRDefault="007D1D62" w:rsidP="00D3264F">
            <w:pPr>
              <w:pStyle w:val="Default"/>
              <w:jc w:val="center"/>
            </w:pPr>
          </w:p>
        </w:tc>
      </w:tr>
      <w:tr w:rsidR="007D1D62" w:rsidRPr="00E924EE" w:rsidTr="007D1D62">
        <w:tc>
          <w:tcPr>
            <w:tcW w:w="1574" w:type="dxa"/>
          </w:tcPr>
          <w:p w:rsidR="007D1D62" w:rsidRPr="00E924EE" w:rsidRDefault="007D1D62" w:rsidP="00D3264F">
            <w:pPr>
              <w:pStyle w:val="Default"/>
              <w:jc w:val="both"/>
            </w:pPr>
            <w:r w:rsidRPr="00E924EE">
              <w:t>3 четверть</w:t>
            </w:r>
          </w:p>
        </w:tc>
        <w:tc>
          <w:tcPr>
            <w:tcW w:w="3070" w:type="dxa"/>
            <w:tcBorders>
              <w:right w:val="single" w:sz="4" w:space="0" w:color="auto"/>
            </w:tcBorders>
          </w:tcPr>
          <w:p w:rsidR="007D1D62" w:rsidRPr="00E924EE" w:rsidRDefault="007D1D62" w:rsidP="00D3264F">
            <w:pPr>
              <w:pStyle w:val="Default"/>
              <w:jc w:val="center"/>
            </w:pPr>
            <w:r w:rsidRPr="00E924EE">
              <w:t>16.01.2017г-25.03.2017г</w:t>
            </w:r>
          </w:p>
        </w:tc>
        <w:tc>
          <w:tcPr>
            <w:tcW w:w="993" w:type="dxa"/>
            <w:tcBorders>
              <w:left w:val="single" w:sz="4" w:space="0" w:color="auto"/>
            </w:tcBorders>
          </w:tcPr>
          <w:p w:rsidR="007D1D62" w:rsidRPr="00E924EE" w:rsidRDefault="00D041A5" w:rsidP="00D3264F">
            <w:pPr>
              <w:pStyle w:val="Default"/>
              <w:jc w:val="center"/>
            </w:pPr>
            <w:r w:rsidRPr="00E924EE">
              <w:t>20</w:t>
            </w:r>
          </w:p>
        </w:tc>
        <w:tc>
          <w:tcPr>
            <w:tcW w:w="992" w:type="dxa"/>
          </w:tcPr>
          <w:p w:rsidR="007D1D62" w:rsidRPr="00E924EE" w:rsidRDefault="000309C8" w:rsidP="00D3264F">
            <w:pPr>
              <w:pStyle w:val="Default"/>
              <w:jc w:val="center"/>
            </w:pPr>
            <w:r w:rsidRPr="00E924EE">
              <w:t>20</w:t>
            </w:r>
          </w:p>
        </w:tc>
        <w:tc>
          <w:tcPr>
            <w:tcW w:w="1134" w:type="dxa"/>
          </w:tcPr>
          <w:p w:rsidR="007D1D62" w:rsidRPr="00E924EE" w:rsidRDefault="00D041A5" w:rsidP="00D3264F">
            <w:pPr>
              <w:pStyle w:val="Default"/>
              <w:jc w:val="center"/>
            </w:pPr>
            <w:r w:rsidRPr="00E924EE">
              <w:t>19</w:t>
            </w:r>
          </w:p>
        </w:tc>
        <w:tc>
          <w:tcPr>
            <w:tcW w:w="1134" w:type="dxa"/>
          </w:tcPr>
          <w:p w:rsidR="007D1D62" w:rsidRPr="00E924EE" w:rsidRDefault="007D1D62" w:rsidP="00D3264F">
            <w:pPr>
              <w:pStyle w:val="Default"/>
              <w:jc w:val="center"/>
            </w:pPr>
          </w:p>
        </w:tc>
        <w:tc>
          <w:tcPr>
            <w:tcW w:w="674" w:type="dxa"/>
          </w:tcPr>
          <w:p w:rsidR="007D1D62" w:rsidRPr="00E924EE" w:rsidRDefault="007D1D62" w:rsidP="00D3264F">
            <w:pPr>
              <w:pStyle w:val="Default"/>
              <w:jc w:val="center"/>
            </w:pPr>
          </w:p>
        </w:tc>
      </w:tr>
      <w:tr w:rsidR="007D1D62" w:rsidRPr="00E924EE" w:rsidTr="007D1D62">
        <w:tc>
          <w:tcPr>
            <w:tcW w:w="1574" w:type="dxa"/>
          </w:tcPr>
          <w:p w:rsidR="007D1D62" w:rsidRPr="00E924EE" w:rsidRDefault="007D1D62" w:rsidP="00D3264F">
            <w:pPr>
              <w:pStyle w:val="Default"/>
              <w:jc w:val="both"/>
            </w:pPr>
            <w:r w:rsidRPr="00E924EE">
              <w:t>4 четверть</w:t>
            </w:r>
          </w:p>
        </w:tc>
        <w:tc>
          <w:tcPr>
            <w:tcW w:w="3070" w:type="dxa"/>
            <w:tcBorders>
              <w:right w:val="single" w:sz="4" w:space="0" w:color="auto"/>
            </w:tcBorders>
          </w:tcPr>
          <w:p w:rsidR="007D1D62" w:rsidRPr="00E924EE" w:rsidRDefault="00D041A5" w:rsidP="00D3264F">
            <w:pPr>
              <w:pStyle w:val="Default"/>
              <w:jc w:val="center"/>
            </w:pPr>
            <w:r w:rsidRPr="00E924EE">
              <w:t>03.04.2017г-27.05.2017г</w:t>
            </w:r>
          </w:p>
        </w:tc>
        <w:tc>
          <w:tcPr>
            <w:tcW w:w="993" w:type="dxa"/>
            <w:tcBorders>
              <w:left w:val="single" w:sz="4" w:space="0" w:color="auto"/>
            </w:tcBorders>
          </w:tcPr>
          <w:p w:rsidR="007D1D62" w:rsidRPr="00E924EE" w:rsidRDefault="00D041A5" w:rsidP="00D3264F">
            <w:pPr>
              <w:pStyle w:val="Default"/>
              <w:jc w:val="center"/>
            </w:pPr>
            <w:r w:rsidRPr="00E924EE">
              <w:t>16</w:t>
            </w:r>
          </w:p>
        </w:tc>
        <w:tc>
          <w:tcPr>
            <w:tcW w:w="992" w:type="dxa"/>
          </w:tcPr>
          <w:p w:rsidR="007D1D62" w:rsidRPr="00E924EE" w:rsidRDefault="000309C8" w:rsidP="00D3264F">
            <w:pPr>
              <w:pStyle w:val="Default"/>
              <w:jc w:val="center"/>
            </w:pPr>
            <w:r w:rsidRPr="00E924EE">
              <w:t>16</w:t>
            </w:r>
          </w:p>
        </w:tc>
        <w:tc>
          <w:tcPr>
            <w:tcW w:w="1134" w:type="dxa"/>
          </w:tcPr>
          <w:p w:rsidR="007D1D62" w:rsidRPr="00E924EE" w:rsidRDefault="00D041A5" w:rsidP="00D3264F">
            <w:pPr>
              <w:pStyle w:val="Default"/>
              <w:jc w:val="center"/>
            </w:pPr>
            <w:r w:rsidRPr="00E924EE">
              <w:t>15</w:t>
            </w:r>
          </w:p>
        </w:tc>
        <w:tc>
          <w:tcPr>
            <w:tcW w:w="1134" w:type="dxa"/>
          </w:tcPr>
          <w:p w:rsidR="007D1D62" w:rsidRPr="00E924EE" w:rsidRDefault="007D1D62" w:rsidP="00D3264F">
            <w:pPr>
              <w:pStyle w:val="Default"/>
              <w:jc w:val="center"/>
            </w:pPr>
          </w:p>
        </w:tc>
        <w:tc>
          <w:tcPr>
            <w:tcW w:w="674" w:type="dxa"/>
          </w:tcPr>
          <w:p w:rsidR="007D1D62" w:rsidRPr="00E924EE" w:rsidRDefault="007D1D62" w:rsidP="00D3264F">
            <w:pPr>
              <w:pStyle w:val="Default"/>
              <w:jc w:val="center"/>
            </w:pPr>
          </w:p>
        </w:tc>
      </w:tr>
      <w:tr w:rsidR="002F4AD6" w:rsidRPr="00E924EE" w:rsidTr="00D3264F">
        <w:tc>
          <w:tcPr>
            <w:tcW w:w="4644" w:type="dxa"/>
            <w:gridSpan w:val="2"/>
            <w:tcBorders>
              <w:right w:val="single" w:sz="4" w:space="0" w:color="auto"/>
            </w:tcBorders>
          </w:tcPr>
          <w:p w:rsidR="002F4AD6" w:rsidRPr="00E924EE" w:rsidRDefault="002F4AD6" w:rsidP="00D3264F">
            <w:pPr>
              <w:pStyle w:val="Default"/>
              <w:jc w:val="center"/>
              <w:rPr>
                <w:b/>
              </w:rPr>
            </w:pPr>
            <w:r w:rsidRPr="00E924EE">
              <w:t xml:space="preserve">/           кол-во часов  в год </w:t>
            </w:r>
          </w:p>
        </w:tc>
        <w:tc>
          <w:tcPr>
            <w:tcW w:w="993" w:type="dxa"/>
            <w:tcBorders>
              <w:left w:val="single" w:sz="4" w:space="0" w:color="auto"/>
            </w:tcBorders>
          </w:tcPr>
          <w:p w:rsidR="002F4AD6" w:rsidRPr="00E924EE" w:rsidRDefault="00A13308" w:rsidP="007D1D62">
            <w:pPr>
              <w:pStyle w:val="Default"/>
              <w:ind w:left="177"/>
              <w:jc w:val="center"/>
              <w:rPr>
                <w:b/>
              </w:rPr>
            </w:pPr>
            <w:r w:rsidRPr="00E924EE">
              <w:rPr>
                <w:b/>
              </w:rPr>
              <w:t>68</w:t>
            </w:r>
            <w:r w:rsidR="002F4AD6" w:rsidRPr="00E924EE">
              <w:rPr>
                <w:b/>
              </w:rPr>
              <w:t>ч</w:t>
            </w:r>
          </w:p>
        </w:tc>
        <w:tc>
          <w:tcPr>
            <w:tcW w:w="992" w:type="dxa"/>
          </w:tcPr>
          <w:p w:rsidR="002F4AD6" w:rsidRPr="00E924EE" w:rsidRDefault="00A13308" w:rsidP="00D3264F">
            <w:pPr>
              <w:pStyle w:val="Default"/>
              <w:jc w:val="center"/>
              <w:rPr>
                <w:b/>
              </w:rPr>
            </w:pPr>
            <w:r w:rsidRPr="00E924EE">
              <w:rPr>
                <w:b/>
              </w:rPr>
              <w:t>68</w:t>
            </w:r>
            <w:r w:rsidR="002F4AD6" w:rsidRPr="00E924EE">
              <w:rPr>
                <w:b/>
              </w:rPr>
              <w:t>ч</w:t>
            </w:r>
          </w:p>
        </w:tc>
        <w:tc>
          <w:tcPr>
            <w:tcW w:w="1134" w:type="dxa"/>
          </w:tcPr>
          <w:p w:rsidR="002F4AD6" w:rsidRPr="00E924EE" w:rsidRDefault="00A13308" w:rsidP="00D3264F">
            <w:pPr>
              <w:pStyle w:val="Default"/>
              <w:jc w:val="center"/>
              <w:rPr>
                <w:b/>
              </w:rPr>
            </w:pPr>
            <w:r w:rsidRPr="00E924EE">
              <w:rPr>
                <w:b/>
              </w:rPr>
              <w:t>68ч</w:t>
            </w:r>
          </w:p>
        </w:tc>
        <w:tc>
          <w:tcPr>
            <w:tcW w:w="1134" w:type="dxa"/>
          </w:tcPr>
          <w:p w:rsidR="002F4AD6" w:rsidRPr="00E924EE" w:rsidRDefault="002F4AD6" w:rsidP="00D3264F">
            <w:pPr>
              <w:pStyle w:val="Default"/>
              <w:jc w:val="center"/>
              <w:rPr>
                <w:b/>
              </w:rPr>
            </w:pPr>
          </w:p>
        </w:tc>
        <w:tc>
          <w:tcPr>
            <w:tcW w:w="674" w:type="dxa"/>
          </w:tcPr>
          <w:p w:rsidR="002F4AD6" w:rsidRPr="00E924EE" w:rsidRDefault="002F4AD6" w:rsidP="00D3264F">
            <w:pPr>
              <w:pStyle w:val="Default"/>
              <w:jc w:val="center"/>
              <w:rPr>
                <w:b/>
              </w:rPr>
            </w:pPr>
          </w:p>
        </w:tc>
      </w:tr>
    </w:tbl>
    <w:p w:rsidR="007D1D62" w:rsidRPr="00E924EE" w:rsidRDefault="007D1D62" w:rsidP="007D1D62">
      <w:pPr>
        <w:pStyle w:val="Default"/>
        <w:jc w:val="both"/>
      </w:pPr>
    </w:p>
    <w:tbl>
      <w:tblPr>
        <w:tblW w:w="0" w:type="auto"/>
        <w:tblBorders>
          <w:top w:val="nil"/>
          <w:left w:val="nil"/>
          <w:bottom w:val="nil"/>
          <w:right w:val="nil"/>
        </w:tblBorders>
        <w:tblLayout w:type="fixed"/>
        <w:tblLook w:val="0000"/>
      </w:tblPr>
      <w:tblGrid>
        <w:gridCol w:w="4330"/>
        <w:gridCol w:w="4330"/>
      </w:tblGrid>
      <w:tr w:rsidR="007D1D62" w:rsidRPr="00E924EE" w:rsidTr="00D3264F">
        <w:trPr>
          <w:trHeight w:val="109"/>
        </w:trPr>
        <w:tc>
          <w:tcPr>
            <w:tcW w:w="4330" w:type="dxa"/>
          </w:tcPr>
          <w:p w:rsidR="007D1D62" w:rsidRPr="00E924EE" w:rsidRDefault="007D1D62" w:rsidP="00D3264F">
            <w:pPr>
              <w:pStyle w:val="Default"/>
            </w:pPr>
          </w:p>
        </w:tc>
        <w:tc>
          <w:tcPr>
            <w:tcW w:w="4330" w:type="dxa"/>
          </w:tcPr>
          <w:p w:rsidR="007D1D62" w:rsidRPr="00E924EE" w:rsidRDefault="007D1D62" w:rsidP="00D3264F">
            <w:pPr>
              <w:pStyle w:val="Default"/>
            </w:pPr>
            <w:r w:rsidRPr="00E924EE">
              <w:t xml:space="preserve">  </w:t>
            </w:r>
          </w:p>
        </w:tc>
      </w:tr>
    </w:tbl>
    <w:p w:rsidR="007D1D62" w:rsidRPr="00E924EE" w:rsidRDefault="007D1D62" w:rsidP="007D1D62">
      <w:pPr>
        <w:pStyle w:val="Default"/>
        <w:jc w:val="both"/>
      </w:pPr>
      <w:r w:rsidRPr="00E924EE">
        <w:t>Продолжительность занятия 40 минут. Курс имеет оценочную (5-балльную) систему прохождения материала.</w:t>
      </w:r>
    </w:p>
    <w:p w:rsidR="002226EB" w:rsidRDefault="0075219E" w:rsidP="002226EB">
      <w:pPr>
        <w:pStyle w:val="c18"/>
        <w:shd w:val="clear" w:color="auto" w:fill="FFFFFF"/>
        <w:spacing w:before="0" w:beforeAutospacing="0" w:after="0" w:afterAutospacing="0"/>
        <w:ind w:right="284"/>
        <w:jc w:val="center"/>
        <w:rPr>
          <w:b/>
          <w:bCs/>
        </w:rPr>
      </w:pPr>
      <w:r w:rsidRPr="00E924EE">
        <w:rPr>
          <w:b/>
          <w:bCs/>
        </w:rPr>
        <w:t xml:space="preserve">Содержание  учебного предмета </w:t>
      </w:r>
    </w:p>
    <w:p w:rsidR="0075219E" w:rsidRPr="002226EB" w:rsidRDefault="0075219E" w:rsidP="002226EB">
      <w:pPr>
        <w:pStyle w:val="c18"/>
        <w:shd w:val="clear" w:color="auto" w:fill="FFFFFF"/>
        <w:spacing w:before="0" w:beforeAutospacing="0" w:after="0" w:afterAutospacing="0"/>
        <w:ind w:right="284"/>
        <w:jc w:val="center"/>
        <w:rPr>
          <w:b/>
          <w:bCs/>
        </w:rPr>
      </w:pPr>
      <w:r w:rsidRPr="00E924EE">
        <w:rPr>
          <w:b/>
          <w:bCs/>
        </w:rPr>
        <w:t xml:space="preserve">              </w:t>
      </w:r>
      <w:r w:rsidRPr="00E924EE">
        <w:rPr>
          <w:rStyle w:val="c2"/>
          <w:b/>
          <w:bCs/>
          <w:color w:val="000000"/>
        </w:rPr>
        <w:t xml:space="preserve">    7</w:t>
      </w:r>
      <w:r w:rsidR="002226EB">
        <w:rPr>
          <w:rStyle w:val="c2"/>
          <w:b/>
          <w:bCs/>
          <w:color w:val="000000"/>
        </w:rPr>
        <w:t xml:space="preserve">  класс</w:t>
      </w:r>
      <w:r w:rsidRPr="00E924EE">
        <w:rPr>
          <w:rStyle w:val="c2"/>
          <w:b/>
          <w:bCs/>
          <w:color w:val="000000"/>
        </w:rPr>
        <w:t xml:space="preserve"> </w:t>
      </w:r>
      <w:r w:rsidR="0048021E" w:rsidRPr="00E924EE">
        <w:rPr>
          <w:rStyle w:val="c2"/>
          <w:b/>
          <w:bCs/>
          <w:color w:val="000000"/>
        </w:rPr>
        <w:t>(68 часов)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1. Введение в историю.</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История – наука о прошлом. Исторические памятники. Наша Родина – Россия. Моя родословная.  Счёт лет в истории. Историческая карта.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2. История нашей страны  древнейшего периода.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Кто такие восточные славяне.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Хозяйство, основные занятия и быт восточных славян. Обычаи восточных славян.</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Верования восточных славян. Славянские воины и богатыри. Соседи восточных славян, торговые отношения с ними. Роды и племена  восточных славян и их старейшины.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Объединение восточных славян под началом князя </w:t>
      </w:r>
      <w:proofErr w:type="spellStart"/>
      <w:r w:rsidRPr="00E924EE">
        <w:rPr>
          <w:rStyle w:val="c14"/>
          <w:color w:val="000000"/>
        </w:rPr>
        <w:t>Рюрика</w:t>
      </w:r>
      <w:proofErr w:type="spellEnd"/>
      <w:r w:rsidRPr="00E924EE">
        <w:rPr>
          <w:rStyle w:val="c14"/>
          <w:color w:val="000000"/>
        </w:rPr>
        <w:t>.</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3.Киевская Русь.</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Объединение и подчинение Киеву </w:t>
      </w:r>
      <w:proofErr w:type="spellStart"/>
      <w:proofErr w:type="gramStart"/>
      <w:r w:rsidRPr="00E924EE">
        <w:rPr>
          <w:rStyle w:val="c14"/>
          <w:color w:val="000000"/>
        </w:rPr>
        <w:t>восточно-славянских</w:t>
      </w:r>
      <w:proofErr w:type="spellEnd"/>
      <w:proofErr w:type="gramEnd"/>
      <w:r w:rsidRPr="00E924EE">
        <w:rPr>
          <w:rStyle w:val="c14"/>
          <w:color w:val="000000"/>
        </w:rPr>
        <w:t xml:space="preserve"> племен. Создание Киевского государства. Первые русские князья: Олег, Игорь, Ольга, Святослав.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Княжеская дружина и укрепление единой верховной власти князя. С кем воевала Киевская Русь: древляне, печенеги, хазары, греки.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Крещение Руси. Княжеское подворье, дружина. Гусляры-сказочники и их былины.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 «Повесть временных лет». Правление Ярослава Мудрого.</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Приход к власти Владимира Мономаха в 1113 г. Последние годы великой державы.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4. Распад   Киевской   Руси.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Причины распада Киевской Руси. Появление отдельных 15 крупных княжеств-государств. Краткая характеристика основных княжеств.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Владимиро-Суздальская Русь и наследие Киевской Руси.  </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Господин Великий Новгород. Географическое положение Новгорода.  Торговля, Ремесло. Управление в Новгороде. Внешнеторговые связи.        </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Русская культура в XII—XIII в. Памятники церковно-учительной литературы. Архитектура, летописание, фольклор. Былины. «Слово о полку Игореве». Берестяные грамоты.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5. Борьба Руси с иноземными завоевателями</w:t>
      </w:r>
      <w:proofErr w:type="gramStart"/>
      <w:r w:rsidRPr="00E924EE">
        <w:rPr>
          <w:rStyle w:val="c2"/>
          <w:b/>
          <w:bCs/>
          <w:color w:val="000000"/>
        </w:rPr>
        <w:t xml:space="preserve"> .</w:t>
      </w:r>
      <w:proofErr w:type="gramEnd"/>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Создание державы Чингисхана.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E924EE">
        <w:rPr>
          <w:rStyle w:val="c14"/>
          <w:color w:val="000000"/>
        </w:rPr>
        <w:t>Евпатия</w:t>
      </w:r>
      <w:proofErr w:type="spellEnd"/>
      <w:r w:rsidRPr="00E924EE">
        <w:rPr>
          <w:rStyle w:val="c14"/>
          <w:color w:val="000000"/>
        </w:rPr>
        <w:t xml:space="preserve"> </w:t>
      </w:r>
      <w:proofErr w:type="spellStart"/>
      <w:r w:rsidRPr="00E924EE">
        <w:rPr>
          <w:rStyle w:val="c14"/>
          <w:color w:val="000000"/>
        </w:rPr>
        <w:t>Коловрат</w:t>
      </w:r>
      <w:proofErr w:type="spellEnd"/>
      <w:r w:rsidRPr="00E924EE">
        <w:rPr>
          <w:rStyle w:val="c14"/>
          <w:color w:val="000000"/>
        </w:rPr>
        <w:t xml:space="preserve"> и других. </w:t>
      </w:r>
      <w:r w:rsidRPr="00E924EE">
        <w:rPr>
          <w:rStyle w:val="c14"/>
          <w:color w:val="000000"/>
        </w:rPr>
        <w:lastRenderedPageBreak/>
        <w:t>«Злой город Козельск». Государство Золотая орда. Земли и народы, вошедшие в состав Золотой Орды. Русь под монголо-татарским игом.</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Наступление на Русь новых врагов. Рыцари-крестоносцы, их снаряжение и военный опыт. Александр Невский. «Ледовое побоище». Героизм и победа новгородцев. Значение этой победы для укрепления православия на русской земле.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6.Начало объединения  русских земель.</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Возрождение хозяйства и культуры. Тяжелое положение русского и других народов. Усиление роли Москвы. Московский князь Иван </w:t>
      </w:r>
      <w:proofErr w:type="spellStart"/>
      <w:r w:rsidRPr="00E924EE">
        <w:rPr>
          <w:rStyle w:val="c14"/>
          <w:color w:val="000000"/>
        </w:rPr>
        <w:t>Калита</w:t>
      </w:r>
      <w:proofErr w:type="spellEnd"/>
      <w:r w:rsidRPr="00E924EE">
        <w:rPr>
          <w:rStyle w:val="c14"/>
          <w:color w:val="000000"/>
        </w:rPr>
        <w:t>, его успехи. Основные слои городского населения, их быт и традиции.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Московско-Владимирская Русь при Дмитрии Донском. Противостояние Орде.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Отражение ордынских набегов.  Битва на Куликовом поле (1380), итог битвы. Значение Куликовской битвы для русского народа. Сергей Радонежский. Национальный подъем после Куликовской битвы. Роль Москвы. Распад Золотой Орды.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Иван III (1462—1505 гг.). Освобождение от иноземного ига (1480); возвеличение Москвы и укрепление Московского царства.</w:t>
      </w:r>
    </w:p>
    <w:p w:rsidR="0075219E" w:rsidRPr="00E924EE" w:rsidRDefault="0075219E" w:rsidP="00E924EE">
      <w:pPr>
        <w:pStyle w:val="c18"/>
        <w:shd w:val="clear" w:color="auto" w:fill="FFFFFF"/>
        <w:spacing w:before="0" w:beforeAutospacing="0" w:after="0" w:afterAutospacing="0"/>
        <w:ind w:right="284"/>
        <w:jc w:val="both"/>
        <w:rPr>
          <w:color w:val="000000"/>
        </w:rPr>
      </w:pPr>
    </w:p>
    <w:p w:rsidR="0075219E" w:rsidRPr="00E924EE" w:rsidRDefault="0075219E" w:rsidP="002226EB">
      <w:pPr>
        <w:pStyle w:val="c18"/>
        <w:shd w:val="clear" w:color="auto" w:fill="FFFFFF"/>
        <w:spacing w:before="0" w:beforeAutospacing="0" w:after="0" w:afterAutospacing="0"/>
        <w:ind w:right="284"/>
        <w:jc w:val="center"/>
        <w:rPr>
          <w:color w:val="000000"/>
        </w:rPr>
      </w:pPr>
      <w:r w:rsidRPr="00E924EE">
        <w:rPr>
          <w:rStyle w:val="c2"/>
          <w:b/>
          <w:bCs/>
          <w:color w:val="000000"/>
        </w:rPr>
        <w:t xml:space="preserve">8 </w:t>
      </w:r>
      <w:r w:rsidR="002226EB">
        <w:rPr>
          <w:rStyle w:val="c2"/>
          <w:b/>
          <w:bCs/>
          <w:color w:val="000000"/>
        </w:rPr>
        <w:t>класс</w:t>
      </w:r>
      <w:r w:rsidR="0048021E" w:rsidRPr="00E924EE">
        <w:rPr>
          <w:rStyle w:val="c2"/>
          <w:b/>
          <w:bCs/>
          <w:color w:val="000000"/>
        </w:rPr>
        <w:t>(68часов)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1. Единая Россия (конец XV века - XVII век).</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Иван III Великий — глава единого государства Российского. Расширение государства Российского за счет присоединения новых земель: Псков, Смоленск, Рязань. Значение создания единого Российского государства.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Первый русский царь Иван IV Грозный. Венчание его на царство. Борьба Ивана Грозного с боярами. 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Великий иконописец Андрей Рублев. Первопечатник Иван Федоров и первое издание книг в России.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Борис Годунов и тайна гибели царевича Дмитрия — наследника царского престола. Смутное время. Самозванцы. Семибоярщина и поход поляков на разоренную Россию. Народные герои: </w:t>
      </w:r>
      <w:proofErr w:type="spellStart"/>
      <w:r w:rsidRPr="00E924EE">
        <w:rPr>
          <w:rStyle w:val="c14"/>
          <w:color w:val="000000"/>
        </w:rPr>
        <w:t>Козьма</w:t>
      </w:r>
      <w:proofErr w:type="spellEnd"/>
      <w:r w:rsidRPr="00E924EE">
        <w:rPr>
          <w:rStyle w:val="c14"/>
          <w:color w:val="000000"/>
        </w:rPr>
        <w:t xml:space="preserve"> Минин и Дмитрий Пожарский.</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2. Великие преобразования России в XVIII веке.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Воцарение Петра I. Борьба с сестрой — царевной Софьей, претендующей на царский престол. Стрелецкий бунт. Преобразования Петра I. Строительство Санкт-Петербурга. Полтавская битва: разгром шведов.  Петр I — первый российский император. Личность Петра I Великого. Борьба со старыми порядками и устоями. Преобразования Петра I в области культуры.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Первая женщина-императрица — Екатерина I (вдова Петра I).  Дворцовые перевороты.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Царствование Екатерины И.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Установление губернского управления в стране.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lastRenderedPageBreak/>
        <w:t>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3. История нашей страны в период XIX века.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Павел I. Приход к власти Александра I и заключение мира с Францией. 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Нахимовым. Героическая оборона Севастополя.</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Правление Александра II. Отмена крепостного права. Убийство Александра II.</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Приход к власти Александра III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III: министр финансов С. Ю. Витте.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XIX век — век развития науки и культуры. А. С. Пушкин — великий русский поэт. Л. Н. Толстой — великий русский писатель. Русская опера, балет и развитие театра. Музыка П. И. Чайковского. Величайший русский певец Ф. Ю. Шаляпин. Развитие образования и науки, живописи и архитектуры.</w:t>
      </w:r>
    </w:p>
    <w:p w:rsidR="0075219E" w:rsidRPr="00E924EE" w:rsidRDefault="0075219E" w:rsidP="002226EB">
      <w:pPr>
        <w:pStyle w:val="c18"/>
        <w:shd w:val="clear" w:color="auto" w:fill="FFFFFF"/>
        <w:spacing w:before="0" w:beforeAutospacing="0" w:after="0" w:afterAutospacing="0"/>
        <w:ind w:right="284"/>
        <w:jc w:val="center"/>
        <w:rPr>
          <w:color w:val="000000"/>
        </w:rPr>
      </w:pPr>
      <w:r w:rsidRPr="00E924EE">
        <w:rPr>
          <w:rStyle w:val="c2"/>
          <w:b/>
          <w:bCs/>
          <w:color w:val="000000"/>
        </w:rPr>
        <w:t xml:space="preserve">9 </w:t>
      </w:r>
      <w:r w:rsidR="002226EB">
        <w:rPr>
          <w:rStyle w:val="c2"/>
          <w:b/>
          <w:bCs/>
          <w:color w:val="000000"/>
        </w:rPr>
        <w:t>класс</w:t>
      </w:r>
      <w:r w:rsidRPr="00E924EE">
        <w:rPr>
          <w:rStyle w:val="c2"/>
          <w:b/>
          <w:bCs/>
          <w:color w:val="000000"/>
        </w:rPr>
        <w:t xml:space="preserve"> (68 часов)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1. Россия в начале XX века.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Правление Николая II .  Антиправительственные движения начала XX века. Русско-японская война. Падение Порт-Артура, гибель крейсера «Варяг». Революционные события 1905—1907 годов. Понятие революция. «Кровавое воскресенье». Созыв Государственной Думы. Формирование различных политических партий и движений: правые, центристы, левые.  Реформы П. А. Столыпина и их итоги.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«Серебряный век» русской культуры.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Первая мировая война и участие в ней России. Экономическое положение в стране во время</w:t>
      </w:r>
      <w:proofErr w:type="gramStart"/>
      <w:r w:rsidRPr="00E924EE">
        <w:rPr>
          <w:rStyle w:val="c14"/>
          <w:color w:val="000000"/>
        </w:rPr>
        <w:t xml:space="preserve"> П</w:t>
      </w:r>
      <w:proofErr w:type="gramEnd"/>
      <w:r w:rsidRPr="00E924EE">
        <w:rPr>
          <w:rStyle w:val="c14"/>
          <w:color w:val="000000"/>
        </w:rPr>
        <w:t>ервой мировой войны. Отношение народа к войне.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2. Россия в 1917 – 1920 годах.</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Февральская революция и отречение царя от престола. Временное правительство и Советы народных депутатов. Экономический и политический кризис в России осенью 1917 г. Захват власти большевиками в Петрограде. Захват Зимнего дворца и низложение Временного правительства. Провозглашение Советской власти. Первый руководитель Советского государства — В. И. Ленин.  Первые декреты Советской власти. Отношение Советской власти к православной церкви. Уничтожение всей царской семьи. Отношение разных слоев населения к захвату власти большевиками.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Создание нового государства — Российской Федерации  (РСФСР).</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 «Белое»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армий батьки Махно. Иностранная интервенция и ее последствия. Недовольство армии политикой советского правительства. </w:t>
      </w:r>
      <w:proofErr w:type="spellStart"/>
      <w:r w:rsidRPr="00E924EE">
        <w:rPr>
          <w:rStyle w:val="c14"/>
          <w:color w:val="000000"/>
        </w:rPr>
        <w:t>Кронштадтское</w:t>
      </w:r>
      <w:proofErr w:type="spellEnd"/>
      <w:r w:rsidRPr="00E924EE">
        <w:rPr>
          <w:rStyle w:val="c14"/>
          <w:color w:val="000000"/>
        </w:rPr>
        <w:t xml:space="preserve"> восстание.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2226EB" w:rsidRDefault="002226EB" w:rsidP="00E924EE">
      <w:pPr>
        <w:pStyle w:val="c18"/>
        <w:shd w:val="clear" w:color="auto" w:fill="FFFFFF"/>
        <w:spacing w:before="0" w:beforeAutospacing="0" w:after="0" w:afterAutospacing="0"/>
        <w:ind w:right="284"/>
        <w:jc w:val="both"/>
        <w:rPr>
          <w:rStyle w:val="c2"/>
          <w:b/>
          <w:bCs/>
          <w:color w:val="000000"/>
        </w:rPr>
      </w:pP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lastRenderedPageBreak/>
        <w:t>Тема 3. Советская Россия – СССР  в 20 - 30-е годы  XX века.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Новая экономическая политика (НЭП) в стране, ее сущность и основные отличия от предшествующей экономической политики Советской власти. Положительные и отрицательные результаты  НЭП. План ГОЭЛРО и его реализация.</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Образование СССР. Первая Конституция  СССР. Положение народов Советской страны.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Начало индустриализации. Первые пятилетние планы. Стройки первых пятилеток (Днепрогэс, Магнитка, </w:t>
      </w:r>
      <w:proofErr w:type="spellStart"/>
      <w:r w:rsidRPr="00E924EE">
        <w:rPr>
          <w:rStyle w:val="c14"/>
          <w:color w:val="000000"/>
        </w:rPr>
        <w:t>Турксиб</w:t>
      </w:r>
      <w:proofErr w:type="spellEnd"/>
      <w:r w:rsidRPr="00E924EE">
        <w:rPr>
          <w:rStyle w:val="c14"/>
          <w:color w:val="000000"/>
        </w:rPr>
        <w:t>, Комсомольск на Амуре и др.). Рабочий класс, его роль в индустриализации. Стахановское движение. Ударничество.</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Коллективизация сельского хозяйства. Насильственное осуществление коллективизации. Гибель крепких крестьянских хозяйств. Голод на селе.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Культ личности Сталина. Массовые репрессии. Гулаг.</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Новая Конституция страны 1936 г. Ее значение.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4</w:t>
      </w:r>
      <w:r w:rsidRPr="00E924EE">
        <w:rPr>
          <w:rStyle w:val="c14"/>
          <w:color w:val="000000"/>
        </w:rPr>
        <w:t>.</w:t>
      </w:r>
      <w:r w:rsidRPr="00E924EE">
        <w:rPr>
          <w:rStyle w:val="apple-converted-space"/>
          <w:color w:val="000000"/>
        </w:rPr>
        <w:t> </w:t>
      </w:r>
      <w:r w:rsidRPr="00E924EE">
        <w:rPr>
          <w:rStyle w:val="c2"/>
          <w:b/>
          <w:bCs/>
          <w:color w:val="000000"/>
        </w:rPr>
        <w:t>СССР во</w:t>
      </w:r>
      <w:proofErr w:type="gramStart"/>
      <w:r w:rsidRPr="00E924EE">
        <w:rPr>
          <w:rStyle w:val="c2"/>
          <w:b/>
          <w:bCs/>
          <w:color w:val="000000"/>
        </w:rPr>
        <w:t xml:space="preserve"> В</w:t>
      </w:r>
      <w:proofErr w:type="gramEnd"/>
      <w:r w:rsidRPr="00E924EE">
        <w:rPr>
          <w:rStyle w:val="c2"/>
          <w:b/>
          <w:bCs/>
          <w:color w:val="000000"/>
        </w:rPr>
        <w:t>торой Мировой и  Великой  Отечественной войне 1941- 1945 годов.</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 xml:space="preserve">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w:t>
      </w:r>
      <w:proofErr w:type="spellStart"/>
      <w:r w:rsidRPr="00E924EE">
        <w:rPr>
          <w:rStyle w:val="c14"/>
          <w:color w:val="000000"/>
        </w:rPr>
        <w:t>Японей</w:t>
      </w:r>
      <w:proofErr w:type="spellEnd"/>
      <w:r w:rsidRPr="00E924EE">
        <w:rPr>
          <w:rStyle w:val="c14"/>
          <w:color w:val="000000"/>
        </w:rPr>
        <w:t xml:space="preserve"> (о. Хасан, р. Халхин-Гол).</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Приход фашистов к власти в Германии. Начало</w:t>
      </w:r>
      <w:proofErr w:type="gramStart"/>
      <w:r w:rsidRPr="00E924EE">
        <w:rPr>
          <w:rStyle w:val="c14"/>
          <w:color w:val="000000"/>
        </w:rPr>
        <w:t xml:space="preserve"> В</w:t>
      </w:r>
      <w:proofErr w:type="gramEnd"/>
      <w:r w:rsidRPr="00E924EE">
        <w:rPr>
          <w:rStyle w:val="c14"/>
          <w:color w:val="000000"/>
        </w:rPr>
        <w:t>торой Мировой войны, нападение Германии на Польшу и наступление на Запад. Подготовка гитлеровской Германии к наступлению на СССР.</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Битва под Москвой и ее историческое значение. Панфиловцы. Блокада Ленинграда и мужество ленинградцев. Партизанское движение. Героизм тружеников тыла.</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5. Советский Союз в 1945 – 1991 годах.</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Смерть И. В. Сталина. Приход к власти Н. С. Хрущева. Осуждение, культа личности и первые реабилитации репрессированных. Хрущёвская «оттепель». Всемирный Фестиваль молодёжи и студентов в Москве. Освоение космоса и полет первого человека. Юрий Гагарин. Освоение целины.</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lastRenderedPageBreak/>
        <w:t>Экономическая и социальная политика Л. И. Брежнева. Война в Афганистане. XVII Олимпийские Игры в Москве. Ухудшение материального положения населения и морального климата в стране. Правозащитники (А. Д. Сахаров, А. И. Солженицын).</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2"/>
          <w:b/>
          <w:bCs/>
          <w:color w:val="000000"/>
        </w:rPr>
        <w:t>Тема 6.</w:t>
      </w:r>
      <w:r w:rsidRPr="00E924EE">
        <w:rPr>
          <w:rStyle w:val="c14"/>
          <w:color w:val="000000"/>
        </w:rPr>
        <w:t> </w:t>
      </w:r>
      <w:r w:rsidRPr="00E924EE">
        <w:rPr>
          <w:rStyle w:val="c2"/>
          <w:b/>
          <w:bCs/>
          <w:color w:val="000000"/>
        </w:rPr>
        <w:t>Новая Россия в 1991—2003 годах.</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Президентские выборы 2000 г. Второй президент России — В. В. Путин. Его экономическая и политическая деятельность.</w:t>
      </w:r>
    </w:p>
    <w:p w:rsidR="0075219E" w:rsidRPr="00E924EE" w:rsidRDefault="0075219E" w:rsidP="00E924EE">
      <w:pPr>
        <w:pStyle w:val="c18"/>
        <w:shd w:val="clear" w:color="auto" w:fill="FFFFFF"/>
        <w:spacing w:before="0" w:beforeAutospacing="0" w:after="0" w:afterAutospacing="0"/>
        <w:ind w:right="284"/>
        <w:jc w:val="both"/>
        <w:rPr>
          <w:color w:val="000000"/>
        </w:rPr>
      </w:pPr>
      <w:r w:rsidRPr="00E924EE">
        <w:rPr>
          <w:rStyle w:val="c14"/>
          <w:color w:val="000000"/>
        </w:rPr>
        <w:t>Литература и искусство во второй половине XX века. Современное состояние науки, культуры и образования в стране. Сегодняшний день России.</w:t>
      </w:r>
    </w:p>
    <w:p w:rsidR="0075219E" w:rsidRPr="00E924EE" w:rsidRDefault="0075219E" w:rsidP="00E924EE">
      <w:pPr>
        <w:pStyle w:val="c18"/>
        <w:shd w:val="clear" w:color="auto" w:fill="FFFFFF"/>
        <w:spacing w:before="0" w:beforeAutospacing="0" w:after="0" w:afterAutospacing="0"/>
        <w:ind w:right="284"/>
        <w:jc w:val="both"/>
        <w:rPr>
          <w:color w:val="000000"/>
        </w:rPr>
      </w:pPr>
    </w:p>
    <w:p w:rsidR="00A34AAD" w:rsidRPr="00E924EE" w:rsidRDefault="006F19F6" w:rsidP="00511AFF">
      <w:pPr>
        <w:pStyle w:val="Default"/>
        <w:numPr>
          <w:ilvl w:val="0"/>
          <w:numId w:val="16"/>
        </w:numPr>
        <w:rPr>
          <w:b/>
          <w:bCs/>
        </w:rPr>
      </w:pPr>
      <w:r w:rsidRPr="00E924EE">
        <w:rPr>
          <w:b/>
          <w:bCs/>
        </w:rPr>
        <w:t>П</w:t>
      </w:r>
      <w:r w:rsidR="00511AFF" w:rsidRPr="00E924EE">
        <w:rPr>
          <w:b/>
          <w:bCs/>
        </w:rPr>
        <w:t xml:space="preserve">редметные результаты </w:t>
      </w:r>
      <w:r w:rsidR="00A34AAD" w:rsidRPr="00E924EE">
        <w:rPr>
          <w:b/>
          <w:bCs/>
        </w:rPr>
        <w:t>освоения программы по предмету</w:t>
      </w:r>
    </w:p>
    <w:p w:rsidR="00A34AAD" w:rsidRPr="00E924EE" w:rsidRDefault="00511AFF" w:rsidP="00A34AAD">
      <w:pPr>
        <w:pStyle w:val="Default"/>
        <w:jc w:val="both"/>
      </w:pPr>
      <w:r w:rsidRPr="00E924EE">
        <w:rPr>
          <w:b/>
          <w:bCs/>
        </w:rPr>
        <w:t xml:space="preserve"> </w:t>
      </w:r>
      <w:r w:rsidR="006F19F6" w:rsidRPr="00E924EE">
        <w:rPr>
          <w:bCs/>
        </w:rPr>
        <w:t>Предметные результаты и</w:t>
      </w:r>
      <w:r w:rsidR="00A34AAD" w:rsidRPr="00E924EE">
        <w:t xml:space="preserve">меют два уровня овладения: минимальный и достаточный. </w:t>
      </w:r>
    </w:p>
    <w:p w:rsidR="00A34AAD" w:rsidRPr="00E924EE" w:rsidRDefault="00A34AAD" w:rsidP="00A34AAD">
      <w:pPr>
        <w:pStyle w:val="Default"/>
        <w:jc w:val="both"/>
      </w:pPr>
      <w:r w:rsidRPr="00E924EE">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A34AAD" w:rsidRPr="00E924EE" w:rsidRDefault="00A34AAD" w:rsidP="00A34AAD">
      <w:pPr>
        <w:pStyle w:val="Default"/>
        <w:jc w:val="both"/>
      </w:pPr>
    </w:p>
    <w:tbl>
      <w:tblPr>
        <w:tblStyle w:val="a6"/>
        <w:tblW w:w="0" w:type="auto"/>
        <w:tblLook w:val="04A0"/>
      </w:tblPr>
      <w:tblGrid>
        <w:gridCol w:w="4219"/>
        <w:gridCol w:w="5351"/>
      </w:tblGrid>
      <w:tr w:rsidR="00A34AAD" w:rsidRPr="00E924EE" w:rsidTr="00FD6942">
        <w:trPr>
          <w:trHeight w:val="502"/>
        </w:trPr>
        <w:tc>
          <w:tcPr>
            <w:tcW w:w="4219" w:type="dxa"/>
          </w:tcPr>
          <w:p w:rsidR="000309C8" w:rsidRPr="00E924EE" w:rsidRDefault="000309C8" w:rsidP="002226EB">
            <w:pPr>
              <w:ind w:firstLine="709"/>
              <w:jc w:val="both"/>
              <w:rPr>
                <w:rFonts w:ascii="Times New Roman" w:hAnsi="Times New Roman" w:cs="Times New Roman"/>
                <w:bCs/>
                <w:sz w:val="24"/>
                <w:szCs w:val="24"/>
              </w:rPr>
            </w:pPr>
            <w:r w:rsidRPr="00E924EE">
              <w:rPr>
                <w:rFonts w:ascii="Times New Roman" w:hAnsi="Times New Roman" w:cs="Times New Roman"/>
                <w:sz w:val="24"/>
                <w:szCs w:val="24"/>
                <w:u w:val="single"/>
              </w:rPr>
              <w:t xml:space="preserve"> Минимальный уровень:</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bCs/>
                <w:sz w:val="24"/>
                <w:szCs w:val="24"/>
              </w:rPr>
              <w:t xml:space="preserve">знание некоторых дат важнейших событий отечественной истории; </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bCs/>
                <w:sz w:val="24"/>
                <w:szCs w:val="24"/>
              </w:rPr>
              <w:t xml:space="preserve">знание некоторых основных фактов исторических событий, явлений, процессов; </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0309C8" w:rsidRPr="00E924EE" w:rsidRDefault="000309C8" w:rsidP="002226EB">
            <w:pPr>
              <w:pStyle w:val="a7"/>
              <w:shd w:val="clear" w:color="auto" w:fill="FFFFFF"/>
              <w:ind w:left="0" w:firstLine="709"/>
              <w:jc w:val="both"/>
              <w:rPr>
                <w:rFonts w:ascii="Times New Roman" w:hAnsi="Times New Roman" w:cs="Times New Roman"/>
                <w:sz w:val="24"/>
                <w:szCs w:val="24"/>
              </w:rPr>
            </w:pPr>
            <w:r w:rsidRPr="00E924EE">
              <w:rPr>
                <w:rFonts w:ascii="Times New Roman" w:hAnsi="Times New Roman" w:cs="Times New Roman"/>
                <w:bCs/>
                <w:sz w:val="24"/>
                <w:szCs w:val="24"/>
              </w:rPr>
              <w:t xml:space="preserve">понимание значения основных терминов-понятий; </w:t>
            </w:r>
          </w:p>
          <w:p w:rsidR="000309C8" w:rsidRPr="00E924EE" w:rsidRDefault="000309C8" w:rsidP="002226EB">
            <w:pPr>
              <w:pStyle w:val="a7"/>
              <w:ind w:left="0" w:firstLine="709"/>
              <w:jc w:val="both"/>
              <w:rPr>
                <w:rFonts w:ascii="Times New Roman" w:hAnsi="Times New Roman" w:cs="Times New Roman"/>
                <w:sz w:val="24"/>
                <w:szCs w:val="24"/>
              </w:rPr>
            </w:pPr>
            <w:r w:rsidRPr="00E924EE">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0309C8" w:rsidRPr="00E924EE" w:rsidRDefault="000309C8" w:rsidP="002226EB">
            <w:pPr>
              <w:pStyle w:val="a7"/>
              <w:ind w:left="0" w:firstLine="709"/>
              <w:jc w:val="both"/>
              <w:rPr>
                <w:rFonts w:ascii="Times New Roman" w:hAnsi="Times New Roman" w:cs="Times New Roman"/>
                <w:sz w:val="24"/>
                <w:szCs w:val="24"/>
              </w:rPr>
            </w:pPr>
            <w:r w:rsidRPr="00E924EE">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0309C8" w:rsidRPr="00E924EE" w:rsidRDefault="000309C8" w:rsidP="002226EB">
            <w:pPr>
              <w:pStyle w:val="a7"/>
              <w:ind w:left="0" w:firstLine="709"/>
              <w:jc w:val="both"/>
              <w:rPr>
                <w:rFonts w:ascii="Times New Roman" w:hAnsi="Times New Roman" w:cs="Times New Roman"/>
                <w:sz w:val="24"/>
                <w:szCs w:val="24"/>
              </w:rPr>
            </w:pPr>
            <w:r w:rsidRPr="00E924EE">
              <w:rPr>
                <w:rFonts w:ascii="Times New Roman" w:hAnsi="Times New Roman" w:cs="Times New Roman"/>
                <w:sz w:val="24"/>
                <w:szCs w:val="24"/>
              </w:rPr>
              <w:t>нахождение и показ на исторической карте основных изучаемых объектов и событий;</w:t>
            </w:r>
          </w:p>
          <w:p w:rsidR="000309C8" w:rsidRPr="00E924EE" w:rsidRDefault="000309C8" w:rsidP="002226EB">
            <w:pPr>
              <w:ind w:firstLine="709"/>
              <w:jc w:val="both"/>
              <w:rPr>
                <w:rFonts w:ascii="Times New Roman" w:hAnsi="Times New Roman" w:cs="Times New Roman"/>
                <w:sz w:val="24"/>
                <w:szCs w:val="24"/>
                <w:u w:val="single"/>
              </w:rPr>
            </w:pPr>
            <w:r w:rsidRPr="00E924EE">
              <w:rPr>
                <w:rFonts w:ascii="Times New Roman" w:hAnsi="Times New Roman" w:cs="Times New Roman"/>
                <w:sz w:val="24"/>
                <w:szCs w:val="24"/>
              </w:rPr>
              <w:t>объяснение значения основных исторических понятий с помощью учителя.</w:t>
            </w:r>
          </w:p>
          <w:p w:rsidR="00A34AAD" w:rsidRPr="00E924EE" w:rsidRDefault="00A34AAD" w:rsidP="002226EB">
            <w:pPr>
              <w:pStyle w:val="Default"/>
              <w:jc w:val="both"/>
            </w:pPr>
          </w:p>
        </w:tc>
        <w:tc>
          <w:tcPr>
            <w:tcW w:w="5351" w:type="dxa"/>
          </w:tcPr>
          <w:p w:rsidR="000309C8" w:rsidRPr="00E924EE" w:rsidRDefault="00A34AAD"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sz w:val="24"/>
                <w:szCs w:val="24"/>
              </w:rPr>
              <w:t>Достаточный уровень</w:t>
            </w:r>
            <w:r w:rsidR="000309C8" w:rsidRPr="00E924EE">
              <w:rPr>
                <w:rFonts w:ascii="Times New Roman" w:hAnsi="Times New Roman" w:cs="Times New Roman"/>
                <w:sz w:val="24"/>
                <w:szCs w:val="24"/>
              </w:rPr>
              <w:t>:</w:t>
            </w:r>
            <w:r w:rsidR="000309C8" w:rsidRPr="00E924EE">
              <w:rPr>
                <w:rFonts w:ascii="Times New Roman" w:hAnsi="Times New Roman" w:cs="Times New Roman"/>
                <w:bCs/>
                <w:sz w:val="24"/>
                <w:szCs w:val="24"/>
              </w:rPr>
              <w:t xml:space="preserve"> знание хронологических рамок ключевых процессов, дат важнейших событий отечественной истории; </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E924EE">
              <w:rPr>
                <w:rFonts w:ascii="Times New Roman" w:hAnsi="Times New Roman" w:cs="Times New Roman"/>
                <w:sz w:val="24"/>
                <w:szCs w:val="24"/>
              </w:rPr>
              <w:t xml:space="preserve"> составление рассказов об исторических событиях, формулировка выводов об их значении;</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bCs/>
                <w:sz w:val="24"/>
                <w:szCs w:val="24"/>
              </w:rPr>
              <w:t>знание мест совершения основных исторических событий;</w:t>
            </w:r>
          </w:p>
          <w:p w:rsidR="000309C8" w:rsidRPr="00E924EE" w:rsidRDefault="000309C8" w:rsidP="002226EB">
            <w:pPr>
              <w:pStyle w:val="a7"/>
              <w:shd w:val="clear" w:color="auto" w:fill="FFFFFF"/>
              <w:ind w:left="0" w:firstLine="709"/>
              <w:jc w:val="both"/>
              <w:rPr>
                <w:rFonts w:ascii="Times New Roman" w:hAnsi="Times New Roman" w:cs="Times New Roman"/>
                <w:sz w:val="24"/>
                <w:szCs w:val="24"/>
              </w:rPr>
            </w:pPr>
            <w:r w:rsidRPr="00E924EE">
              <w:rPr>
                <w:rFonts w:ascii="Times New Roman" w:hAnsi="Times New Roman" w:cs="Times New Roman"/>
                <w:bCs/>
                <w:sz w:val="24"/>
                <w:szCs w:val="24"/>
              </w:rPr>
              <w:t>знание имен известных исторических деятелей (князей, царей, политиков, полководцев, ученых, деятелей культуры) и</w:t>
            </w:r>
            <w:r w:rsidRPr="00E924EE">
              <w:rPr>
                <w:rFonts w:ascii="Times New Roman" w:hAnsi="Times New Roman" w:cs="Times New Roman"/>
                <w:sz w:val="24"/>
                <w:szCs w:val="24"/>
              </w:rPr>
              <w:t xml:space="preserve"> составление элементарной характеристики  исторических героев; </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0309C8" w:rsidRPr="00E924EE" w:rsidRDefault="000309C8" w:rsidP="002226EB">
            <w:pPr>
              <w:pStyle w:val="a7"/>
              <w:shd w:val="clear" w:color="auto" w:fill="FFFFFF"/>
              <w:ind w:left="0" w:firstLine="709"/>
              <w:jc w:val="both"/>
              <w:rPr>
                <w:rFonts w:ascii="Times New Roman" w:hAnsi="Times New Roman" w:cs="Times New Roman"/>
                <w:bCs/>
                <w:sz w:val="24"/>
                <w:szCs w:val="24"/>
              </w:rPr>
            </w:pPr>
            <w:r w:rsidRPr="00E924EE">
              <w:rPr>
                <w:rFonts w:ascii="Times New Roman" w:hAnsi="Times New Roman" w:cs="Times New Roman"/>
                <w:bCs/>
                <w:sz w:val="24"/>
                <w:szCs w:val="24"/>
              </w:rPr>
              <w:t>понимание «легенды» исторической карты</w:t>
            </w:r>
            <w:r w:rsidRPr="00E924EE">
              <w:rPr>
                <w:rFonts w:ascii="Times New Roman" w:hAnsi="Times New Roman" w:cs="Times New Roman"/>
                <w:sz w:val="24"/>
                <w:szCs w:val="24"/>
              </w:rPr>
              <w:t xml:space="preserve"> и «чтение» исторической карты с опорой на ее «легенду»</w:t>
            </w:r>
            <w:r w:rsidRPr="00E924EE">
              <w:rPr>
                <w:rFonts w:ascii="Times New Roman" w:hAnsi="Times New Roman" w:cs="Times New Roman"/>
                <w:bCs/>
                <w:sz w:val="24"/>
                <w:szCs w:val="24"/>
              </w:rPr>
              <w:t>;</w:t>
            </w:r>
          </w:p>
          <w:p w:rsidR="000309C8" w:rsidRPr="00E924EE" w:rsidRDefault="000309C8" w:rsidP="002226EB">
            <w:pPr>
              <w:pStyle w:val="a7"/>
              <w:shd w:val="clear" w:color="auto" w:fill="FFFFFF"/>
              <w:ind w:left="0" w:firstLine="709"/>
              <w:jc w:val="both"/>
              <w:rPr>
                <w:rFonts w:ascii="Times New Roman" w:hAnsi="Times New Roman" w:cs="Times New Roman"/>
                <w:sz w:val="24"/>
                <w:szCs w:val="24"/>
              </w:rPr>
            </w:pPr>
            <w:r w:rsidRPr="00E924EE">
              <w:rPr>
                <w:rFonts w:ascii="Times New Roman" w:hAnsi="Times New Roman" w:cs="Times New Roman"/>
                <w:bCs/>
                <w:sz w:val="24"/>
                <w:szCs w:val="24"/>
              </w:rPr>
              <w:t>знание основных терминов понятий и их определений;</w:t>
            </w:r>
          </w:p>
          <w:p w:rsidR="000309C8" w:rsidRPr="00E924EE" w:rsidRDefault="000309C8" w:rsidP="002226EB">
            <w:pPr>
              <w:pStyle w:val="a7"/>
              <w:ind w:left="0" w:firstLine="709"/>
              <w:jc w:val="both"/>
              <w:rPr>
                <w:rFonts w:ascii="Times New Roman" w:hAnsi="Times New Roman" w:cs="Times New Roman"/>
                <w:sz w:val="24"/>
                <w:szCs w:val="24"/>
              </w:rPr>
            </w:pPr>
            <w:r w:rsidRPr="00E924EE">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0309C8" w:rsidRPr="00E924EE" w:rsidRDefault="000309C8" w:rsidP="002226EB">
            <w:pPr>
              <w:pStyle w:val="a7"/>
              <w:ind w:left="0" w:firstLine="709"/>
              <w:jc w:val="both"/>
              <w:rPr>
                <w:rFonts w:ascii="Times New Roman" w:hAnsi="Times New Roman" w:cs="Times New Roman"/>
                <w:sz w:val="24"/>
                <w:szCs w:val="24"/>
              </w:rPr>
            </w:pPr>
            <w:r w:rsidRPr="00E924EE">
              <w:rPr>
                <w:rFonts w:ascii="Times New Roman" w:hAnsi="Times New Roman" w:cs="Times New Roman"/>
                <w:sz w:val="24"/>
                <w:szCs w:val="24"/>
              </w:rPr>
              <w:t xml:space="preserve">сравнение, анализ, обобщение </w:t>
            </w:r>
            <w:r w:rsidRPr="00E924EE">
              <w:rPr>
                <w:rFonts w:ascii="Times New Roman" w:hAnsi="Times New Roman" w:cs="Times New Roman"/>
                <w:sz w:val="24"/>
                <w:szCs w:val="24"/>
              </w:rPr>
              <w:lastRenderedPageBreak/>
              <w:t>исторических фактов;</w:t>
            </w:r>
          </w:p>
          <w:p w:rsidR="000309C8" w:rsidRPr="00E924EE" w:rsidRDefault="000309C8" w:rsidP="002226EB">
            <w:pPr>
              <w:pStyle w:val="a7"/>
              <w:ind w:left="0" w:firstLine="709"/>
              <w:jc w:val="both"/>
              <w:rPr>
                <w:rFonts w:ascii="Times New Roman" w:hAnsi="Times New Roman" w:cs="Times New Roman"/>
                <w:sz w:val="24"/>
                <w:szCs w:val="24"/>
              </w:rPr>
            </w:pPr>
            <w:r w:rsidRPr="00E924EE">
              <w:rPr>
                <w:rFonts w:ascii="Times New Roman" w:hAnsi="Times New Roman" w:cs="Times New Roman"/>
                <w:sz w:val="24"/>
                <w:szCs w:val="24"/>
              </w:rPr>
              <w:t>поиск информации в одном или нескольких источниках;</w:t>
            </w:r>
          </w:p>
          <w:p w:rsidR="000309C8" w:rsidRPr="00E924EE" w:rsidRDefault="000309C8" w:rsidP="002226EB">
            <w:pPr>
              <w:pStyle w:val="a7"/>
              <w:ind w:left="0" w:firstLine="709"/>
              <w:jc w:val="both"/>
              <w:rPr>
                <w:rFonts w:ascii="Times New Roman" w:hAnsi="Times New Roman" w:cs="Times New Roman"/>
                <w:b/>
                <w:i/>
                <w:sz w:val="24"/>
                <w:szCs w:val="24"/>
              </w:rPr>
            </w:pPr>
            <w:r w:rsidRPr="00E924EE">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r w:rsidRPr="00E924EE">
              <w:rPr>
                <w:rFonts w:ascii="Times New Roman" w:hAnsi="Times New Roman" w:cs="Times New Roman"/>
                <w:b/>
                <w:sz w:val="24"/>
                <w:szCs w:val="24"/>
              </w:rPr>
              <w:t xml:space="preserve"> </w:t>
            </w:r>
          </w:p>
          <w:p w:rsidR="00A34AAD" w:rsidRPr="00E924EE" w:rsidRDefault="00A34AAD" w:rsidP="002226EB">
            <w:pPr>
              <w:pStyle w:val="Default"/>
              <w:jc w:val="both"/>
            </w:pPr>
          </w:p>
        </w:tc>
      </w:tr>
    </w:tbl>
    <w:p w:rsidR="005A2BAB" w:rsidRPr="002226EB" w:rsidRDefault="005A2BAB" w:rsidP="005A2BAB">
      <w:pPr>
        <w:pStyle w:val="Default"/>
        <w:numPr>
          <w:ilvl w:val="0"/>
          <w:numId w:val="16"/>
        </w:numPr>
      </w:pPr>
      <w:r w:rsidRPr="00E924EE">
        <w:rPr>
          <w:b/>
          <w:bCs/>
        </w:rPr>
        <w:lastRenderedPageBreak/>
        <w:t>Характеристика дифференциаций групп обучающихся</w:t>
      </w:r>
    </w:p>
    <w:p w:rsidR="002226EB" w:rsidRPr="00E924EE" w:rsidRDefault="002226EB" w:rsidP="002226EB">
      <w:pPr>
        <w:pStyle w:val="Default"/>
        <w:ind w:left="720"/>
      </w:pPr>
    </w:p>
    <w:p w:rsidR="005A2BAB" w:rsidRPr="00E924EE" w:rsidRDefault="002226EB" w:rsidP="005A2BAB">
      <w:pPr>
        <w:pStyle w:val="Default"/>
        <w:jc w:val="both"/>
      </w:pPr>
      <w:r>
        <w:tab/>
      </w:r>
      <w:r w:rsidR="005A2BAB" w:rsidRPr="00E924EE">
        <w:t xml:space="preserve">Обучение детей с нарушением интеллекта предполагает </w:t>
      </w:r>
      <w:proofErr w:type="gramStart"/>
      <w:r w:rsidR="005A2BAB" w:rsidRPr="00E924EE">
        <w:t>педагогическую дифференциацию учащихся, предложенную Воронковой В.В. Согласно этой дифференциации все учащиеся делятся</w:t>
      </w:r>
      <w:proofErr w:type="gramEnd"/>
      <w:r w:rsidR="005A2BAB" w:rsidRPr="00E924EE">
        <w:t xml:space="preserve"> на 4 группы. </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I группу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взрослого.</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 xml:space="preserve">На уроках истории к I группе относятся учащихся, которые хорошо понимают содержание прочитанных текстов, отвечают на вопросы по содержанию, могут соотнести свои ответы с определенным местом текста, составить простейший план, и пересказать текст по плану. Они почти не нуждаются в предметной наглядности, обычно им достаточно словесного указания </w:t>
      </w:r>
      <w:proofErr w:type="gramStart"/>
      <w:r w:rsidRPr="00E924EE">
        <w:rPr>
          <w:rStyle w:val="c1"/>
          <w:color w:val="000000"/>
        </w:rPr>
        <w:t>на те</w:t>
      </w:r>
      <w:proofErr w:type="gramEnd"/>
      <w:r w:rsidRPr="00E924EE">
        <w:rPr>
          <w:rStyle w:val="c1"/>
          <w:color w:val="000000"/>
        </w:rPr>
        <w:t xml:space="preserve"> наблюдения и явления, которые им уже известны. Учащиеся на уроках пользуются фразовой речью, свободно поясняют свои действия. При анализе характеристике того или иного события, описании исторической личности  ученики придерживаются определенной последовательности, дают полные, довольно точные характеристики. Однако в условиях фронтальной работы при изучении нового учебного материала, им нужна дополнительная помощь. Эту помощь они используют достаточно эффективно. Приобретенные знания и умения такие дети, как правило, не теряют.</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 xml:space="preserve">Учащиеся II группы также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w:t>
      </w:r>
      <w:proofErr w:type="gramStart"/>
      <w:r w:rsidRPr="00E924EE">
        <w:rPr>
          <w:rStyle w:val="c1"/>
          <w:color w:val="000000"/>
        </w:rPr>
        <w:t>изучаемый</w:t>
      </w:r>
      <w:proofErr w:type="gramEnd"/>
      <w:r w:rsidRPr="00E924EE">
        <w:rPr>
          <w:rStyle w:val="c1"/>
          <w:color w:val="000000"/>
        </w:rPr>
        <w:t xml:space="preserve"> материла, но без помощи сделать элементарные выводы и обобщения не в состоянии.</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II группы недостаточно точны, даются в развернутом плане с меньшей степенью обобщенности.</w:t>
      </w:r>
    </w:p>
    <w:p w:rsidR="00A541AE" w:rsidRPr="00E924EE" w:rsidRDefault="00E924EE" w:rsidP="00E924EE">
      <w:pPr>
        <w:pStyle w:val="c3"/>
        <w:shd w:val="clear" w:color="auto" w:fill="FFFFFF"/>
        <w:spacing w:before="0" w:beforeAutospacing="0" w:after="0" w:afterAutospacing="0"/>
        <w:ind w:firstLine="708"/>
        <w:jc w:val="both"/>
        <w:rPr>
          <w:color w:val="000000"/>
        </w:rPr>
      </w:pPr>
      <w:r w:rsidRPr="00E924EE">
        <w:rPr>
          <w:rStyle w:val="c1"/>
          <w:color w:val="000000"/>
        </w:rPr>
        <w:t xml:space="preserve">Ко </w:t>
      </w:r>
      <w:r w:rsidRPr="00E924EE">
        <w:rPr>
          <w:rStyle w:val="c1"/>
          <w:color w:val="000000"/>
          <w:lang w:val="en-US"/>
        </w:rPr>
        <w:t>II</w:t>
      </w:r>
      <w:r w:rsidR="00A541AE" w:rsidRPr="00E924EE">
        <w:rPr>
          <w:rStyle w:val="c1"/>
          <w:color w:val="000000"/>
        </w:rPr>
        <w:t xml:space="preserve"> группе учащихся относятся те дети, которые допускают больше ошибок при чтении текста и в тетрадях, самостоятельно найти их и исправить затрудняются. </w:t>
      </w:r>
      <w:proofErr w:type="gramStart"/>
      <w:r w:rsidR="00A541AE" w:rsidRPr="00E924EE">
        <w:rPr>
          <w:rStyle w:val="c1"/>
          <w:color w:val="000000"/>
        </w:rPr>
        <w:t>Прочитанное</w:t>
      </w:r>
      <w:proofErr w:type="gramEnd"/>
      <w:r w:rsidR="00A541AE" w:rsidRPr="00E924EE">
        <w:rPr>
          <w:rStyle w:val="c1"/>
          <w:color w:val="000000"/>
        </w:rPr>
        <w:t xml:space="preserve"> понимают, но при пересказе могут допустить пропуски смысловых звеньев. Эти ученики владеют связной устной и письменной речью, но, </w:t>
      </w:r>
      <w:proofErr w:type="gramStart"/>
      <w:r w:rsidR="00A541AE" w:rsidRPr="00E924EE">
        <w:rPr>
          <w:rStyle w:val="c1"/>
          <w:color w:val="000000"/>
        </w:rPr>
        <w:t>в</w:t>
      </w:r>
      <w:proofErr w:type="gramEnd"/>
      <w:r w:rsidR="00A541AE" w:rsidRPr="00E924EE">
        <w:rPr>
          <w:rStyle w:val="c1"/>
          <w:color w:val="000000"/>
        </w:rPr>
        <w:t xml:space="preserve"> то же время, для успешной передачи своих мыслей им нужна помощь учителя в виде наводящих вопросов, подробного плана, различных видов наглядности. Учащиеся II группы испытывают на уроках некоторые затруднения. Эти дети не могут представить достаточно отчетливо те явления, события, предметы и факты, о которых им сообщается. Эти дети медленнее, чем учащиеся, отнесенные к I группе, запоминают выводы, обобщения.</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lastRenderedPageBreak/>
        <w:t>К III группе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 xml:space="preserve">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w:t>
      </w:r>
      <w:proofErr w:type="gramStart"/>
      <w:r w:rsidRPr="00E924EE">
        <w:rPr>
          <w:rStyle w:val="c1"/>
          <w:color w:val="000000"/>
        </w:rPr>
        <w:t>изучаемом</w:t>
      </w:r>
      <w:proofErr w:type="gramEnd"/>
      <w:r w:rsidRPr="00E924EE">
        <w:rPr>
          <w:rStyle w:val="c1"/>
          <w:color w:val="000000"/>
        </w:rPr>
        <w:t>,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Учащиеся III группы в процессе обучения в некоторой мере преодолевают инертность, Значительная помощь им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После этого школьники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A541AE" w:rsidRPr="00E924EE" w:rsidRDefault="00A541AE" w:rsidP="00E924EE">
      <w:pPr>
        <w:pStyle w:val="c3"/>
        <w:shd w:val="clear" w:color="auto" w:fill="FFFFFF"/>
        <w:spacing w:before="0" w:beforeAutospacing="0" w:after="0" w:afterAutospacing="0"/>
        <w:ind w:firstLine="708"/>
        <w:jc w:val="both"/>
        <w:rPr>
          <w:color w:val="000000"/>
        </w:rPr>
      </w:pPr>
      <w:r w:rsidRPr="00E924EE">
        <w:rPr>
          <w:rStyle w:val="c1"/>
          <w:color w:val="000000"/>
        </w:rPr>
        <w:t>К IV группе относятся учащиеся, которые овладевают учебным материалом коррекционной школы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вспомогательной школы.</w:t>
      </w:r>
    </w:p>
    <w:p w:rsidR="005A2BAB" w:rsidRPr="00E924EE" w:rsidRDefault="005A2BAB" w:rsidP="005A2BAB">
      <w:pPr>
        <w:pStyle w:val="Default"/>
        <w:jc w:val="both"/>
      </w:pPr>
      <w:r w:rsidRPr="00E924EE">
        <w:t xml:space="preserve">Отнесённость </w:t>
      </w:r>
      <w:proofErr w:type="gramStart"/>
      <w:r w:rsidRPr="00E924EE">
        <w:t>обучающихся</w:t>
      </w:r>
      <w:proofErr w:type="gramEnd"/>
      <w:r w:rsidRPr="00E924EE">
        <w:t xml:space="preserve"> к той или иной группе не является стабильной. Под влиянием корригирующего обучения учащиеся развиваются и могут переходить в группу выше.</w:t>
      </w:r>
    </w:p>
    <w:p w:rsidR="005A2BAB" w:rsidRPr="00E924EE" w:rsidRDefault="005A2BAB" w:rsidP="005A2BAB">
      <w:pPr>
        <w:pStyle w:val="Default"/>
        <w:jc w:val="center"/>
        <w:rPr>
          <w:b/>
          <w:bCs/>
        </w:rPr>
      </w:pPr>
      <w:r w:rsidRPr="00E924EE">
        <w:rPr>
          <w:b/>
          <w:bCs/>
        </w:rPr>
        <w:t xml:space="preserve">Педагогическая дифференциация </w:t>
      </w:r>
      <w:proofErr w:type="gramStart"/>
      <w:r w:rsidRPr="00E924EE">
        <w:rPr>
          <w:b/>
          <w:bCs/>
        </w:rPr>
        <w:t>обучающихся</w:t>
      </w:r>
      <w:proofErr w:type="gramEnd"/>
      <w:r w:rsidRPr="00E924EE">
        <w:rPr>
          <w:b/>
          <w:bCs/>
        </w:rPr>
        <w:t>:</w:t>
      </w:r>
    </w:p>
    <w:tbl>
      <w:tblPr>
        <w:tblStyle w:val="a6"/>
        <w:tblW w:w="0" w:type="auto"/>
        <w:tblLayout w:type="fixed"/>
        <w:tblLook w:val="04A0"/>
      </w:tblPr>
      <w:tblGrid>
        <w:gridCol w:w="1384"/>
        <w:gridCol w:w="2126"/>
        <w:gridCol w:w="1974"/>
        <w:gridCol w:w="2137"/>
        <w:gridCol w:w="1950"/>
      </w:tblGrid>
      <w:tr w:rsidR="005A2BAB" w:rsidRPr="00E924EE" w:rsidTr="00D3264F">
        <w:tc>
          <w:tcPr>
            <w:tcW w:w="1384" w:type="dxa"/>
          </w:tcPr>
          <w:p w:rsidR="005A2BAB" w:rsidRPr="00E924EE" w:rsidRDefault="005A2BAB" w:rsidP="00D3264F">
            <w:pPr>
              <w:pStyle w:val="Default"/>
              <w:jc w:val="center"/>
            </w:pPr>
            <w:r w:rsidRPr="00E924EE">
              <w:t xml:space="preserve">Класс </w:t>
            </w:r>
          </w:p>
        </w:tc>
        <w:tc>
          <w:tcPr>
            <w:tcW w:w="2126" w:type="dxa"/>
          </w:tcPr>
          <w:p w:rsidR="005A2BAB" w:rsidRPr="00E924EE" w:rsidRDefault="005A2BAB" w:rsidP="00D3264F">
            <w:pPr>
              <w:pStyle w:val="Default"/>
              <w:jc w:val="center"/>
              <w:rPr>
                <w:b/>
              </w:rPr>
            </w:pPr>
            <w:r w:rsidRPr="00E924EE">
              <w:rPr>
                <w:b/>
              </w:rPr>
              <w:t>1 группа</w:t>
            </w:r>
          </w:p>
        </w:tc>
        <w:tc>
          <w:tcPr>
            <w:tcW w:w="1974" w:type="dxa"/>
          </w:tcPr>
          <w:p w:rsidR="005A2BAB" w:rsidRPr="00E924EE" w:rsidRDefault="005A2BAB" w:rsidP="00D3264F">
            <w:pPr>
              <w:pStyle w:val="Default"/>
              <w:jc w:val="center"/>
              <w:rPr>
                <w:b/>
              </w:rPr>
            </w:pPr>
            <w:r w:rsidRPr="00E924EE">
              <w:rPr>
                <w:b/>
              </w:rPr>
              <w:t>2 группа</w:t>
            </w:r>
          </w:p>
        </w:tc>
        <w:tc>
          <w:tcPr>
            <w:tcW w:w="2137" w:type="dxa"/>
          </w:tcPr>
          <w:p w:rsidR="005A2BAB" w:rsidRPr="00E924EE" w:rsidRDefault="005A2BAB" w:rsidP="00D3264F">
            <w:pPr>
              <w:pStyle w:val="Default"/>
              <w:jc w:val="center"/>
              <w:rPr>
                <w:b/>
              </w:rPr>
            </w:pPr>
            <w:r w:rsidRPr="00E924EE">
              <w:rPr>
                <w:b/>
              </w:rPr>
              <w:t>3 группа</w:t>
            </w:r>
          </w:p>
        </w:tc>
        <w:tc>
          <w:tcPr>
            <w:tcW w:w="1950" w:type="dxa"/>
          </w:tcPr>
          <w:p w:rsidR="005A2BAB" w:rsidRPr="00E924EE" w:rsidRDefault="005A2BAB" w:rsidP="00D3264F">
            <w:pPr>
              <w:pStyle w:val="Default"/>
              <w:numPr>
                <w:ilvl w:val="0"/>
                <w:numId w:val="2"/>
              </w:numPr>
              <w:jc w:val="center"/>
              <w:rPr>
                <w:b/>
              </w:rPr>
            </w:pPr>
            <w:r w:rsidRPr="00E924EE">
              <w:rPr>
                <w:b/>
              </w:rPr>
              <w:t>группа</w:t>
            </w:r>
          </w:p>
        </w:tc>
      </w:tr>
      <w:tr w:rsidR="005A2BAB" w:rsidRPr="00E924EE" w:rsidTr="0075219E">
        <w:trPr>
          <w:trHeight w:val="896"/>
        </w:trPr>
        <w:tc>
          <w:tcPr>
            <w:tcW w:w="1384" w:type="dxa"/>
          </w:tcPr>
          <w:p w:rsidR="005A2BAB" w:rsidRPr="00E924EE" w:rsidRDefault="0075219E" w:rsidP="00D3264F">
            <w:pPr>
              <w:pStyle w:val="Default"/>
              <w:jc w:val="center"/>
              <w:rPr>
                <w:b/>
              </w:rPr>
            </w:pPr>
            <w:r w:rsidRPr="00E924EE">
              <w:rPr>
                <w:b/>
              </w:rPr>
              <w:t>7а</w:t>
            </w:r>
          </w:p>
        </w:tc>
        <w:tc>
          <w:tcPr>
            <w:tcW w:w="2126" w:type="dxa"/>
          </w:tcPr>
          <w:p w:rsidR="005A2BAB" w:rsidRPr="00E924EE" w:rsidRDefault="005A2BAB" w:rsidP="0075219E">
            <w:pPr>
              <w:pStyle w:val="Default"/>
            </w:pPr>
          </w:p>
        </w:tc>
        <w:tc>
          <w:tcPr>
            <w:tcW w:w="1974" w:type="dxa"/>
          </w:tcPr>
          <w:p w:rsidR="005A2BAB" w:rsidRPr="00E924EE" w:rsidRDefault="005A2BAB" w:rsidP="00D3264F">
            <w:pPr>
              <w:pStyle w:val="Default"/>
            </w:pPr>
          </w:p>
        </w:tc>
        <w:tc>
          <w:tcPr>
            <w:tcW w:w="2137" w:type="dxa"/>
          </w:tcPr>
          <w:p w:rsidR="005A2BAB" w:rsidRPr="00E924EE" w:rsidRDefault="005A2BAB" w:rsidP="00D3264F">
            <w:pPr>
              <w:pStyle w:val="Default"/>
            </w:pPr>
          </w:p>
        </w:tc>
        <w:tc>
          <w:tcPr>
            <w:tcW w:w="1950" w:type="dxa"/>
          </w:tcPr>
          <w:p w:rsidR="005A2BAB" w:rsidRPr="00E924EE" w:rsidRDefault="005A2BAB" w:rsidP="00D3264F">
            <w:pPr>
              <w:pStyle w:val="Default"/>
            </w:pPr>
          </w:p>
        </w:tc>
      </w:tr>
      <w:tr w:rsidR="005A2BAB" w:rsidRPr="00E924EE" w:rsidTr="0075219E">
        <w:trPr>
          <w:trHeight w:val="561"/>
        </w:trPr>
        <w:tc>
          <w:tcPr>
            <w:tcW w:w="1384" w:type="dxa"/>
          </w:tcPr>
          <w:p w:rsidR="005A2BAB" w:rsidRPr="00E924EE" w:rsidRDefault="0075219E" w:rsidP="00D3264F">
            <w:pPr>
              <w:pStyle w:val="Default"/>
              <w:jc w:val="center"/>
              <w:rPr>
                <w:b/>
              </w:rPr>
            </w:pPr>
            <w:r w:rsidRPr="00E924EE">
              <w:rPr>
                <w:b/>
              </w:rPr>
              <w:t>7</w:t>
            </w:r>
            <w:r w:rsidR="005A2BAB" w:rsidRPr="00E924EE">
              <w:rPr>
                <w:b/>
              </w:rPr>
              <w:t>б</w:t>
            </w:r>
          </w:p>
        </w:tc>
        <w:tc>
          <w:tcPr>
            <w:tcW w:w="2126" w:type="dxa"/>
          </w:tcPr>
          <w:p w:rsidR="005A2BAB" w:rsidRPr="00E924EE" w:rsidRDefault="005A2BAB" w:rsidP="00D3264F">
            <w:pPr>
              <w:pStyle w:val="Default"/>
            </w:pPr>
          </w:p>
          <w:p w:rsidR="005A2BAB" w:rsidRPr="00E924EE" w:rsidRDefault="005A2BAB" w:rsidP="00D3264F">
            <w:pPr>
              <w:pStyle w:val="Default"/>
            </w:pPr>
          </w:p>
          <w:p w:rsidR="005A2BAB" w:rsidRPr="00E924EE" w:rsidRDefault="005A2BAB" w:rsidP="00D3264F">
            <w:pPr>
              <w:pStyle w:val="Default"/>
            </w:pPr>
          </w:p>
          <w:p w:rsidR="005A2BAB" w:rsidRPr="00E924EE" w:rsidRDefault="005A2BAB" w:rsidP="00D3264F">
            <w:pPr>
              <w:pStyle w:val="Default"/>
            </w:pPr>
          </w:p>
        </w:tc>
        <w:tc>
          <w:tcPr>
            <w:tcW w:w="1974" w:type="dxa"/>
          </w:tcPr>
          <w:p w:rsidR="005A2BAB" w:rsidRPr="00E924EE" w:rsidRDefault="005A2BAB" w:rsidP="00D3264F">
            <w:pPr>
              <w:pStyle w:val="Default"/>
            </w:pPr>
          </w:p>
        </w:tc>
        <w:tc>
          <w:tcPr>
            <w:tcW w:w="2137" w:type="dxa"/>
          </w:tcPr>
          <w:p w:rsidR="005A2BAB" w:rsidRPr="00E924EE" w:rsidRDefault="005A2BAB" w:rsidP="00D3264F">
            <w:pPr>
              <w:pStyle w:val="Default"/>
            </w:pPr>
          </w:p>
        </w:tc>
        <w:tc>
          <w:tcPr>
            <w:tcW w:w="1950" w:type="dxa"/>
          </w:tcPr>
          <w:p w:rsidR="005A2BAB" w:rsidRPr="00E924EE" w:rsidRDefault="005A2BAB" w:rsidP="00D3264F">
            <w:pPr>
              <w:pStyle w:val="Default"/>
            </w:pPr>
          </w:p>
        </w:tc>
      </w:tr>
      <w:tr w:rsidR="005A2BAB" w:rsidRPr="00E924EE" w:rsidTr="0075219E">
        <w:trPr>
          <w:trHeight w:val="996"/>
        </w:trPr>
        <w:tc>
          <w:tcPr>
            <w:tcW w:w="1384" w:type="dxa"/>
          </w:tcPr>
          <w:p w:rsidR="005A2BAB" w:rsidRPr="00E924EE" w:rsidRDefault="0075219E" w:rsidP="00D3264F">
            <w:pPr>
              <w:pStyle w:val="Default"/>
              <w:jc w:val="center"/>
              <w:rPr>
                <w:b/>
              </w:rPr>
            </w:pPr>
            <w:r w:rsidRPr="00E924EE">
              <w:rPr>
                <w:b/>
              </w:rPr>
              <w:t>8</w:t>
            </w:r>
          </w:p>
        </w:tc>
        <w:tc>
          <w:tcPr>
            <w:tcW w:w="2126" w:type="dxa"/>
          </w:tcPr>
          <w:p w:rsidR="005A2BAB" w:rsidRPr="00E924EE" w:rsidRDefault="005A2BAB" w:rsidP="0075219E">
            <w:pPr>
              <w:pStyle w:val="Default"/>
            </w:pPr>
          </w:p>
        </w:tc>
        <w:tc>
          <w:tcPr>
            <w:tcW w:w="1974" w:type="dxa"/>
          </w:tcPr>
          <w:p w:rsidR="005A2BAB" w:rsidRPr="00E924EE" w:rsidRDefault="005A2BAB" w:rsidP="00D3264F">
            <w:pPr>
              <w:pStyle w:val="Default"/>
            </w:pPr>
          </w:p>
        </w:tc>
        <w:tc>
          <w:tcPr>
            <w:tcW w:w="2137" w:type="dxa"/>
          </w:tcPr>
          <w:p w:rsidR="005A2BAB" w:rsidRPr="00E924EE" w:rsidRDefault="005A2BAB" w:rsidP="00D3264F">
            <w:pPr>
              <w:pStyle w:val="Default"/>
            </w:pPr>
          </w:p>
        </w:tc>
        <w:tc>
          <w:tcPr>
            <w:tcW w:w="1950" w:type="dxa"/>
          </w:tcPr>
          <w:p w:rsidR="005A2BAB" w:rsidRPr="00E924EE" w:rsidRDefault="005A2BAB" w:rsidP="00D3264F">
            <w:pPr>
              <w:pStyle w:val="Default"/>
            </w:pPr>
          </w:p>
        </w:tc>
      </w:tr>
      <w:tr w:rsidR="005A2BAB" w:rsidRPr="00E924EE" w:rsidTr="0075219E">
        <w:trPr>
          <w:trHeight w:val="1114"/>
        </w:trPr>
        <w:tc>
          <w:tcPr>
            <w:tcW w:w="1384" w:type="dxa"/>
          </w:tcPr>
          <w:p w:rsidR="005A2BAB" w:rsidRPr="00E924EE" w:rsidRDefault="0075219E" w:rsidP="00D3264F">
            <w:pPr>
              <w:pStyle w:val="Default"/>
              <w:jc w:val="center"/>
              <w:rPr>
                <w:b/>
              </w:rPr>
            </w:pPr>
            <w:r w:rsidRPr="00E924EE">
              <w:rPr>
                <w:b/>
              </w:rPr>
              <w:lastRenderedPageBreak/>
              <w:t>9</w:t>
            </w:r>
            <w:r w:rsidR="005A2BAB" w:rsidRPr="00E924EE">
              <w:rPr>
                <w:b/>
              </w:rPr>
              <w:t>а</w:t>
            </w:r>
          </w:p>
        </w:tc>
        <w:tc>
          <w:tcPr>
            <w:tcW w:w="2126" w:type="dxa"/>
          </w:tcPr>
          <w:p w:rsidR="005A2BAB" w:rsidRPr="00E924EE" w:rsidRDefault="005A2BAB" w:rsidP="00D3264F">
            <w:pPr>
              <w:pStyle w:val="Default"/>
            </w:pPr>
          </w:p>
          <w:p w:rsidR="005A2BAB" w:rsidRPr="00E924EE" w:rsidRDefault="005A2BAB" w:rsidP="00D3264F">
            <w:pPr>
              <w:pStyle w:val="Default"/>
            </w:pPr>
          </w:p>
        </w:tc>
        <w:tc>
          <w:tcPr>
            <w:tcW w:w="1974" w:type="dxa"/>
          </w:tcPr>
          <w:p w:rsidR="005A2BAB" w:rsidRPr="00E924EE" w:rsidRDefault="005A2BAB" w:rsidP="00D3264F">
            <w:pPr>
              <w:pStyle w:val="Default"/>
            </w:pPr>
          </w:p>
        </w:tc>
        <w:tc>
          <w:tcPr>
            <w:tcW w:w="2137" w:type="dxa"/>
          </w:tcPr>
          <w:p w:rsidR="005A2BAB" w:rsidRPr="00E924EE" w:rsidRDefault="005A2BAB" w:rsidP="00D3264F">
            <w:pPr>
              <w:pStyle w:val="Default"/>
            </w:pPr>
          </w:p>
        </w:tc>
        <w:tc>
          <w:tcPr>
            <w:tcW w:w="1950" w:type="dxa"/>
          </w:tcPr>
          <w:p w:rsidR="005A2BAB" w:rsidRPr="00E924EE" w:rsidRDefault="005A2BAB" w:rsidP="00D3264F">
            <w:pPr>
              <w:pStyle w:val="Default"/>
            </w:pPr>
          </w:p>
        </w:tc>
      </w:tr>
      <w:tr w:rsidR="005A2BAB" w:rsidRPr="00E924EE" w:rsidTr="0075219E">
        <w:trPr>
          <w:trHeight w:val="846"/>
        </w:trPr>
        <w:tc>
          <w:tcPr>
            <w:tcW w:w="1384" w:type="dxa"/>
          </w:tcPr>
          <w:p w:rsidR="005A2BAB" w:rsidRPr="00E924EE" w:rsidRDefault="0075219E" w:rsidP="00D3264F">
            <w:pPr>
              <w:pStyle w:val="Default"/>
              <w:jc w:val="center"/>
              <w:rPr>
                <w:b/>
              </w:rPr>
            </w:pPr>
            <w:r w:rsidRPr="00E924EE">
              <w:rPr>
                <w:b/>
              </w:rPr>
              <w:t>9</w:t>
            </w:r>
            <w:r w:rsidR="005A2BAB" w:rsidRPr="00E924EE">
              <w:rPr>
                <w:b/>
              </w:rPr>
              <w:t>б</w:t>
            </w:r>
          </w:p>
        </w:tc>
        <w:tc>
          <w:tcPr>
            <w:tcW w:w="2126" w:type="dxa"/>
          </w:tcPr>
          <w:p w:rsidR="005A2BAB" w:rsidRPr="00E924EE" w:rsidRDefault="005A2BAB" w:rsidP="00D3264F">
            <w:pPr>
              <w:pStyle w:val="Default"/>
            </w:pPr>
          </w:p>
          <w:p w:rsidR="005A2BAB" w:rsidRPr="00E924EE" w:rsidRDefault="005A2BAB" w:rsidP="00D3264F">
            <w:pPr>
              <w:pStyle w:val="Default"/>
            </w:pPr>
          </w:p>
        </w:tc>
        <w:tc>
          <w:tcPr>
            <w:tcW w:w="1974" w:type="dxa"/>
          </w:tcPr>
          <w:p w:rsidR="005A2BAB" w:rsidRPr="00E924EE" w:rsidRDefault="005A2BAB" w:rsidP="00D3264F">
            <w:pPr>
              <w:pStyle w:val="Default"/>
            </w:pPr>
          </w:p>
        </w:tc>
        <w:tc>
          <w:tcPr>
            <w:tcW w:w="2137" w:type="dxa"/>
          </w:tcPr>
          <w:p w:rsidR="005A2BAB" w:rsidRPr="00E924EE" w:rsidRDefault="005A2BAB" w:rsidP="00D3264F">
            <w:pPr>
              <w:pStyle w:val="Default"/>
            </w:pPr>
          </w:p>
        </w:tc>
        <w:tc>
          <w:tcPr>
            <w:tcW w:w="1950" w:type="dxa"/>
          </w:tcPr>
          <w:p w:rsidR="005A2BAB" w:rsidRPr="00E924EE" w:rsidRDefault="005A2BAB" w:rsidP="00D3264F">
            <w:pPr>
              <w:pStyle w:val="Default"/>
            </w:pPr>
          </w:p>
        </w:tc>
      </w:tr>
    </w:tbl>
    <w:p w:rsidR="00511AFF" w:rsidRPr="00E924EE" w:rsidRDefault="00511AFF" w:rsidP="00511AFF">
      <w:pPr>
        <w:pStyle w:val="Default"/>
        <w:rPr>
          <w:b/>
          <w:bCs/>
        </w:rPr>
      </w:pPr>
    </w:p>
    <w:p w:rsidR="005A2BAB" w:rsidRPr="00E924EE" w:rsidRDefault="005A2BAB" w:rsidP="005A2BAB">
      <w:pPr>
        <w:pStyle w:val="Default"/>
        <w:numPr>
          <w:ilvl w:val="0"/>
          <w:numId w:val="16"/>
        </w:numPr>
        <w:rPr>
          <w:b/>
          <w:bCs/>
        </w:rPr>
      </w:pPr>
      <w:r w:rsidRPr="00E924EE">
        <w:rPr>
          <w:b/>
          <w:bCs/>
        </w:rPr>
        <w:t>Материально-техническое обеспечение образовательной деятельности</w:t>
      </w:r>
    </w:p>
    <w:p w:rsidR="005A2BAB" w:rsidRPr="00E924EE" w:rsidRDefault="005A2BAB" w:rsidP="005A2BAB">
      <w:pPr>
        <w:pStyle w:val="Default"/>
        <w:jc w:val="both"/>
        <w:rPr>
          <w:bCs/>
          <w:i/>
          <w:u w:val="single"/>
        </w:rPr>
      </w:pPr>
      <w:r w:rsidRPr="00E924EE">
        <w:rPr>
          <w:bCs/>
          <w:i/>
          <w:u w:val="single"/>
        </w:rPr>
        <w:t xml:space="preserve">Программное и </w:t>
      </w:r>
      <w:proofErr w:type="spellStart"/>
      <w:proofErr w:type="gramStart"/>
      <w:r w:rsidRPr="00E924EE">
        <w:rPr>
          <w:bCs/>
          <w:i/>
          <w:u w:val="single"/>
        </w:rPr>
        <w:t>учебно−методическое</w:t>
      </w:r>
      <w:proofErr w:type="spellEnd"/>
      <w:proofErr w:type="gramEnd"/>
      <w:r w:rsidRPr="00E924EE">
        <w:rPr>
          <w:bCs/>
          <w:i/>
          <w:u w:val="single"/>
        </w:rPr>
        <w:t xml:space="preserve"> обеспечение:</w:t>
      </w:r>
    </w:p>
    <w:p w:rsidR="005A2BAB" w:rsidRPr="00E924EE" w:rsidRDefault="005A2BAB" w:rsidP="005A2BAB">
      <w:pPr>
        <w:pStyle w:val="Default"/>
        <w:jc w:val="both"/>
        <w:rPr>
          <w:bCs/>
        </w:rPr>
      </w:pPr>
      <w:r w:rsidRPr="00E924EE">
        <w:rPr>
          <w:bCs/>
        </w:rPr>
        <w:t>Программы:</w:t>
      </w:r>
    </w:p>
    <w:p w:rsidR="005A2BAB" w:rsidRPr="00E924EE" w:rsidRDefault="005A2BAB" w:rsidP="005A2BAB">
      <w:pPr>
        <w:pStyle w:val="Default"/>
        <w:numPr>
          <w:ilvl w:val="0"/>
          <w:numId w:val="3"/>
        </w:numPr>
        <w:jc w:val="both"/>
      </w:pPr>
      <w:r w:rsidRPr="00E924EE">
        <w:t>Программа для 5-9 классов специальных (коррекционных) учреждений VIII вида: Сб.1. –М.: Гуманист. Изд. Центр ВЛАДОС, под редакцией доктора педагогических наук В.В.Воронковой, 2011.</w:t>
      </w:r>
    </w:p>
    <w:p w:rsidR="005A2BAB" w:rsidRPr="00E924EE" w:rsidRDefault="005A2BAB" w:rsidP="005A2BAB">
      <w:pPr>
        <w:pStyle w:val="Default"/>
        <w:numPr>
          <w:ilvl w:val="0"/>
          <w:numId w:val="3"/>
        </w:numPr>
        <w:jc w:val="both"/>
      </w:pPr>
      <w:r w:rsidRPr="00E924EE">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1 (ред. 19.10.2015г. с изменениями от 11.12.2015г.)  </w:t>
      </w:r>
    </w:p>
    <w:p w:rsidR="005A2BAB" w:rsidRPr="00E924EE" w:rsidRDefault="005A2BAB" w:rsidP="005A2BAB">
      <w:pPr>
        <w:pStyle w:val="Default"/>
      </w:pPr>
      <w:r w:rsidRPr="00E924EE">
        <w:t>Нормативно-правовые документы:</w:t>
      </w:r>
    </w:p>
    <w:p w:rsidR="005A2BAB" w:rsidRPr="00E924EE" w:rsidRDefault="005A2BAB" w:rsidP="005A2BAB">
      <w:pPr>
        <w:pStyle w:val="Default"/>
        <w:jc w:val="both"/>
      </w:pPr>
      <w:r w:rsidRPr="00E924EE">
        <w:t xml:space="preserve"> 1. Федеральный закон от 29 декабря 2012 г. № 273−ФЗ «Об образовании в Российской Федерации»; </w:t>
      </w:r>
    </w:p>
    <w:p w:rsidR="005A2BAB" w:rsidRPr="00E924EE" w:rsidRDefault="005A2BAB" w:rsidP="005A2BAB">
      <w:pPr>
        <w:pStyle w:val="Default"/>
        <w:numPr>
          <w:ilvl w:val="0"/>
          <w:numId w:val="4"/>
        </w:numPr>
        <w:jc w:val="both"/>
      </w:pPr>
      <w:r w:rsidRPr="00E924EE">
        <w:t>Закон Свердловской области от 15 июля 2013 г. № 78 –</w:t>
      </w:r>
      <w:proofErr w:type="gramStart"/>
      <w:r w:rsidRPr="00E924EE">
        <w:t>ОЗ</w:t>
      </w:r>
      <w:proofErr w:type="gramEnd"/>
      <w:r w:rsidRPr="00E924EE">
        <w:t xml:space="preserve"> «Об образовании в Свердловской области». </w:t>
      </w:r>
    </w:p>
    <w:p w:rsidR="005A2BAB" w:rsidRPr="00E924EE" w:rsidRDefault="005A2BAB" w:rsidP="005A2BAB">
      <w:pPr>
        <w:pStyle w:val="Default"/>
        <w:numPr>
          <w:ilvl w:val="0"/>
          <w:numId w:val="4"/>
        </w:numPr>
        <w:jc w:val="both"/>
      </w:pPr>
      <w:r w:rsidRPr="00E924EE">
        <w:t>Федеральный закон об образовании лиц с ограниченными возможностями здоровья (специальном образовании). (</w:t>
      </w:r>
      <w:proofErr w:type="gramStart"/>
      <w:r w:rsidRPr="00E924EE">
        <w:t>Принят</w:t>
      </w:r>
      <w:proofErr w:type="gramEnd"/>
      <w:r w:rsidRPr="00E924EE">
        <w:t xml:space="preserve"> государственной Думой 16октября 2012г. № 273). </w:t>
      </w:r>
    </w:p>
    <w:p w:rsidR="005A2BAB" w:rsidRPr="00E924EE" w:rsidRDefault="005A2BAB" w:rsidP="005A2BAB">
      <w:pPr>
        <w:pStyle w:val="Default"/>
        <w:numPr>
          <w:ilvl w:val="0"/>
          <w:numId w:val="4"/>
        </w:numPr>
        <w:jc w:val="both"/>
      </w:pPr>
      <w:r w:rsidRPr="00E924EE">
        <w:t xml:space="preserve">Федеральный государственный образовательный стандарт образования обучающихся с умственной отсталостью (интеллектуальными нарушениями), утв. приказом </w:t>
      </w:r>
      <w:proofErr w:type="spellStart"/>
      <w:r w:rsidRPr="00E924EE">
        <w:t>Минобрнауки</w:t>
      </w:r>
      <w:proofErr w:type="spellEnd"/>
      <w:r w:rsidRPr="00E924EE">
        <w:t xml:space="preserve"> России от 19 декабря 2014 г. № 1599.</w:t>
      </w:r>
    </w:p>
    <w:p w:rsidR="005A2BAB" w:rsidRPr="00E924EE" w:rsidRDefault="005A2BAB" w:rsidP="00E924EE">
      <w:pPr>
        <w:pStyle w:val="a3"/>
        <w:numPr>
          <w:ilvl w:val="0"/>
          <w:numId w:val="4"/>
        </w:numPr>
        <w:spacing w:before="0" w:beforeAutospacing="0" w:after="0" w:afterAutospacing="0"/>
        <w:jc w:val="both"/>
      </w:pPr>
      <w:r w:rsidRPr="00E924EE">
        <w:t xml:space="preserve">Постановление Главного государственного санитарного врача Российской Федерации от 10.07.2015 №26 «Об утверждении </w:t>
      </w:r>
      <w:proofErr w:type="spellStart"/>
      <w:r w:rsidRPr="00E924EE">
        <w:t>СанПиН</w:t>
      </w:r>
      <w:proofErr w:type="spellEnd"/>
      <w:r w:rsidRPr="00E924EE">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программам для обучающихся с ограниченными возможностями здоровья" (</w:t>
      </w:r>
      <w:proofErr w:type="gramStart"/>
      <w:r w:rsidRPr="00E924EE">
        <w:t>Зарегистрирован</w:t>
      </w:r>
      <w:proofErr w:type="gramEnd"/>
      <w:r w:rsidRPr="00E924EE">
        <w:t xml:space="preserve"> в Минюсте России 14.08.2015 №38528);</w:t>
      </w:r>
    </w:p>
    <w:p w:rsidR="005A2BAB" w:rsidRPr="00E924EE" w:rsidRDefault="00A541AE" w:rsidP="00A541AE">
      <w:pPr>
        <w:pStyle w:val="Default"/>
        <w:ind w:left="360"/>
        <w:jc w:val="both"/>
      </w:pPr>
      <w:r w:rsidRPr="00E924EE">
        <w:t xml:space="preserve">5. </w:t>
      </w:r>
      <w:r w:rsidR="005A2BAB" w:rsidRPr="00E924EE">
        <w:t>Устав государственного казенного общеобразовательного учреждения Свердловской области «</w:t>
      </w:r>
      <w:proofErr w:type="spellStart"/>
      <w:r w:rsidR="005A2BAB" w:rsidRPr="00E924EE">
        <w:t>Байкаловская</w:t>
      </w:r>
      <w:proofErr w:type="spellEnd"/>
      <w:r w:rsidR="005A2BAB" w:rsidRPr="00E924EE">
        <w:t xml:space="preserve"> школа-интернат, реализующая адаптированные основные общеобразовательные программы», утвержденный приказом Министерства общего и профессионального образования Свердловской области </w:t>
      </w:r>
      <w:proofErr w:type="gramStart"/>
      <w:r w:rsidR="005A2BAB" w:rsidRPr="00E924EE">
        <w:t>от</w:t>
      </w:r>
      <w:proofErr w:type="gramEnd"/>
      <w:r w:rsidR="005A2BAB" w:rsidRPr="00E924EE">
        <w:t xml:space="preserve"> _________________. </w:t>
      </w:r>
    </w:p>
    <w:p w:rsidR="005A2BAB" w:rsidRPr="00E924EE" w:rsidRDefault="00A541AE" w:rsidP="002226EB">
      <w:pPr>
        <w:pStyle w:val="Default"/>
        <w:ind w:left="360"/>
        <w:jc w:val="both"/>
        <w:rPr>
          <w:i/>
        </w:rPr>
      </w:pPr>
      <w:r w:rsidRPr="00E924EE">
        <w:t>6.</w:t>
      </w:r>
      <w:r w:rsidR="005A2BAB" w:rsidRPr="00E924EE">
        <w:t>Адаптированная основная общеобразовательная программа образования обучающихся с лёгкой умственной отсталостью (интеллектуальными нарушениями) (Вариант 1) ГКОУ СО «</w:t>
      </w:r>
      <w:proofErr w:type="spellStart"/>
      <w:r w:rsidR="005A2BAB" w:rsidRPr="00E924EE">
        <w:t>Байкаловская</w:t>
      </w:r>
      <w:proofErr w:type="spellEnd"/>
      <w:r w:rsidR="005A2BAB" w:rsidRPr="00E924EE">
        <w:t xml:space="preserve"> школа-интернат» (</w:t>
      </w:r>
      <w:r w:rsidR="005A2BAB" w:rsidRPr="00E924EE">
        <w:rPr>
          <w:i/>
        </w:rPr>
        <w:t>включает в себя</w:t>
      </w:r>
      <w:r w:rsidR="005A2BAB" w:rsidRPr="00E924EE">
        <w:t>:</w:t>
      </w:r>
      <w:r w:rsidR="002226EB">
        <w:t xml:space="preserve"> </w:t>
      </w:r>
      <w:proofErr w:type="gramStart"/>
      <w:r w:rsidR="005A2BAB" w:rsidRPr="00E924EE">
        <w:rPr>
          <w:i/>
        </w:rPr>
        <w:t>-У</w:t>
      </w:r>
      <w:proofErr w:type="gramEnd"/>
      <w:r w:rsidR="005A2BAB" w:rsidRPr="00E924EE">
        <w:rPr>
          <w:i/>
        </w:rPr>
        <w:t>чебный план ГКОУ СО «</w:t>
      </w:r>
      <w:proofErr w:type="spellStart"/>
      <w:r w:rsidR="005A2BAB" w:rsidRPr="00E924EE">
        <w:rPr>
          <w:i/>
        </w:rPr>
        <w:t>Байкаловская</w:t>
      </w:r>
      <w:proofErr w:type="spellEnd"/>
      <w:r w:rsidR="005A2BAB" w:rsidRPr="00E924EE">
        <w:rPr>
          <w:i/>
        </w:rPr>
        <w:t xml:space="preserve"> школа-интернат» </w:t>
      </w:r>
      <w:r w:rsidR="00CC6A80" w:rsidRPr="00E924EE">
        <w:rPr>
          <w:i/>
        </w:rPr>
        <w:t xml:space="preserve"> г</w:t>
      </w:r>
      <w:r w:rsidR="005A2BAB" w:rsidRPr="00E924EE">
        <w:rPr>
          <w:i/>
        </w:rPr>
        <w:t>одовой учебный календарный график ГКОУ СО «</w:t>
      </w:r>
      <w:proofErr w:type="spellStart"/>
      <w:r w:rsidR="005A2BAB" w:rsidRPr="00E924EE">
        <w:rPr>
          <w:i/>
        </w:rPr>
        <w:t>Байкаловская</w:t>
      </w:r>
      <w:proofErr w:type="spellEnd"/>
      <w:r w:rsidR="005A2BAB" w:rsidRPr="00E924EE">
        <w:rPr>
          <w:i/>
        </w:rPr>
        <w:t xml:space="preserve"> школа-интернат» </w:t>
      </w:r>
      <w:r w:rsidR="00CC6A80" w:rsidRPr="00E924EE">
        <w:rPr>
          <w:i/>
        </w:rPr>
        <w:t xml:space="preserve"> ,</w:t>
      </w:r>
      <w:r w:rsidR="005A2BAB" w:rsidRPr="00E924EE">
        <w:rPr>
          <w:i/>
        </w:rPr>
        <w:t>расписание уроков на</w:t>
      </w:r>
      <w:r w:rsidR="00CC6A80" w:rsidRPr="00E924EE">
        <w:rPr>
          <w:i/>
        </w:rPr>
        <w:t xml:space="preserve"> текущий</w:t>
      </w:r>
      <w:r w:rsidR="005A2BAB" w:rsidRPr="00E924EE">
        <w:rPr>
          <w:i/>
        </w:rPr>
        <w:t xml:space="preserve"> </w:t>
      </w:r>
      <w:r w:rsidR="00CC6A80" w:rsidRPr="00E924EE">
        <w:rPr>
          <w:i/>
        </w:rPr>
        <w:t xml:space="preserve"> </w:t>
      </w:r>
      <w:r w:rsidR="005A2BAB" w:rsidRPr="00E924EE">
        <w:rPr>
          <w:i/>
        </w:rPr>
        <w:t>учебный год</w:t>
      </w:r>
    </w:p>
    <w:p w:rsidR="005A2BAB" w:rsidRPr="00E924EE" w:rsidRDefault="005A2BAB" w:rsidP="005A2BAB">
      <w:pPr>
        <w:pStyle w:val="Default"/>
        <w:ind w:left="720"/>
        <w:jc w:val="both"/>
      </w:pPr>
    </w:p>
    <w:p w:rsidR="005A2BAB" w:rsidRPr="00E924EE" w:rsidRDefault="00A541AE" w:rsidP="005A2BAB">
      <w:pPr>
        <w:pStyle w:val="Default"/>
        <w:jc w:val="both"/>
      </w:pPr>
      <w:r w:rsidRPr="00F35A7F">
        <w:rPr>
          <w:b/>
        </w:rPr>
        <w:t>5.</w:t>
      </w:r>
      <w:r w:rsidRPr="00E924EE">
        <w:t xml:space="preserve"> </w:t>
      </w:r>
      <w:r w:rsidR="005A2BAB" w:rsidRPr="00E924EE">
        <w:rPr>
          <w:b/>
        </w:rPr>
        <w:t>Учебная литература</w:t>
      </w:r>
      <w:r w:rsidR="005A2BAB" w:rsidRPr="00E924EE">
        <w:t xml:space="preserve">: </w:t>
      </w:r>
    </w:p>
    <w:p w:rsidR="005A2BAB" w:rsidRPr="00E924EE" w:rsidRDefault="005A2BAB" w:rsidP="002226EB">
      <w:pPr>
        <w:spacing w:after="0" w:line="240" w:lineRule="auto"/>
        <w:ind w:firstLine="567"/>
        <w:rPr>
          <w:rFonts w:ascii="Times New Roman" w:hAnsi="Times New Roman" w:cs="Times New Roman"/>
          <w:sz w:val="24"/>
          <w:szCs w:val="24"/>
        </w:rPr>
      </w:pPr>
      <w:r w:rsidRPr="00E924EE">
        <w:rPr>
          <w:rFonts w:ascii="Times New Roman" w:hAnsi="Times New Roman" w:cs="Times New Roman"/>
          <w:sz w:val="24"/>
          <w:szCs w:val="24"/>
        </w:rPr>
        <w:t>1.</w:t>
      </w:r>
      <w:r w:rsidR="00FC1431" w:rsidRPr="00E924EE">
        <w:rPr>
          <w:rFonts w:ascii="Times New Roman" w:hAnsi="Times New Roman" w:cs="Times New Roman"/>
          <w:sz w:val="24"/>
          <w:szCs w:val="24"/>
        </w:rPr>
        <w:t xml:space="preserve"> </w:t>
      </w:r>
      <w:r w:rsidR="00FC1431" w:rsidRPr="00E924EE">
        <w:rPr>
          <w:rFonts w:ascii="Times New Roman" w:eastAsia="Calibri" w:hAnsi="Times New Roman" w:cs="Times New Roman"/>
          <w:sz w:val="24"/>
          <w:szCs w:val="24"/>
        </w:rPr>
        <w:tab/>
        <w:t xml:space="preserve">Пузанов, Б. П. , Бородина, О. И. , </w:t>
      </w:r>
      <w:proofErr w:type="spellStart"/>
      <w:r w:rsidR="00FC1431" w:rsidRPr="00E924EE">
        <w:rPr>
          <w:rFonts w:ascii="Times New Roman" w:eastAsia="Calibri" w:hAnsi="Times New Roman" w:cs="Times New Roman"/>
          <w:sz w:val="24"/>
          <w:szCs w:val="24"/>
        </w:rPr>
        <w:t>Сековец</w:t>
      </w:r>
      <w:proofErr w:type="spellEnd"/>
      <w:r w:rsidR="00FC1431" w:rsidRPr="00E924EE">
        <w:rPr>
          <w:rFonts w:ascii="Times New Roman" w:eastAsia="Calibri" w:hAnsi="Times New Roman" w:cs="Times New Roman"/>
          <w:sz w:val="24"/>
          <w:szCs w:val="24"/>
        </w:rPr>
        <w:t xml:space="preserve">, Л. С. , Редькина, Н. М. История России// Учебник для 7 класса специальных (коррекционных) образовательных учреждений VIII вида. -  М.: </w:t>
      </w:r>
      <w:proofErr w:type="spellStart"/>
      <w:r w:rsidR="00FC1431" w:rsidRPr="00E924EE">
        <w:rPr>
          <w:rFonts w:ascii="Times New Roman" w:eastAsia="Calibri" w:hAnsi="Times New Roman" w:cs="Times New Roman"/>
          <w:sz w:val="24"/>
          <w:szCs w:val="24"/>
        </w:rPr>
        <w:t>Гуманит</w:t>
      </w:r>
      <w:proofErr w:type="spellEnd"/>
      <w:r w:rsidR="00FC1431" w:rsidRPr="00E924EE">
        <w:rPr>
          <w:rFonts w:ascii="Times New Roman" w:eastAsia="Calibri" w:hAnsi="Times New Roman" w:cs="Times New Roman"/>
          <w:sz w:val="24"/>
          <w:szCs w:val="24"/>
        </w:rPr>
        <w:t xml:space="preserve">. изд. центр ВЛАДОС, 2014. – 312 </w:t>
      </w:r>
      <w:proofErr w:type="gramStart"/>
      <w:r w:rsidR="00FC1431" w:rsidRPr="00E924EE">
        <w:rPr>
          <w:rFonts w:ascii="Times New Roman" w:eastAsia="Calibri" w:hAnsi="Times New Roman" w:cs="Times New Roman"/>
          <w:sz w:val="24"/>
          <w:szCs w:val="24"/>
        </w:rPr>
        <w:t>с</w:t>
      </w:r>
      <w:proofErr w:type="gramEnd"/>
      <w:r w:rsidR="00FC1431" w:rsidRPr="00E924EE">
        <w:rPr>
          <w:rFonts w:ascii="Times New Roman" w:eastAsia="Calibri" w:hAnsi="Times New Roman" w:cs="Times New Roman"/>
          <w:sz w:val="24"/>
          <w:szCs w:val="24"/>
        </w:rPr>
        <w:t>.:</w:t>
      </w:r>
      <w:r w:rsidRPr="00E924EE">
        <w:rPr>
          <w:rFonts w:ascii="Times New Roman" w:hAnsi="Times New Roman" w:cs="Times New Roman"/>
          <w:sz w:val="24"/>
          <w:szCs w:val="24"/>
        </w:rPr>
        <w:t xml:space="preserve"> </w:t>
      </w:r>
    </w:p>
    <w:p w:rsidR="00FC1431" w:rsidRPr="00E924EE" w:rsidRDefault="00FC1431" w:rsidP="002226EB">
      <w:pPr>
        <w:pStyle w:val="Default"/>
        <w:ind w:firstLine="567"/>
      </w:pPr>
    </w:p>
    <w:p w:rsidR="00FC1431" w:rsidRPr="00E924EE" w:rsidRDefault="00FC1431" w:rsidP="002226EB">
      <w:pPr>
        <w:spacing w:after="0" w:line="240" w:lineRule="auto"/>
        <w:ind w:firstLine="567"/>
        <w:rPr>
          <w:rFonts w:ascii="Times New Roman" w:hAnsi="Times New Roman" w:cs="Times New Roman"/>
          <w:sz w:val="24"/>
          <w:szCs w:val="24"/>
        </w:rPr>
      </w:pPr>
      <w:r w:rsidRPr="00E924EE">
        <w:rPr>
          <w:rFonts w:ascii="Times New Roman" w:hAnsi="Times New Roman" w:cs="Times New Roman"/>
          <w:sz w:val="24"/>
          <w:szCs w:val="24"/>
        </w:rPr>
        <w:lastRenderedPageBreak/>
        <w:t xml:space="preserve">2. </w:t>
      </w:r>
      <w:r w:rsidRPr="00E924EE">
        <w:rPr>
          <w:rFonts w:ascii="Times New Roman" w:eastAsia="Calibri" w:hAnsi="Times New Roman" w:cs="Times New Roman"/>
          <w:sz w:val="24"/>
          <w:szCs w:val="24"/>
        </w:rPr>
        <w:tab/>
        <w:t xml:space="preserve">Пузанов, Б. П. , Бородина, О. И. , </w:t>
      </w:r>
      <w:proofErr w:type="spellStart"/>
      <w:r w:rsidRPr="00E924EE">
        <w:rPr>
          <w:rFonts w:ascii="Times New Roman" w:eastAsia="Calibri" w:hAnsi="Times New Roman" w:cs="Times New Roman"/>
          <w:sz w:val="24"/>
          <w:szCs w:val="24"/>
        </w:rPr>
        <w:t>Сековец</w:t>
      </w:r>
      <w:proofErr w:type="spellEnd"/>
      <w:r w:rsidRPr="00E924EE">
        <w:rPr>
          <w:rFonts w:ascii="Times New Roman" w:eastAsia="Calibri" w:hAnsi="Times New Roman" w:cs="Times New Roman"/>
          <w:sz w:val="24"/>
          <w:szCs w:val="24"/>
        </w:rPr>
        <w:t>, Л. С. , Редькина, Н. М</w:t>
      </w:r>
      <w:r w:rsidRPr="00E924EE">
        <w:rPr>
          <w:rFonts w:ascii="Times New Roman" w:hAnsi="Times New Roman" w:cs="Times New Roman"/>
          <w:sz w:val="24"/>
          <w:szCs w:val="24"/>
        </w:rPr>
        <w:t>. История России// Учебник для 8</w:t>
      </w:r>
      <w:r w:rsidRPr="00E924EE">
        <w:rPr>
          <w:rFonts w:ascii="Times New Roman" w:eastAsia="Calibri" w:hAnsi="Times New Roman" w:cs="Times New Roman"/>
          <w:sz w:val="24"/>
          <w:szCs w:val="24"/>
        </w:rPr>
        <w:t xml:space="preserve"> класса специальных (коррекционных) образовательных учреждений VIII вида. -  М.: </w:t>
      </w:r>
      <w:proofErr w:type="spellStart"/>
      <w:r w:rsidRPr="00E924EE">
        <w:rPr>
          <w:rFonts w:ascii="Times New Roman" w:eastAsia="Calibri" w:hAnsi="Times New Roman" w:cs="Times New Roman"/>
          <w:sz w:val="24"/>
          <w:szCs w:val="24"/>
        </w:rPr>
        <w:t>Гуманит</w:t>
      </w:r>
      <w:proofErr w:type="spellEnd"/>
      <w:r w:rsidRPr="00E924EE">
        <w:rPr>
          <w:rFonts w:ascii="Times New Roman" w:eastAsia="Calibri" w:hAnsi="Times New Roman" w:cs="Times New Roman"/>
          <w:sz w:val="24"/>
          <w:szCs w:val="24"/>
        </w:rPr>
        <w:t xml:space="preserve">. изд. центр ВЛАДОС, 2014. – 312 </w:t>
      </w:r>
      <w:proofErr w:type="gramStart"/>
      <w:r w:rsidRPr="00E924EE">
        <w:rPr>
          <w:rFonts w:ascii="Times New Roman" w:eastAsia="Calibri" w:hAnsi="Times New Roman" w:cs="Times New Roman"/>
          <w:sz w:val="24"/>
          <w:szCs w:val="24"/>
        </w:rPr>
        <w:t>с</w:t>
      </w:r>
      <w:proofErr w:type="gramEnd"/>
      <w:r w:rsidRPr="00E924EE">
        <w:rPr>
          <w:rFonts w:ascii="Times New Roman" w:eastAsia="Calibri" w:hAnsi="Times New Roman" w:cs="Times New Roman"/>
          <w:sz w:val="24"/>
          <w:szCs w:val="24"/>
        </w:rPr>
        <w:t>.:</w:t>
      </w:r>
      <w:r w:rsidRPr="00E924EE">
        <w:rPr>
          <w:rFonts w:ascii="Times New Roman" w:hAnsi="Times New Roman" w:cs="Times New Roman"/>
          <w:sz w:val="24"/>
          <w:szCs w:val="24"/>
        </w:rPr>
        <w:t xml:space="preserve"> </w:t>
      </w:r>
    </w:p>
    <w:p w:rsidR="00FC1431" w:rsidRPr="00E924EE" w:rsidRDefault="00FC1431" w:rsidP="002226EB">
      <w:pPr>
        <w:pStyle w:val="Default"/>
        <w:ind w:firstLine="567"/>
      </w:pPr>
    </w:p>
    <w:p w:rsidR="00FC1431" w:rsidRPr="00E924EE" w:rsidRDefault="00FC1431" w:rsidP="002226EB">
      <w:pPr>
        <w:spacing w:after="0" w:line="240" w:lineRule="auto"/>
        <w:ind w:firstLine="567"/>
        <w:rPr>
          <w:rFonts w:ascii="Times New Roman" w:hAnsi="Times New Roman" w:cs="Times New Roman"/>
          <w:sz w:val="24"/>
          <w:szCs w:val="24"/>
        </w:rPr>
      </w:pPr>
      <w:r w:rsidRPr="00E924EE">
        <w:rPr>
          <w:rFonts w:ascii="Times New Roman" w:hAnsi="Times New Roman" w:cs="Times New Roman"/>
          <w:sz w:val="24"/>
          <w:szCs w:val="24"/>
        </w:rPr>
        <w:t xml:space="preserve">3. </w:t>
      </w:r>
      <w:r w:rsidRPr="00E924EE">
        <w:rPr>
          <w:rFonts w:ascii="Times New Roman" w:eastAsia="Calibri" w:hAnsi="Times New Roman" w:cs="Times New Roman"/>
          <w:sz w:val="24"/>
          <w:szCs w:val="24"/>
        </w:rPr>
        <w:tab/>
        <w:t xml:space="preserve">Пузанов, Б. П. , Бородина, О. И. , </w:t>
      </w:r>
      <w:proofErr w:type="spellStart"/>
      <w:r w:rsidRPr="00E924EE">
        <w:rPr>
          <w:rFonts w:ascii="Times New Roman" w:eastAsia="Calibri" w:hAnsi="Times New Roman" w:cs="Times New Roman"/>
          <w:sz w:val="24"/>
          <w:szCs w:val="24"/>
        </w:rPr>
        <w:t>Сековец</w:t>
      </w:r>
      <w:proofErr w:type="spellEnd"/>
      <w:r w:rsidRPr="00E924EE">
        <w:rPr>
          <w:rFonts w:ascii="Times New Roman" w:eastAsia="Calibri" w:hAnsi="Times New Roman" w:cs="Times New Roman"/>
          <w:sz w:val="24"/>
          <w:szCs w:val="24"/>
        </w:rPr>
        <w:t>, Л. С. , Редькина, Н. М</w:t>
      </w:r>
      <w:r w:rsidRPr="00E924EE">
        <w:rPr>
          <w:rFonts w:ascii="Times New Roman" w:hAnsi="Times New Roman" w:cs="Times New Roman"/>
          <w:sz w:val="24"/>
          <w:szCs w:val="24"/>
        </w:rPr>
        <w:t>. История России// Учебник для 9</w:t>
      </w:r>
      <w:r w:rsidRPr="00E924EE">
        <w:rPr>
          <w:rFonts w:ascii="Times New Roman" w:eastAsia="Calibri" w:hAnsi="Times New Roman" w:cs="Times New Roman"/>
          <w:sz w:val="24"/>
          <w:szCs w:val="24"/>
        </w:rPr>
        <w:t xml:space="preserve"> класса специальных (коррекционных) образовательных учреждений VIII вида. -  М.: </w:t>
      </w:r>
      <w:proofErr w:type="spellStart"/>
      <w:r w:rsidRPr="00E924EE">
        <w:rPr>
          <w:rFonts w:ascii="Times New Roman" w:eastAsia="Calibri" w:hAnsi="Times New Roman" w:cs="Times New Roman"/>
          <w:sz w:val="24"/>
          <w:szCs w:val="24"/>
        </w:rPr>
        <w:t>Гуманит</w:t>
      </w:r>
      <w:proofErr w:type="spellEnd"/>
      <w:r w:rsidRPr="00E924EE">
        <w:rPr>
          <w:rFonts w:ascii="Times New Roman" w:eastAsia="Calibri" w:hAnsi="Times New Roman" w:cs="Times New Roman"/>
          <w:sz w:val="24"/>
          <w:szCs w:val="24"/>
        </w:rPr>
        <w:t xml:space="preserve">. изд. центр ВЛАДОС, 2014. – 312 </w:t>
      </w:r>
      <w:proofErr w:type="gramStart"/>
      <w:r w:rsidRPr="00E924EE">
        <w:rPr>
          <w:rFonts w:ascii="Times New Roman" w:eastAsia="Calibri" w:hAnsi="Times New Roman" w:cs="Times New Roman"/>
          <w:sz w:val="24"/>
          <w:szCs w:val="24"/>
        </w:rPr>
        <w:t>с</w:t>
      </w:r>
      <w:proofErr w:type="gramEnd"/>
      <w:r w:rsidRPr="00E924EE">
        <w:rPr>
          <w:rFonts w:ascii="Times New Roman" w:eastAsia="Calibri" w:hAnsi="Times New Roman" w:cs="Times New Roman"/>
          <w:sz w:val="24"/>
          <w:szCs w:val="24"/>
        </w:rPr>
        <w:t>.:</w:t>
      </w:r>
      <w:r w:rsidRPr="00E924EE">
        <w:rPr>
          <w:rFonts w:ascii="Times New Roman" w:hAnsi="Times New Roman" w:cs="Times New Roman"/>
          <w:sz w:val="24"/>
          <w:szCs w:val="24"/>
        </w:rPr>
        <w:t xml:space="preserve"> </w:t>
      </w:r>
    </w:p>
    <w:p w:rsidR="00FC1431" w:rsidRPr="00E924EE" w:rsidRDefault="00FC1431" w:rsidP="002226EB">
      <w:pPr>
        <w:pStyle w:val="Default"/>
        <w:ind w:firstLine="567"/>
      </w:pPr>
    </w:p>
    <w:p w:rsidR="00FC1431" w:rsidRPr="00E924EE" w:rsidRDefault="00FC1431" w:rsidP="005A2BAB">
      <w:pPr>
        <w:pStyle w:val="Default"/>
      </w:pPr>
    </w:p>
    <w:p w:rsidR="005A2BAB" w:rsidRPr="00E924EE" w:rsidRDefault="00E924EE" w:rsidP="005A2BAB">
      <w:pPr>
        <w:pStyle w:val="Default"/>
        <w:rPr>
          <w:b/>
        </w:rPr>
      </w:pPr>
      <w:r w:rsidRPr="00E924EE">
        <w:rPr>
          <w:b/>
        </w:rPr>
        <w:t xml:space="preserve">6. </w:t>
      </w:r>
      <w:r w:rsidR="005A2BAB" w:rsidRPr="00E924EE">
        <w:rPr>
          <w:b/>
        </w:rPr>
        <w:t xml:space="preserve">Методические пособия: </w:t>
      </w:r>
    </w:p>
    <w:p w:rsidR="004F5FC2" w:rsidRPr="00E924EE" w:rsidRDefault="002226EB" w:rsidP="002226EB">
      <w:pPr>
        <w:pStyle w:val="Default"/>
        <w:ind w:firstLine="709"/>
      </w:pPr>
      <w:r>
        <w:t xml:space="preserve">1. </w:t>
      </w:r>
      <w:r w:rsidR="004F5FC2" w:rsidRPr="00E924EE">
        <w:rPr>
          <w:rFonts w:eastAsia="Calibri"/>
        </w:rPr>
        <w:t xml:space="preserve">Пузанов, Б. П. , Бородина, О. И. , </w:t>
      </w:r>
      <w:proofErr w:type="spellStart"/>
      <w:r w:rsidR="004F5FC2" w:rsidRPr="00E924EE">
        <w:rPr>
          <w:rFonts w:eastAsia="Calibri"/>
        </w:rPr>
        <w:t>Сековец</w:t>
      </w:r>
      <w:proofErr w:type="spellEnd"/>
      <w:r w:rsidR="004F5FC2" w:rsidRPr="00E924EE">
        <w:rPr>
          <w:rFonts w:eastAsia="Calibri"/>
        </w:rPr>
        <w:t>, Л. С. , Редькина, Н. М</w:t>
      </w:r>
      <w:r w:rsidR="004F5FC2" w:rsidRPr="00E924EE">
        <w:t xml:space="preserve">. </w:t>
      </w:r>
      <w:r w:rsidR="004F5FC2" w:rsidRPr="00E924EE">
        <w:rPr>
          <w:color w:val="333333"/>
          <w:shd w:val="clear" w:color="auto" w:fill="FFFFFF"/>
        </w:rPr>
        <w:t xml:space="preserve">Уроки истории в 7 </w:t>
      </w:r>
      <w:proofErr w:type="spellStart"/>
      <w:r w:rsidR="004F5FC2" w:rsidRPr="00E924EE">
        <w:rPr>
          <w:color w:val="333333"/>
          <w:shd w:val="clear" w:color="auto" w:fill="FFFFFF"/>
        </w:rPr>
        <w:t>кл</w:t>
      </w:r>
      <w:proofErr w:type="spellEnd"/>
      <w:r w:rsidR="004F5FC2" w:rsidRPr="00E924EE">
        <w:rPr>
          <w:color w:val="333333"/>
          <w:shd w:val="clear" w:color="auto" w:fill="FFFFFF"/>
        </w:rPr>
        <w:t>. специальной (коррекционной) общеобразовательной школе VIII вида. Учебное пособие</w:t>
      </w:r>
      <w:r w:rsidR="004F5FC2" w:rsidRPr="00E924EE">
        <w:t xml:space="preserve"> </w:t>
      </w:r>
      <w:proofErr w:type="spellStart"/>
      <w:r w:rsidR="004F5FC2" w:rsidRPr="00E924EE">
        <w:rPr>
          <w:rFonts w:eastAsia="Calibri"/>
        </w:rPr>
        <w:t>Гуманит</w:t>
      </w:r>
      <w:proofErr w:type="spellEnd"/>
      <w:r w:rsidR="004F5FC2" w:rsidRPr="00E924EE">
        <w:rPr>
          <w:rFonts w:eastAsia="Calibri"/>
        </w:rPr>
        <w:t xml:space="preserve">. изд. центр </w:t>
      </w:r>
      <w:r w:rsidR="004F5FC2" w:rsidRPr="00E924EE">
        <w:t>ВЛАДОС, 2011</w:t>
      </w:r>
      <w:r w:rsidR="004F5FC2" w:rsidRPr="00E924EE">
        <w:rPr>
          <w:rFonts w:eastAsia="Calibri"/>
        </w:rPr>
        <w:t>.</w:t>
      </w:r>
    </w:p>
    <w:p w:rsidR="005A2BAB" w:rsidRPr="00E924EE" w:rsidRDefault="005A2BAB" w:rsidP="002226EB">
      <w:pPr>
        <w:pStyle w:val="Default"/>
        <w:ind w:firstLine="709"/>
      </w:pPr>
      <w:r w:rsidRPr="00E924EE">
        <w:t xml:space="preserve"> </w:t>
      </w:r>
    </w:p>
    <w:p w:rsidR="005A2BAB" w:rsidRPr="00E924EE" w:rsidRDefault="005A2BAB" w:rsidP="002226EB">
      <w:pPr>
        <w:pStyle w:val="Default"/>
        <w:ind w:firstLine="709"/>
      </w:pPr>
      <w:r w:rsidRPr="00E924EE">
        <w:t xml:space="preserve"> 2.</w:t>
      </w:r>
      <w:r w:rsidR="004F5FC2" w:rsidRPr="00E924EE">
        <w:t xml:space="preserve"> </w:t>
      </w:r>
      <w:r w:rsidR="004F5FC2" w:rsidRPr="00E924EE">
        <w:rPr>
          <w:rFonts w:eastAsia="Calibri"/>
        </w:rPr>
        <w:t xml:space="preserve">Пузанов, Б. П. , Бородина, О. И. , </w:t>
      </w:r>
      <w:proofErr w:type="spellStart"/>
      <w:r w:rsidR="004F5FC2" w:rsidRPr="00E924EE">
        <w:rPr>
          <w:rFonts w:eastAsia="Calibri"/>
        </w:rPr>
        <w:t>Сековец</w:t>
      </w:r>
      <w:proofErr w:type="spellEnd"/>
      <w:r w:rsidR="004F5FC2" w:rsidRPr="00E924EE">
        <w:rPr>
          <w:rFonts w:eastAsia="Calibri"/>
        </w:rPr>
        <w:t>, Л. С. , Редькина, Н. М</w:t>
      </w:r>
      <w:r w:rsidR="004F5FC2" w:rsidRPr="00E924EE">
        <w:t>.</w:t>
      </w:r>
      <w:r w:rsidRPr="00E924EE">
        <w:t xml:space="preserve"> </w:t>
      </w:r>
      <w:r w:rsidR="004F5FC2" w:rsidRPr="00E924EE">
        <w:rPr>
          <w:color w:val="333333"/>
          <w:shd w:val="clear" w:color="auto" w:fill="FFFFFF"/>
        </w:rPr>
        <w:t xml:space="preserve">Уроки истории в 8 </w:t>
      </w:r>
      <w:proofErr w:type="spellStart"/>
      <w:r w:rsidR="004F5FC2" w:rsidRPr="00E924EE">
        <w:rPr>
          <w:color w:val="333333"/>
          <w:shd w:val="clear" w:color="auto" w:fill="FFFFFF"/>
        </w:rPr>
        <w:t>кл</w:t>
      </w:r>
      <w:proofErr w:type="spellEnd"/>
      <w:r w:rsidR="004F5FC2" w:rsidRPr="00E924EE">
        <w:rPr>
          <w:color w:val="333333"/>
          <w:shd w:val="clear" w:color="auto" w:fill="FFFFFF"/>
        </w:rPr>
        <w:t>. специальной (коррекционной) общеобразовательной школе VIII вида. Учебное пособие</w:t>
      </w:r>
      <w:r w:rsidR="004F5FC2" w:rsidRPr="00E924EE">
        <w:t xml:space="preserve"> </w:t>
      </w:r>
      <w:proofErr w:type="spellStart"/>
      <w:r w:rsidR="004F5FC2" w:rsidRPr="00E924EE">
        <w:rPr>
          <w:rFonts w:eastAsia="Calibri"/>
        </w:rPr>
        <w:t>Гуманит</w:t>
      </w:r>
      <w:proofErr w:type="spellEnd"/>
      <w:r w:rsidR="004F5FC2" w:rsidRPr="00E924EE">
        <w:rPr>
          <w:rFonts w:eastAsia="Calibri"/>
        </w:rPr>
        <w:t xml:space="preserve">. изд. центр </w:t>
      </w:r>
      <w:r w:rsidR="004F5FC2" w:rsidRPr="00E924EE">
        <w:t>ВЛАДОС, 2011</w:t>
      </w:r>
      <w:r w:rsidR="004F5FC2" w:rsidRPr="00E924EE">
        <w:rPr>
          <w:rFonts w:eastAsia="Calibri"/>
        </w:rPr>
        <w:t>.</w:t>
      </w:r>
    </w:p>
    <w:p w:rsidR="005A2BAB" w:rsidRPr="00E924EE" w:rsidRDefault="005A2BAB" w:rsidP="002226EB">
      <w:pPr>
        <w:pStyle w:val="Default"/>
        <w:ind w:firstLine="709"/>
      </w:pPr>
      <w:r w:rsidRPr="00E924EE">
        <w:t>3</w:t>
      </w:r>
      <w:r w:rsidR="00FC1431" w:rsidRPr="00E924EE">
        <w:t>.</w:t>
      </w:r>
      <w:r w:rsidR="004F5FC2" w:rsidRPr="00E924EE">
        <w:t xml:space="preserve"> . </w:t>
      </w:r>
      <w:r w:rsidR="004F5FC2" w:rsidRPr="00E924EE">
        <w:rPr>
          <w:rFonts w:eastAsia="Calibri"/>
        </w:rPr>
        <w:t xml:space="preserve">Пузанов, Б. П. , Бородина, О. И. , </w:t>
      </w:r>
      <w:proofErr w:type="spellStart"/>
      <w:r w:rsidR="004F5FC2" w:rsidRPr="00E924EE">
        <w:rPr>
          <w:rFonts w:eastAsia="Calibri"/>
        </w:rPr>
        <w:t>Сековец</w:t>
      </w:r>
      <w:proofErr w:type="spellEnd"/>
      <w:r w:rsidR="004F5FC2" w:rsidRPr="00E924EE">
        <w:rPr>
          <w:rFonts w:eastAsia="Calibri"/>
        </w:rPr>
        <w:t>, Л. С. , Редькина, Н. М</w:t>
      </w:r>
      <w:r w:rsidR="004F5FC2" w:rsidRPr="00E924EE">
        <w:t xml:space="preserve">. </w:t>
      </w:r>
      <w:r w:rsidR="004F5FC2" w:rsidRPr="00E924EE">
        <w:rPr>
          <w:color w:val="333333"/>
          <w:shd w:val="clear" w:color="auto" w:fill="FFFFFF"/>
        </w:rPr>
        <w:t xml:space="preserve">Уроки истории в 9 </w:t>
      </w:r>
      <w:proofErr w:type="spellStart"/>
      <w:r w:rsidR="004F5FC2" w:rsidRPr="00E924EE">
        <w:rPr>
          <w:color w:val="333333"/>
          <w:shd w:val="clear" w:color="auto" w:fill="FFFFFF"/>
        </w:rPr>
        <w:t>кл</w:t>
      </w:r>
      <w:proofErr w:type="spellEnd"/>
      <w:r w:rsidR="004F5FC2" w:rsidRPr="00E924EE">
        <w:rPr>
          <w:color w:val="333333"/>
          <w:shd w:val="clear" w:color="auto" w:fill="FFFFFF"/>
        </w:rPr>
        <w:t>. специальной (коррекционной) общеобразовательной школе VIII вида. Учебное пособие</w:t>
      </w:r>
      <w:r w:rsidR="004F5FC2" w:rsidRPr="00E924EE">
        <w:t xml:space="preserve"> </w:t>
      </w:r>
      <w:proofErr w:type="spellStart"/>
      <w:r w:rsidR="004F5FC2" w:rsidRPr="00E924EE">
        <w:rPr>
          <w:rFonts w:eastAsia="Calibri"/>
        </w:rPr>
        <w:t>Гуманит</w:t>
      </w:r>
      <w:proofErr w:type="spellEnd"/>
      <w:r w:rsidR="004F5FC2" w:rsidRPr="00E924EE">
        <w:rPr>
          <w:rFonts w:eastAsia="Calibri"/>
        </w:rPr>
        <w:t xml:space="preserve">. изд. центр </w:t>
      </w:r>
      <w:r w:rsidR="004F5FC2" w:rsidRPr="00E924EE">
        <w:t>ВЛАДОС, 2011</w:t>
      </w:r>
      <w:r w:rsidR="004F5FC2" w:rsidRPr="00E924EE">
        <w:rPr>
          <w:rFonts w:eastAsia="Calibri"/>
        </w:rPr>
        <w:t>.</w:t>
      </w:r>
    </w:p>
    <w:p w:rsidR="005A2BAB" w:rsidRPr="00E924EE" w:rsidRDefault="005A2BAB" w:rsidP="002226EB">
      <w:pPr>
        <w:pStyle w:val="Default"/>
        <w:ind w:firstLine="709"/>
      </w:pPr>
      <w:r w:rsidRPr="00E924EE">
        <w:t>4. Дополнительная литература,</w:t>
      </w:r>
    </w:p>
    <w:p w:rsidR="005A2BAB" w:rsidRPr="00E924EE" w:rsidRDefault="005A2BAB" w:rsidP="002226EB">
      <w:pPr>
        <w:pStyle w:val="Default"/>
        <w:ind w:firstLine="709"/>
      </w:pPr>
      <w:r w:rsidRPr="00E924EE">
        <w:t xml:space="preserve"> 5.Дидактический материал: карточки для индивидуальной работы,</w:t>
      </w:r>
      <w:r w:rsidR="00A541AE" w:rsidRPr="00E924EE">
        <w:t xml:space="preserve"> карты,</w:t>
      </w:r>
    </w:p>
    <w:p w:rsidR="005A2BAB" w:rsidRPr="00E924EE" w:rsidRDefault="00A541AE" w:rsidP="002226EB">
      <w:pPr>
        <w:pStyle w:val="Default"/>
        <w:ind w:firstLine="709"/>
      </w:pPr>
      <w:proofErr w:type="spellStart"/>
      <w:r w:rsidRPr="00E924EE">
        <w:t>опрные</w:t>
      </w:r>
      <w:proofErr w:type="spellEnd"/>
      <w:r w:rsidRPr="00E924EE">
        <w:t xml:space="preserve"> таблицы</w:t>
      </w:r>
      <w:proofErr w:type="gramStart"/>
      <w:r w:rsidRPr="00E924EE">
        <w:t xml:space="preserve"> ,</w:t>
      </w:r>
      <w:proofErr w:type="gramEnd"/>
      <w:r w:rsidRPr="00E924EE">
        <w:t xml:space="preserve">плакаты, </w:t>
      </w:r>
      <w:r w:rsidR="005A2BAB" w:rsidRPr="00E924EE">
        <w:t>папки</w:t>
      </w:r>
      <w:r w:rsidRPr="00E924EE">
        <w:t>.</w:t>
      </w:r>
    </w:p>
    <w:p w:rsidR="00A541AE" w:rsidRPr="00E924EE" w:rsidRDefault="00E924EE" w:rsidP="00E924EE">
      <w:pPr>
        <w:pStyle w:val="Default"/>
        <w:rPr>
          <w:b/>
          <w:i/>
          <w:u w:val="single"/>
        </w:rPr>
      </w:pPr>
      <w:r w:rsidRPr="00E924EE">
        <w:rPr>
          <w:b/>
          <w:i/>
          <w:u w:val="single"/>
        </w:rPr>
        <w:t xml:space="preserve">7. </w:t>
      </w:r>
      <w:r w:rsidR="005A2BAB" w:rsidRPr="00E924EE">
        <w:rPr>
          <w:b/>
          <w:i/>
          <w:u w:val="single"/>
        </w:rPr>
        <w:t>Технические средства обучения:</w:t>
      </w:r>
    </w:p>
    <w:p w:rsidR="00A541AE" w:rsidRDefault="00A541AE"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Default="002226EB" w:rsidP="00E924EE">
      <w:pPr>
        <w:pStyle w:val="Default"/>
        <w:ind w:left="720"/>
        <w:rPr>
          <w:bCs/>
        </w:rPr>
      </w:pPr>
    </w:p>
    <w:p w:rsidR="002226EB" w:rsidRPr="00E924EE" w:rsidRDefault="002226EB" w:rsidP="00E924EE">
      <w:pPr>
        <w:pStyle w:val="Default"/>
        <w:ind w:left="720"/>
        <w:rPr>
          <w:bCs/>
        </w:rPr>
      </w:pPr>
    </w:p>
    <w:p w:rsidR="00E924EE" w:rsidRPr="00E924EE" w:rsidRDefault="00E924EE" w:rsidP="00E924EE">
      <w:pPr>
        <w:pStyle w:val="Default"/>
        <w:ind w:left="720"/>
        <w:rPr>
          <w:bCs/>
        </w:rPr>
      </w:pPr>
    </w:p>
    <w:p w:rsidR="00511AFF" w:rsidRPr="00E924EE" w:rsidRDefault="00E924EE" w:rsidP="00E924EE">
      <w:pPr>
        <w:pStyle w:val="Default"/>
        <w:ind w:left="720"/>
        <w:rPr>
          <w:bCs/>
        </w:rPr>
      </w:pPr>
      <w:r w:rsidRPr="00E924EE">
        <w:rPr>
          <w:b/>
          <w:bCs/>
        </w:rPr>
        <w:lastRenderedPageBreak/>
        <w:t>8.</w:t>
      </w:r>
      <w:r w:rsidR="00F42FD7" w:rsidRPr="00E924EE">
        <w:rPr>
          <w:b/>
          <w:bCs/>
        </w:rPr>
        <w:t>К</w:t>
      </w:r>
      <w:r w:rsidR="00511AFF" w:rsidRPr="00E924EE">
        <w:rPr>
          <w:b/>
          <w:bCs/>
        </w:rPr>
        <w:t>алендарно-тематическое планирование;</w:t>
      </w:r>
    </w:p>
    <w:tbl>
      <w:tblPr>
        <w:tblStyle w:val="a6"/>
        <w:tblW w:w="0" w:type="auto"/>
        <w:tblInd w:w="720" w:type="dxa"/>
        <w:tblLook w:val="04A0"/>
      </w:tblPr>
      <w:tblGrid>
        <w:gridCol w:w="4512"/>
        <w:gridCol w:w="2956"/>
      </w:tblGrid>
      <w:tr w:rsidR="00592416" w:rsidRPr="00E924EE" w:rsidTr="00592416">
        <w:tc>
          <w:tcPr>
            <w:tcW w:w="4512" w:type="dxa"/>
          </w:tcPr>
          <w:p w:rsidR="00592416" w:rsidRPr="00E924EE" w:rsidRDefault="00592416" w:rsidP="00592416">
            <w:pPr>
              <w:pStyle w:val="Default"/>
              <w:rPr>
                <w:bCs/>
              </w:rPr>
            </w:pPr>
            <w:r w:rsidRPr="00E924EE">
              <w:rPr>
                <w:bCs/>
              </w:rPr>
              <w:t>предмет</w:t>
            </w:r>
          </w:p>
        </w:tc>
        <w:tc>
          <w:tcPr>
            <w:tcW w:w="2956" w:type="dxa"/>
          </w:tcPr>
          <w:p w:rsidR="00592416" w:rsidRPr="00E924EE" w:rsidRDefault="0075219E" w:rsidP="00592416">
            <w:pPr>
              <w:pStyle w:val="Default"/>
              <w:rPr>
                <w:bCs/>
              </w:rPr>
            </w:pPr>
            <w:r w:rsidRPr="00E924EE">
              <w:rPr>
                <w:bCs/>
              </w:rPr>
              <w:t>История Отечества</w:t>
            </w:r>
          </w:p>
        </w:tc>
      </w:tr>
      <w:tr w:rsidR="00592416" w:rsidRPr="00E924EE" w:rsidTr="00592416">
        <w:tc>
          <w:tcPr>
            <w:tcW w:w="4512" w:type="dxa"/>
          </w:tcPr>
          <w:p w:rsidR="00592416" w:rsidRPr="00E924EE" w:rsidRDefault="00592416" w:rsidP="00592416">
            <w:pPr>
              <w:pStyle w:val="Default"/>
              <w:rPr>
                <w:bCs/>
              </w:rPr>
            </w:pPr>
            <w:r w:rsidRPr="00E924EE">
              <w:rPr>
                <w:bCs/>
              </w:rPr>
              <w:t>класс</w:t>
            </w:r>
          </w:p>
        </w:tc>
        <w:tc>
          <w:tcPr>
            <w:tcW w:w="2956" w:type="dxa"/>
          </w:tcPr>
          <w:p w:rsidR="00592416" w:rsidRPr="00E924EE" w:rsidRDefault="00AB14AF" w:rsidP="00592416">
            <w:pPr>
              <w:pStyle w:val="Default"/>
              <w:rPr>
                <w:bCs/>
              </w:rPr>
            </w:pPr>
            <w:r w:rsidRPr="00E924EE">
              <w:rPr>
                <w:bCs/>
              </w:rPr>
              <w:t>7</w:t>
            </w:r>
          </w:p>
        </w:tc>
      </w:tr>
      <w:tr w:rsidR="00592416" w:rsidRPr="00E924EE" w:rsidTr="00592416">
        <w:tc>
          <w:tcPr>
            <w:tcW w:w="4512" w:type="dxa"/>
          </w:tcPr>
          <w:p w:rsidR="00592416" w:rsidRPr="00E924EE" w:rsidRDefault="00592416" w:rsidP="00592416">
            <w:pPr>
              <w:pStyle w:val="Default"/>
              <w:rPr>
                <w:bCs/>
              </w:rPr>
            </w:pPr>
            <w:proofErr w:type="spellStart"/>
            <w:r w:rsidRPr="00E924EE">
              <w:rPr>
                <w:bCs/>
              </w:rPr>
              <w:t>Ф.И</w:t>
            </w:r>
            <w:proofErr w:type="gramStart"/>
            <w:r w:rsidRPr="00E924EE">
              <w:rPr>
                <w:bCs/>
              </w:rPr>
              <w:t>,О</w:t>
            </w:r>
            <w:proofErr w:type="gramEnd"/>
            <w:r w:rsidRPr="00E924EE">
              <w:rPr>
                <w:bCs/>
              </w:rPr>
              <w:t>,учителя</w:t>
            </w:r>
            <w:proofErr w:type="spellEnd"/>
          </w:p>
        </w:tc>
        <w:tc>
          <w:tcPr>
            <w:tcW w:w="2956" w:type="dxa"/>
          </w:tcPr>
          <w:p w:rsidR="00592416" w:rsidRPr="00E924EE" w:rsidRDefault="00AB14AF" w:rsidP="00592416">
            <w:pPr>
              <w:pStyle w:val="Default"/>
              <w:rPr>
                <w:bCs/>
              </w:rPr>
            </w:pPr>
            <w:r w:rsidRPr="00E924EE">
              <w:rPr>
                <w:bCs/>
              </w:rPr>
              <w:t>Глухих И. Е.</w:t>
            </w:r>
          </w:p>
        </w:tc>
      </w:tr>
    </w:tbl>
    <w:p w:rsidR="00A34AAD" w:rsidRPr="00E924EE" w:rsidRDefault="00A34AAD" w:rsidP="00511AFF">
      <w:pPr>
        <w:pStyle w:val="Default"/>
        <w:rPr>
          <w:b/>
          <w:bCs/>
        </w:rPr>
      </w:pPr>
    </w:p>
    <w:tbl>
      <w:tblPr>
        <w:tblStyle w:val="a6"/>
        <w:tblW w:w="10065" w:type="dxa"/>
        <w:tblInd w:w="-318" w:type="dxa"/>
        <w:tblLayout w:type="fixed"/>
        <w:tblLook w:val="04A0"/>
      </w:tblPr>
      <w:tblGrid>
        <w:gridCol w:w="2269"/>
        <w:gridCol w:w="1559"/>
        <w:gridCol w:w="993"/>
        <w:gridCol w:w="3685"/>
        <w:gridCol w:w="1559"/>
      </w:tblGrid>
      <w:tr w:rsidR="00CC6A80" w:rsidRPr="00E924EE" w:rsidTr="00721F6C">
        <w:trPr>
          <w:trHeight w:val="364"/>
        </w:trPr>
        <w:tc>
          <w:tcPr>
            <w:tcW w:w="2269" w:type="dxa"/>
            <w:tcBorders>
              <w:right w:val="single" w:sz="4" w:space="0" w:color="auto"/>
            </w:tcBorders>
            <w:vAlign w:val="center"/>
          </w:tcPr>
          <w:p w:rsidR="00CC6A80" w:rsidRPr="00E924EE" w:rsidRDefault="00CC6A80" w:rsidP="00E924EE">
            <w:pPr>
              <w:jc w:val="center"/>
              <w:rPr>
                <w:rFonts w:ascii="Times New Roman" w:hAnsi="Times New Roman" w:cs="Times New Roman"/>
                <w:b/>
                <w:sz w:val="24"/>
                <w:szCs w:val="24"/>
              </w:rPr>
            </w:pPr>
            <w:r w:rsidRPr="00E924EE">
              <w:rPr>
                <w:rFonts w:ascii="Times New Roman" w:hAnsi="Times New Roman" w:cs="Times New Roman"/>
                <w:b/>
                <w:sz w:val="24"/>
                <w:szCs w:val="24"/>
              </w:rPr>
              <w:t>Раздел программы</w:t>
            </w:r>
          </w:p>
          <w:p w:rsidR="00CC6A80" w:rsidRPr="00E924EE" w:rsidRDefault="00CC6A80"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CC6A80" w:rsidRPr="00E924EE" w:rsidRDefault="00CC6A80" w:rsidP="00E924EE">
            <w:pPr>
              <w:jc w:val="center"/>
              <w:rPr>
                <w:rFonts w:ascii="Times New Roman" w:hAnsi="Times New Roman" w:cs="Times New Roman"/>
                <w:sz w:val="24"/>
                <w:szCs w:val="24"/>
              </w:rPr>
            </w:pPr>
            <w:r w:rsidRPr="00E924EE">
              <w:rPr>
                <w:rFonts w:ascii="Times New Roman" w:hAnsi="Times New Roman" w:cs="Times New Roman"/>
                <w:b/>
                <w:sz w:val="24"/>
                <w:szCs w:val="24"/>
              </w:rPr>
              <w:t>Кол-во часов</w:t>
            </w:r>
          </w:p>
        </w:tc>
        <w:tc>
          <w:tcPr>
            <w:tcW w:w="993" w:type="dxa"/>
            <w:vAlign w:val="center"/>
          </w:tcPr>
          <w:p w:rsidR="00CC6A80" w:rsidRPr="00E924EE" w:rsidRDefault="00CC6A80" w:rsidP="00E924EE">
            <w:pPr>
              <w:jc w:val="center"/>
              <w:rPr>
                <w:rFonts w:ascii="Times New Roman" w:hAnsi="Times New Roman" w:cs="Times New Roman"/>
                <w:b/>
                <w:sz w:val="24"/>
                <w:szCs w:val="24"/>
              </w:rPr>
            </w:pPr>
            <w:r w:rsidRPr="00E924EE">
              <w:rPr>
                <w:rFonts w:ascii="Times New Roman" w:hAnsi="Times New Roman" w:cs="Times New Roman"/>
                <w:b/>
                <w:sz w:val="24"/>
                <w:szCs w:val="24"/>
              </w:rPr>
              <w:t>Дата</w:t>
            </w:r>
          </w:p>
        </w:tc>
        <w:tc>
          <w:tcPr>
            <w:tcW w:w="3685" w:type="dxa"/>
            <w:vAlign w:val="center"/>
          </w:tcPr>
          <w:p w:rsidR="00CC6A80" w:rsidRPr="00E924EE" w:rsidRDefault="00CC6A80" w:rsidP="00E924EE">
            <w:pPr>
              <w:jc w:val="center"/>
              <w:rPr>
                <w:rFonts w:ascii="Times New Roman" w:hAnsi="Times New Roman" w:cs="Times New Roman"/>
                <w:b/>
                <w:sz w:val="24"/>
                <w:szCs w:val="24"/>
              </w:rPr>
            </w:pPr>
            <w:r w:rsidRPr="00E924EE">
              <w:rPr>
                <w:rFonts w:ascii="Times New Roman" w:hAnsi="Times New Roman" w:cs="Times New Roman"/>
                <w:b/>
                <w:sz w:val="24"/>
                <w:szCs w:val="24"/>
              </w:rPr>
              <w:t>№</w:t>
            </w:r>
          </w:p>
          <w:p w:rsidR="00CC6A80" w:rsidRPr="00E924EE" w:rsidRDefault="00CC6A80" w:rsidP="00E924EE">
            <w:pPr>
              <w:jc w:val="center"/>
              <w:rPr>
                <w:rFonts w:ascii="Times New Roman" w:hAnsi="Times New Roman" w:cs="Times New Roman"/>
                <w:b/>
                <w:sz w:val="24"/>
                <w:szCs w:val="24"/>
              </w:rPr>
            </w:pPr>
            <w:r w:rsidRPr="00E924EE">
              <w:rPr>
                <w:rFonts w:ascii="Times New Roman" w:hAnsi="Times New Roman" w:cs="Times New Roman"/>
                <w:b/>
                <w:sz w:val="24"/>
                <w:szCs w:val="24"/>
              </w:rPr>
              <w:t xml:space="preserve">Тема урока </w:t>
            </w:r>
          </w:p>
        </w:tc>
        <w:tc>
          <w:tcPr>
            <w:tcW w:w="1559" w:type="dxa"/>
            <w:vAlign w:val="center"/>
          </w:tcPr>
          <w:p w:rsidR="00CC6A80" w:rsidRPr="00E924EE" w:rsidRDefault="00CC6A80" w:rsidP="00E924EE">
            <w:pPr>
              <w:ind w:left="317" w:hanging="317"/>
              <w:jc w:val="center"/>
              <w:rPr>
                <w:rFonts w:ascii="Times New Roman" w:hAnsi="Times New Roman" w:cs="Times New Roman"/>
                <w:b/>
                <w:sz w:val="24"/>
                <w:szCs w:val="24"/>
              </w:rPr>
            </w:pPr>
            <w:r w:rsidRPr="00E924EE">
              <w:rPr>
                <w:rFonts w:ascii="Times New Roman" w:hAnsi="Times New Roman" w:cs="Times New Roman"/>
                <w:b/>
                <w:sz w:val="24"/>
                <w:szCs w:val="24"/>
              </w:rPr>
              <w:t>Корректировка</w:t>
            </w:r>
          </w:p>
        </w:tc>
      </w:tr>
      <w:tr w:rsidR="00782481" w:rsidRPr="00E924EE" w:rsidTr="00721F6C">
        <w:trPr>
          <w:trHeight w:val="364"/>
        </w:trPr>
        <w:tc>
          <w:tcPr>
            <w:tcW w:w="2269" w:type="dxa"/>
            <w:tcBorders>
              <w:right w:val="single" w:sz="4" w:space="0" w:color="auto"/>
            </w:tcBorders>
          </w:tcPr>
          <w:p w:rsidR="00782481" w:rsidRPr="00E924EE" w:rsidRDefault="00782481" w:rsidP="00E924EE">
            <w:pPr>
              <w:rPr>
                <w:rFonts w:ascii="Times New Roman" w:hAnsi="Times New Roman" w:cs="Times New Roman"/>
                <w:sz w:val="24"/>
                <w:szCs w:val="24"/>
              </w:rPr>
            </w:pPr>
            <w:r w:rsidRPr="00E924EE">
              <w:rPr>
                <w:rFonts w:ascii="Times New Roman" w:hAnsi="Times New Roman" w:cs="Times New Roman"/>
                <w:b/>
                <w:sz w:val="24"/>
                <w:szCs w:val="24"/>
              </w:rPr>
              <w:t>Раздел 1. Введение в историю.</w:t>
            </w:r>
          </w:p>
        </w:tc>
        <w:tc>
          <w:tcPr>
            <w:tcW w:w="1559" w:type="dxa"/>
            <w:tcBorders>
              <w:left w:val="single" w:sz="4" w:space="0" w:color="auto"/>
            </w:tcBorders>
            <w:vAlign w:val="center"/>
          </w:tcPr>
          <w:p w:rsidR="00782481" w:rsidRPr="00E924EE" w:rsidRDefault="00782481" w:rsidP="00E924EE">
            <w:pPr>
              <w:jc w:val="center"/>
              <w:rPr>
                <w:rFonts w:ascii="Times New Roman" w:hAnsi="Times New Roman" w:cs="Times New Roman"/>
                <w:b/>
                <w:sz w:val="24"/>
                <w:szCs w:val="24"/>
              </w:rPr>
            </w:pPr>
            <w:r w:rsidRPr="00E924EE">
              <w:rPr>
                <w:rFonts w:ascii="Times New Roman" w:hAnsi="Times New Roman" w:cs="Times New Roman"/>
                <w:b/>
                <w:sz w:val="24"/>
                <w:szCs w:val="24"/>
              </w:rPr>
              <w:t>6</w:t>
            </w:r>
          </w:p>
        </w:tc>
        <w:tc>
          <w:tcPr>
            <w:tcW w:w="993" w:type="dxa"/>
            <w:vAlign w:val="center"/>
          </w:tcPr>
          <w:p w:rsidR="00782481" w:rsidRPr="00E924EE" w:rsidRDefault="00782481" w:rsidP="00E924EE">
            <w:pPr>
              <w:jc w:val="center"/>
              <w:rPr>
                <w:rFonts w:ascii="Times New Roman" w:hAnsi="Times New Roman" w:cs="Times New Roman"/>
                <w:b/>
                <w:sz w:val="24"/>
                <w:szCs w:val="24"/>
              </w:rPr>
            </w:pPr>
          </w:p>
        </w:tc>
        <w:tc>
          <w:tcPr>
            <w:tcW w:w="3685" w:type="dxa"/>
          </w:tcPr>
          <w:p w:rsidR="00782481"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w:t>
            </w:r>
            <w:r w:rsidR="00782481" w:rsidRPr="00E924EE">
              <w:rPr>
                <w:rFonts w:ascii="Times New Roman" w:hAnsi="Times New Roman" w:cs="Times New Roman"/>
                <w:sz w:val="24"/>
                <w:szCs w:val="24"/>
              </w:rPr>
              <w:t>История наука о прошлом</w:t>
            </w:r>
          </w:p>
        </w:tc>
        <w:tc>
          <w:tcPr>
            <w:tcW w:w="1559" w:type="dxa"/>
            <w:vAlign w:val="center"/>
          </w:tcPr>
          <w:p w:rsidR="00782481" w:rsidRPr="00E924EE" w:rsidRDefault="00782481" w:rsidP="00E924EE">
            <w:pPr>
              <w:ind w:left="317" w:hanging="317"/>
              <w:jc w:val="center"/>
              <w:rPr>
                <w:rFonts w:ascii="Times New Roman" w:hAnsi="Times New Roman" w:cs="Times New Roman"/>
                <w:b/>
                <w:sz w:val="24"/>
                <w:szCs w:val="24"/>
              </w:rPr>
            </w:pPr>
          </w:p>
        </w:tc>
      </w:tr>
      <w:tr w:rsidR="00782481" w:rsidRPr="00E924EE" w:rsidTr="00721F6C">
        <w:trPr>
          <w:trHeight w:val="364"/>
        </w:trPr>
        <w:tc>
          <w:tcPr>
            <w:tcW w:w="2269" w:type="dxa"/>
            <w:tcBorders>
              <w:righ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993" w:type="dxa"/>
            <w:vAlign w:val="center"/>
          </w:tcPr>
          <w:p w:rsidR="00782481" w:rsidRPr="00E924EE" w:rsidRDefault="00782481" w:rsidP="00E924EE">
            <w:pPr>
              <w:jc w:val="center"/>
              <w:rPr>
                <w:rFonts w:ascii="Times New Roman" w:hAnsi="Times New Roman" w:cs="Times New Roman"/>
                <w:b/>
                <w:sz w:val="24"/>
                <w:szCs w:val="24"/>
              </w:rPr>
            </w:pPr>
          </w:p>
        </w:tc>
        <w:tc>
          <w:tcPr>
            <w:tcW w:w="3685" w:type="dxa"/>
          </w:tcPr>
          <w:p w:rsidR="00782481"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w:t>
            </w:r>
            <w:r w:rsidR="00782481" w:rsidRPr="00E924EE">
              <w:rPr>
                <w:rFonts w:ascii="Times New Roman" w:hAnsi="Times New Roman" w:cs="Times New Roman"/>
                <w:sz w:val="24"/>
                <w:szCs w:val="24"/>
              </w:rPr>
              <w:t>Исторические памятники</w:t>
            </w:r>
          </w:p>
        </w:tc>
        <w:tc>
          <w:tcPr>
            <w:tcW w:w="1559" w:type="dxa"/>
            <w:vAlign w:val="center"/>
          </w:tcPr>
          <w:p w:rsidR="00782481" w:rsidRPr="00E924EE" w:rsidRDefault="00782481" w:rsidP="00E924EE">
            <w:pPr>
              <w:ind w:left="317" w:hanging="317"/>
              <w:jc w:val="center"/>
              <w:rPr>
                <w:rFonts w:ascii="Times New Roman" w:hAnsi="Times New Roman" w:cs="Times New Roman"/>
                <w:b/>
                <w:sz w:val="24"/>
                <w:szCs w:val="24"/>
              </w:rPr>
            </w:pPr>
          </w:p>
        </w:tc>
      </w:tr>
      <w:tr w:rsidR="00782481" w:rsidRPr="00E924EE" w:rsidTr="00721F6C">
        <w:trPr>
          <w:trHeight w:val="364"/>
        </w:trPr>
        <w:tc>
          <w:tcPr>
            <w:tcW w:w="2269" w:type="dxa"/>
            <w:tcBorders>
              <w:righ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993" w:type="dxa"/>
            <w:vAlign w:val="center"/>
          </w:tcPr>
          <w:p w:rsidR="00782481" w:rsidRPr="00E924EE" w:rsidRDefault="00782481" w:rsidP="00E924EE">
            <w:pPr>
              <w:jc w:val="center"/>
              <w:rPr>
                <w:rFonts w:ascii="Times New Roman" w:hAnsi="Times New Roman" w:cs="Times New Roman"/>
                <w:b/>
                <w:sz w:val="24"/>
                <w:szCs w:val="24"/>
              </w:rPr>
            </w:pPr>
          </w:p>
        </w:tc>
        <w:tc>
          <w:tcPr>
            <w:tcW w:w="3685" w:type="dxa"/>
          </w:tcPr>
          <w:p w:rsidR="00782481"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w:t>
            </w:r>
            <w:r w:rsidR="00782481" w:rsidRPr="00E924EE">
              <w:rPr>
                <w:rFonts w:ascii="Times New Roman" w:hAnsi="Times New Roman" w:cs="Times New Roman"/>
                <w:sz w:val="24"/>
                <w:szCs w:val="24"/>
              </w:rPr>
              <w:t>Наша Родина – Россия</w:t>
            </w:r>
          </w:p>
        </w:tc>
        <w:tc>
          <w:tcPr>
            <w:tcW w:w="1559" w:type="dxa"/>
            <w:vAlign w:val="center"/>
          </w:tcPr>
          <w:p w:rsidR="00782481" w:rsidRPr="00E924EE" w:rsidRDefault="00782481" w:rsidP="00E924EE">
            <w:pPr>
              <w:ind w:left="317" w:hanging="317"/>
              <w:jc w:val="center"/>
              <w:rPr>
                <w:rFonts w:ascii="Times New Roman" w:hAnsi="Times New Roman" w:cs="Times New Roman"/>
                <w:b/>
                <w:sz w:val="24"/>
                <w:szCs w:val="24"/>
              </w:rPr>
            </w:pPr>
          </w:p>
        </w:tc>
      </w:tr>
      <w:tr w:rsidR="00782481" w:rsidRPr="00E924EE" w:rsidTr="00721F6C">
        <w:trPr>
          <w:trHeight w:val="364"/>
        </w:trPr>
        <w:tc>
          <w:tcPr>
            <w:tcW w:w="2269" w:type="dxa"/>
            <w:tcBorders>
              <w:righ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993" w:type="dxa"/>
            <w:vAlign w:val="center"/>
          </w:tcPr>
          <w:p w:rsidR="00782481" w:rsidRPr="00E924EE" w:rsidRDefault="00782481" w:rsidP="00E924EE">
            <w:pPr>
              <w:jc w:val="center"/>
              <w:rPr>
                <w:rFonts w:ascii="Times New Roman" w:hAnsi="Times New Roman" w:cs="Times New Roman"/>
                <w:b/>
                <w:sz w:val="24"/>
                <w:szCs w:val="24"/>
              </w:rPr>
            </w:pPr>
          </w:p>
        </w:tc>
        <w:tc>
          <w:tcPr>
            <w:tcW w:w="3685" w:type="dxa"/>
          </w:tcPr>
          <w:p w:rsidR="00782481"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w:t>
            </w:r>
            <w:r w:rsidR="00782481" w:rsidRPr="00E924EE">
              <w:rPr>
                <w:rFonts w:ascii="Times New Roman" w:hAnsi="Times New Roman" w:cs="Times New Roman"/>
                <w:sz w:val="24"/>
                <w:szCs w:val="24"/>
              </w:rPr>
              <w:t>Моя родословная</w:t>
            </w:r>
          </w:p>
        </w:tc>
        <w:tc>
          <w:tcPr>
            <w:tcW w:w="1559" w:type="dxa"/>
            <w:vAlign w:val="center"/>
          </w:tcPr>
          <w:p w:rsidR="00782481" w:rsidRPr="00E924EE" w:rsidRDefault="00782481" w:rsidP="00E924EE">
            <w:pPr>
              <w:ind w:left="317" w:hanging="317"/>
              <w:jc w:val="center"/>
              <w:rPr>
                <w:rFonts w:ascii="Times New Roman" w:hAnsi="Times New Roman" w:cs="Times New Roman"/>
                <w:b/>
                <w:sz w:val="24"/>
                <w:szCs w:val="24"/>
              </w:rPr>
            </w:pPr>
          </w:p>
        </w:tc>
      </w:tr>
      <w:tr w:rsidR="00782481" w:rsidRPr="00E924EE" w:rsidTr="00721F6C">
        <w:trPr>
          <w:trHeight w:val="364"/>
        </w:trPr>
        <w:tc>
          <w:tcPr>
            <w:tcW w:w="2269" w:type="dxa"/>
            <w:tcBorders>
              <w:righ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993" w:type="dxa"/>
            <w:vAlign w:val="center"/>
          </w:tcPr>
          <w:p w:rsidR="00782481" w:rsidRPr="00E924EE" w:rsidRDefault="00782481" w:rsidP="00E924EE">
            <w:pPr>
              <w:jc w:val="center"/>
              <w:rPr>
                <w:rFonts w:ascii="Times New Roman" w:hAnsi="Times New Roman" w:cs="Times New Roman"/>
                <w:b/>
                <w:sz w:val="24"/>
                <w:szCs w:val="24"/>
              </w:rPr>
            </w:pPr>
          </w:p>
        </w:tc>
        <w:tc>
          <w:tcPr>
            <w:tcW w:w="3685" w:type="dxa"/>
          </w:tcPr>
          <w:p w:rsidR="00782481"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w:t>
            </w:r>
            <w:r w:rsidR="00782481" w:rsidRPr="00E924EE">
              <w:rPr>
                <w:rFonts w:ascii="Times New Roman" w:hAnsi="Times New Roman" w:cs="Times New Roman"/>
                <w:sz w:val="24"/>
                <w:szCs w:val="24"/>
              </w:rPr>
              <w:t>Счет лет в истории</w:t>
            </w:r>
          </w:p>
        </w:tc>
        <w:tc>
          <w:tcPr>
            <w:tcW w:w="1559" w:type="dxa"/>
            <w:vAlign w:val="center"/>
          </w:tcPr>
          <w:p w:rsidR="00782481" w:rsidRPr="00E924EE" w:rsidRDefault="00782481" w:rsidP="00E924EE">
            <w:pPr>
              <w:ind w:left="317" w:hanging="317"/>
              <w:jc w:val="center"/>
              <w:rPr>
                <w:rFonts w:ascii="Times New Roman" w:hAnsi="Times New Roman" w:cs="Times New Roman"/>
                <w:b/>
                <w:sz w:val="24"/>
                <w:szCs w:val="24"/>
              </w:rPr>
            </w:pPr>
          </w:p>
        </w:tc>
      </w:tr>
      <w:tr w:rsidR="00782481" w:rsidRPr="00E924EE" w:rsidTr="00721F6C">
        <w:trPr>
          <w:trHeight w:val="364"/>
        </w:trPr>
        <w:tc>
          <w:tcPr>
            <w:tcW w:w="2269" w:type="dxa"/>
            <w:tcBorders>
              <w:righ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782481" w:rsidRPr="00E924EE" w:rsidRDefault="00782481" w:rsidP="00E924EE">
            <w:pPr>
              <w:jc w:val="center"/>
              <w:rPr>
                <w:rFonts w:ascii="Times New Roman" w:hAnsi="Times New Roman" w:cs="Times New Roman"/>
                <w:b/>
                <w:sz w:val="24"/>
                <w:szCs w:val="24"/>
              </w:rPr>
            </w:pPr>
          </w:p>
        </w:tc>
        <w:tc>
          <w:tcPr>
            <w:tcW w:w="993" w:type="dxa"/>
            <w:vAlign w:val="center"/>
          </w:tcPr>
          <w:p w:rsidR="00782481" w:rsidRPr="00E924EE" w:rsidRDefault="00782481" w:rsidP="00E924EE">
            <w:pPr>
              <w:jc w:val="center"/>
              <w:rPr>
                <w:rFonts w:ascii="Times New Roman" w:hAnsi="Times New Roman" w:cs="Times New Roman"/>
                <w:b/>
                <w:sz w:val="24"/>
                <w:szCs w:val="24"/>
              </w:rPr>
            </w:pPr>
          </w:p>
        </w:tc>
        <w:tc>
          <w:tcPr>
            <w:tcW w:w="3685" w:type="dxa"/>
          </w:tcPr>
          <w:p w:rsidR="00782481"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6.</w:t>
            </w:r>
            <w:r w:rsidR="00782481" w:rsidRPr="00E924EE">
              <w:rPr>
                <w:rFonts w:ascii="Times New Roman" w:hAnsi="Times New Roman" w:cs="Times New Roman"/>
                <w:sz w:val="24"/>
                <w:szCs w:val="24"/>
              </w:rPr>
              <w:t>Историческая карта</w:t>
            </w:r>
          </w:p>
        </w:tc>
        <w:tc>
          <w:tcPr>
            <w:tcW w:w="1559" w:type="dxa"/>
            <w:vAlign w:val="center"/>
          </w:tcPr>
          <w:p w:rsidR="00782481" w:rsidRPr="00E924EE" w:rsidRDefault="00782481"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tcPr>
          <w:p w:rsidR="00D667A3" w:rsidRPr="00E924EE" w:rsidRDefault="00D667A3" w:rsidP="00E924EE">
            <w:pPr>
              <w:rPr>
                <w:rFonts w:ascii="Times New Roman" w:hAnsi="Times New Roman" w:cs="Times New Roman"/>
                <w:sz w:val="24"/>
                <w:szCs w:val="24"/>
              </w:rPr>
            </w:pPr>
            <w:r w:rsidRPr="00E924EE">
              <w:rPr>
                <w:rFonts w:ascii="Times New Roman" w:hAnsi="Times New Roman" w:cs="Times New Roman"/>
                <w:b/>
                <w:sz w:val="24"/>
                <w:szCs w:val="24"/>
              </w:rPr>
              <w:t>Раздел 2. История нашей страны древнейшего периода</w:t>
            </w: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10</w:t>
            </w: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7.</w:t>
            </w:r>
            <w:r w:rsidR="00D667A3" w:rsidRPr="00E924EE">
              <w:rPr>
                <w:rFonts w:ascii="Times New Roman" w:hAnsi="Times New Roman" w:cs="Times New Roman"/>
                <w:sz w:val="24"/>
                <w:szCs w:val="24"/>
              </w:rPr>
              <w:t>Восточные славяне – предки русских, украинцев и белорусов</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8.</w:t>
            </w:r>
            <w:r w:rsidR="00D667A3" w:rsidRPr="00E924EE">
              <w:rPr>
                <w:rFonts w:ascii="Times New Roman" w:hAnsi="Times New Roman" w:cs="Times New Roman"/>
                <w:sz w:val="24"/>
                <w:szCs w:val="24"/>
              </w:rPr>
              <w:t>Роды и племена восточных славян и их старейшины</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9.</w:t>
            </w:r>
            <w:r w:rsidR="00D667A3" w:rsidRPr="00E924EE">
              <w:rPr>
                <w:rFonts w:ascii="Times New Roman" w:hAnsi="Times New Roman" w:cs="Times New Roman"/>
                <w:sz w:val="24"/>
                <w:szCs w:val="24"/>
              </w:rPr>
              <w:t>Славянский поселок</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10.</w:t>
            </w:r>
            <w:r w:rsidR="00D667A3" w:rsidRPr="00E924EE">
              <w:rPr>
                <w:rFonts w:ascii="Times New Roman" w:hAnsi="Times New Roman" w:cs="Times New Roman"/>
                <w:sz w:val="24"/>
                <w:szCs w:val="24"/>
              </w:rPr>
              <w:t>Основные занятия восточных славян</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11.</w:t>
            </w:r>
            <w:r w:rsidR="00D667A3" w:rsidRPr="00E924EE">
              <w:rPr>
                <w:rFonts w:ascii="Times New Roman" w:hAnsi="Times New Roman" w:cs="Times New Roman"/>
                <w:sz w:val="24"/>
                <w:szCs w:val="24"/>
              </w:rPr>
              <w:t>Ремесла восточных славян.</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12.</w:t>
            </w:r>
            <w:r w:rsidR="00D667A3" w:rsidRPr="00E924EE">
              <w:rPr>
                <w:rFonts w:ascii="Times New Roman" w:hAnsi="Times New Roman" w:cs="Times New Roman"/>
                <w:sz w:val="24"/>
                <w:szCs w:val="24"/>
              </w:rPr>
              <w:t>Обычаи восточных славян.</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13.</w:t>
            </w:r>
            <w:r w:rsidR="00D667A3" w:rsidRPr="00E924EE">
              <w:rPr>
                <w:rFonts w:ascii="Times New Roman" w:hAnsi="Times New Roman" w:cs="Times New Roman"/>
                <w:sz w:val="24"/>
                <w:szCs w:val="24"/>
              </w:rPr>
              <w:t>Верования восточных славян.</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14</w:t>
            </w:r>
            <w:r w:rsidR="00D667A3" w:rsidRPr="00E924EE">
              <w:rPr>
                <w:rFonts w:ascii="Times New Roman" w:hAnsi="Times New Roman" w:cs="Times New Roman"/>
                <w:sz w:val="24"/>
                <w:szCs w:val="24"/>
              </w:rPr>
              <w:t>Соседи восточных славян.</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15.</w:t>
            </w:r>
            <w:r w:rsidR="00D667A3" w:rsidRPr="00E924EE">
              <w:rPr>
                <w:rFonts w:ascii="Times New Roman" w:hAnsi="Times New Roman" w:cs="Times New Roman"/>
                <w:sz w:val="24"/>
                <w:szCs w:val="24"/>
              </w:rPr>
              <w:t>Славянские войны и богатыри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r w:rsidRPr="00E924EE">
              <w:rPr>
                <w:rFonts w:ascii="Times New Roman" w:hAnsi="Times New Roman" w:cs="Times New Roman"/>
                <w:b/>
                <w:sz w:val="24"/>
                <w:szCs w:val="24"/>
              </w:rPr>
              <w:t>.</w:t>
            </w: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16.</w:t>
            </w:r>
            <w:r w:rsidR="00D667A3" w:rsidRPr="00E924EE">
              <w:rPr>
                <w:rFonts w:ascii="Times New Roman" w:hAnsi="Times New Roman" w:cs="Times New Roman"/>
                <w:sz w:val="24"/>
                <w:szCs w:val="24"/>
              </w:rPr>
              <w:t xml:space="preserve">Объединение восточных славян под властью </w:t>
            </w:r>
            <w:proofErr w:type="spellStart"/>
            <w:r w:rsidR="00D667A3" w:rsidRPr="00E924EE">
              <w:rPr>
                <w:rFonts w:ascii="Times New Roman" w:hAnsi="Times New Roman" w:cs="Times New Roman"/>
                <w:sz w:val="24"/>
                <w:szCs w:val="24"/>
              </w:rPr>
              <w:t>Рюрика</w:t>
            </w:r>
            <w:proofErr w:type="spellEnd"/>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r w:rsidRPr="00E924EE">
              <w:rPr>
                <w:rFonts w:ascii="Times New Roman" w:hAnsi="Times New Roman" w:cs="Times New Roman"/>
                <w:b/>
                <w:sz w:val="24"/>
                <w:szCs w:val="24"/>
              </w:rPr>
              <w:t>Раздел 3. Киевская Русь</w:t>
            </w: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15</w:t>
            </w: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17.</w:t>
            </w:r>
            <w:r w:rsidR="00D667A3" w:rsidRPr="00E924EE">
              <w:rPr>
                <w:rFonts w:ascii="Times New Roman" w:hAnsi="Times New Roman" w:cs="Times New Roman"/>
                <w:sz w:val="24"/>
                <w:szCs w:val="24"/>
              </w:rPr>
              <w:t>Проверочная работа № 1</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18.</w:t>
            </w:r>
            <w:r w:rsidR="00D667A3" w:rsidRPr="00E924EE">
              <w:rPr>
                <w:rFonts w:ascii="Times New Roman" w:hAnsi="Times New Roman" w:cs="Times New Roman"/>
                <w:sz w:val="24"/>
                <w:szCs w:val="24"/>
              </w:rPr>
              <w:t>Образование государства восточных славян – Киевской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19.</w:t>
            </w:r>
            <w:r w:rsidR="00D667A3" w:rsidRPr="00E924EE">
              <w:rPr>
                <w:rFonts w:ascii="Times New Roman" w:hAnsi="Times New Roman" w:cs="Times New Roman"/>
                <w:sz w:val="24"/>
                <w:szCs w:val="24"/>
              </w:rPr>
              <w:t>Русские князья Игорь и Святослав. Княгиня Ольга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20.</w:t>
            </w:r>
            <w:r w:rsidR="00D667A3" w:rsidRPr="00E924EE">
              <w:rPr>
                <w:rFonts w:ascii="Times New Roman" w:hAnsi="Times New Roman" w:cs="Times New Roman"/>
                <w:sz w:val="24"/>
                <w:szCs w:val="24"/>
              </w:rPr>
              <w:t>Укрепление власти князей</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21.</w:t>
            </w:r>
            <w:r w:rsidR="00D667A3" w:rsidRPr="00E924EE">
              <w:rPr>
                <w:rFonts w:ascii="Times New Roman" w:hAnsi="Times New Roman" w:cs="Times New Roman"/>
                <w:sz w:val="24"/>
                <w:szCs w:val="24"/>
              </w:rPr>
              <w:t>Оборона Руси от врагов</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22.</w:t>
            </w:r>
            <w:r w:rsidR="00D667A3" w:rsidRPr="00E924EE">
              <w:rPr>
                <w:rFonts w:ascii="Times New Roman" w:hAnsi="Times New Roman" w:cs="Times New Roman"/>
                <w:sz w:val="24"/>
                <w:szCs w:val="24"/>
              </w:rPr>
              <w:t>Крещение Руси при князе Владимире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23.</w:t>
            </w:r>
            <w:r w:rsidR="00D667A3" w:rsidRPr="00E924EE">
              <w:rPr>
                <w:rFonts w:ascii="Times New Roman" w:hAnsi="Times New Roman" w:cs="Times New Roman"/>
                <w:sz w:val="24"/>
                <w:szCs w:val="24"/>
              </w:rPr>
              <w:t>Былины – источник знаний о Киевской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24.</w:t>
            </w:r>
            <w:r w:rsidR="00D667A3" w:rsidRPr="00E924EE">
              <w:rPr>
                <w:rFonts w:ascii="Times New Roman" w:hAnsi="Times New Roman" w:cs="Times New Roman"/>
                <w:sz w:val="24"/>
                <w:szCs w:val="24"/>
              </w:rPr>
              <w:t>Культура и искусство Киевской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25.</w:t>
            </w:r>
            <w:r w:rsidR="00D667A3" w:rsidRPr="00E924EE">
              <w:rPr>
                <w:rFonts w:ascii="Times New Roman" w:hAnsi="Times New Roman" w:cs="Times New Roman"/>
                <w:sz w:val="24"/>
                <w:szCs w:val="24"/>
              </w:rPr>
              <w:t xml:space="preserve">Культура и искусство </w:t>
            </w:r>
            <w:r w:rsidR="00D667A3" w:rsidRPr="00E924EE">
              <w:rPr>
                <w:rFonts w:ascii="Times New Roman" w:hAnsi="Times New Roman" w:cs="Times New Roman"/>
                <w:sz w:val="24"/>
                <w:szCs w:val="24"/>
              </w:rPr>
              <w:lastRenderedPageBreak/>
              <w:t>Киевской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26.</w:t>
            </w:r>
            <w:r w:rsidR="00D667A3" w:rsidRPr="00E924EE">
              <w:rPr>
                <w:rFonts w:ascii="Times New Roman" w:hAnsi="Times New Roman" w:cs="Times New Roman"/>
                <w:sz w:val="24"/>
                <w:szCs w:val="24"/>
              </w:rPr>
              <w:t>Княжеское и боярское подворье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27.</w:t>
            </w:r>
            <w:r w:rsidR="00D667A3" w:rsidRPr="00E924EE">
              <w:rPr>
                <w:rFonts w:ascii="Times New Roman" w:hAnsi="Times New Roman" w:cs="Times New Roman"/>
                <w:sz w:val="24"/>
                <w:szCs w:val="24"/>
              </w:rPr>
              <w:t>Жизнь и быт людей Киевской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28.</w:t>
            </w:r>
            <w:r w:rsidR="00D667A3" w:rsidRPr="00E924EE">
              <w:rPr>
                <w:rFonts w:ascii="Times New Roman" w:hAnsi="Times New Roman" w:cs="Times New Roman"/>
                <w:sz w:val="24"/>
                <w:szCs w:val="24"/>
              </w:rPr>
              <w:t>Правление Ярослава Мудрого.</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29.</w:t>
            </w:r>
            <w:r w:rsidR="00D667A3" w:rsidRPr="00E924EE">
              <w:rPr>
                <w:rFonts w:ascii="Times New Roman" w:hAnsi="Times New Roman" w:cs="Times New Roman"/>
                <w:sz w:val="24"/>
                <w:szCs w:val="24"/>
              </w:rPr>
              <w:t>Образование и грамотность на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30.</w:t>
            </w:r>
            <w:r w:rsidR="00D667A3" w:rsidRPr="00E924EE">
              <w:rPr>
                <w:rFonts w:ascii="Times New Roman" w:hAnsi="Times New Roman" w:cs="Times New Roman"/>
                <w:sz w:val="24"/>
                <w:szCs w:val="24"/>
              </w:rPr>
              <w:t>Летописи и летописцы</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31.</w:t>
            </w:r>
            <w:r w:rsidR="00D667A3" w:rsidRPr="00E924EE">
              <w:rPr>
                <w:rFonts w:ascii="Times New Roman" w:hAnsi="Times New Roman" w:cs="Times New Roman"/>
                <w:sz w:val="24"/>
                <w:szCs w:val="24"/>
              </w:rPr>
              <w:t>Киевский князь Владимир Мономах</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tcPr>
          <w:p w:rsidR="00D667A3" w:rsidRPr="00E924EE" w:rsidRDefault="00D667A3" w:rsidP="00E924EE">
            <w:pP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32</w:t>
            </w:r>
            <w:r w:rsidR="00D667A3" w:rsidRPr="00E924EE">
              <w:rPr>
                <w:rFonts w:ascii="Times New Roman" w:hAnsi="Times New Roman" w:cs="Times New Roman"/>
                <w:sz w:val="24"/>
                <w:szCs w:val="24"/>
              </w:rPr>
              <w:t>Рост и укрепление древнерусских городов</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tcPr>
          <w:p w:rsidR="00D667A3" w:rsidRPr="00E924EE" w:rsidRDefault="00D667A3" w:rsidP="00E924EE">
            <w:pPr>
              <w:rPr>
                <w:rFonts w:ascii="Times New Roman" w:hAnsi="Times New Roman" w:cs="Times New Roman"/>
                <w:b/>
                <w:sz w:val="24"/>
                <w:szCs w:val="24"/>
              </w:rPr>
            </w:pPr>
            <w:r w:rsidRPr="00E924EE">
              <w:rPr>
                <w:rFonts w:ascii="Times New Roman" w:hAnsi="Times New Roman" w:cs="Times New Roman"/>
                <w:b/>
                <w:sz w:val="24"/>
                <w:szCs w:val="24"/>
              </w:rPr>
              <w:t>Раздел 4. Распад Киевской Руси.</w:t>
            </w:r>
          </w:p>
        </w:tc>
        <w:tc>
          <w:tcPr>
            <w:tcW w:w="1559" w:type="dxa"/>
            <w:tcBorders>
              <w:left w:val="single" w:sz="4" w:space="0" w:color="auto"/>
            </w:tcBorders>
            <w:vAlign w:val="center"/>
          </w:tcPr>
          <w:p w:rsidR="00D667A3" w:rsidRPr="00E924EE" w:rsidRDefault="00D3264F"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12</w:t>
            </w: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33.</w:t>
            </w:r>
            <w:r w:rsidR="00D667A3" w:rsidRPr="00E924EE">
              <w:rPr>
                <w:rFonts w:ascii="Times New Roman" w:hAnsi="Times New Roman" w:cs="Times New Roman"/>
                <w:sz w:val="24"/>
                <w:szCs w:val="24"/>
              </w:rPr>
              <w:t>Повторение пройденного материала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34.</w:t>
            </w:r>
            <w:r w:rsidR="00D667A3" w:rsidRPr="00E924EE">
              <w:rPr>
                <w:rFonts w:ascii="Times New Roman" w:hAnsi="Times New Roman" w:cs="Times New Roman"/>
                <w:sz w:val="24"/>
                <w:szCs w:val="24"/>
              </w:rPr>
              <w:t>Причины распада Киевской Руси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35.</w:t>
            </w:r>
            <w:r w:rsidR="00D667A3" w:rsidRPr="00E924EE">
              <w:rPr>
                <w:rFonts w:ascii="Times New Roman" w:hAnsi="Times New Roman" w:cs="Times New Roman"/>
                <w:sz w:val="24"/>
                <w:szCs w:val="24"/>
              </w:rPr>
              <w:t>Образование самостоятельных княжеств</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36.</w:t>
            </w:r>
            <w:r w:rsidR="00D667A3" w:rsidRPr="00E924EE">
              <w:rPr>
                <w:rFonts w:ascii="Times New Roman" w:hAnsi="Times New Roman" w:cs="Times New Roman"/>
                <w:sz w:val="24"/>
                <w:szCs w:val="24"/>
              </w:rPr>
              <w:t xml:space="preserve">Киевское княжество в </w:t>
            </w:r>
            <w:proofErr w:type="gramStart"/>
            <w:r w:rsidR="00D667A3" w:rsidRPr="00E924EE">
              <w:rPr>
                <w:rFonts w:ascii="Times New Roman" w:hAnsi="Times New Roman" w:cs="Times New Roman"/>
                <w:sz w:val="24"/>
                <w:szCs w:val="24"/>
              </w:rPr>
              <w:t>Х</w:t>
            </w:r>
            <w:proofErr w:type="gramEnd"/>
            <w:r w:rsidR="00D667A3" w:rsidRPr="00E924EE">
              <w:rPr>
                <w:rFonts w:ascii="Times New Roman" w:hAnsi="Times New Roman" w:cs="Times New Roman"/>
                <w:sz w:val="24"/>
                <w:szCs w:val="24"/>
                <w:lang w:val="en-US"/>
              </w:rPr>
              <w:t>II</w:t>
            </w:r>
            <w:r w:rsidR="00D667A3" w:rsidRPr="00E924EE">
              <w:rPr>
                <w:rFonts w:ascii="Times New Roman" w:hAnsi="Times New Roman" w:cs="Times New Roman"/>
                <w:sz w:val="24"/>
                <w:szCs w:val="24"/>
              </w:rPr>
              <w:t xml:space="preserve"> веке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37.</w:t>
            </w:r>
            <w:r w:rsidR="00D667A3" w:rsidRPr="00E924EE">
              <w:rPr>
                <w:rFonts w:ascii="Times New Roman" w:hAnsi="Times New Roman" w:cs="Times New Roman"/>
                <w:sz w:val="24"/>
                <w:szCs w:val="24"/>
              </w:rPr>
              <w:t>Владимиро-Суздальское княжество</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38.</w:t>
            </w:r>
            <w:r w:rsidR="00D667A3" w:rsidRPr="00E924EE">
              <w:rPr>
                <w:rFonts w:ascii="Times New Roman" w:hAnsi="Times New Roman" w:cs="Times New Roman"/>
                <w:sz w:val="24"/>
                <w:szCs w:val="24"/>
              </w:rPr>
              <w:t>Господин Великий Новгород</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39.</w:t>
            </w:r>
            <w:r w:rsidR="00D667A3" w:rsidRPr="00E924EE">
              <w:rPr>
                <w:rFonts w:ascii="Times New Roman" w:hAnsi="Times New Roman" w:cs="Times New Roman"/>
                <w:sz w:val="24"/>
                <w:szCs w:val="24"/>
              </w:rPr>
              <w:t>Торговля и ремесла Новгородской земли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40.</w:t>
            </w:r>
            <w:r w:rsidR="00D667A3" w:rsidRPr="00E924EE">
              <w:rPr>
                <w:rFonts w:ascii="Times New Roman" w:hAnsi="Times New Roman" w:cs="Times New Roman"/>
                <w:sz w:val="24"/>
                <w:szCs w:val="24"/>
              </w:rPr>
              <w:t>Новгородское вече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tcPr>
          <w:p w:rsidR="00D667A3" w:rsidRPr="00E924EE" w:rsidRDefault="00D667A3" w:rsidP="00E924EE">
            <w:pP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41.</w:t>
            </w:r>
            <w:r w:rsidR="00D667A3" w:rsidRPr="00E924EE">
              <w:rPr>
                <w:rFonts w:ascii="Times New Roman" w:hAnsi="Times New Roman" w:cs="Times New Roman"/>
                <w:sz w:val="24"/>
                <w:szCs w:val="24"/>
              </w:rPr>
              <w:t xml:space="preserve">Русская культура в </w:t>
            </w:r>
            <w:proofErr w:type="gramStart"/>
            <w:r w:rsidR="00D667A3" w:rsidRPr="00E924EE">
              <w:rPr>
                <w:rFonts w:ascii="Times New Roman" w:hAnsi="Times New Roman" w:cs="Times New Roman"/>
                <w:sz w:val="24"/>
                <w:szCs w:val="24"/>
              </w:rPr>
              <w:t>Х</w:t>
            </w:r>
            <w:proofErr w:type="gramEnd"/>
            <w:r w:rsidR="00D667A3" w:rsidRPr="00E924EE">
              <w:rPr>
                <w:rFonts w:ascii="Times New Roman" w:hAnsi="Times New Roman" w:cs="Times New Roman"/>
                <w:sz w:val="24"/>
                <w:szCs w:val="24"/>
                <w:lang w:val="en-US"/>
              </w:rPr>
              <w:t>II</w:t>
            </w:r>
            <w:r w:rsidR="00D667A3" w:rsidRPr="00E924EE">
              <w:rPr>
                <w:rFonts w:ascii="Times New Roman" w:hAnsi="Times New Roman" w:cs="Times New Roman"/>
                <w:sz w:val="24"/>
                <w:szCs w:val="24"/>
              </w:rPr>
              <w:t>-Х</w:t>
            </w:r>
            <w:r w:rsidR="00D667A3" w:rsidRPr="00E924EE">
              <w:rPr>
                <w:rFonts w:ascii="Times New Roman" w:hAnsi="Times New Roman" w:cs="Times New Roman"/>
                <w:sz w:val="24"/>
                <w:szCs w:val="24"/>
                <w:lang w:val="en-US"/>
              </w:rPr>
              <w:t>III</w:t>
            </w:r>
            <w:r w:rsidR="00D667A3" w:rsidRPr="00E924EE">
              <w:rPr>
                <w:rFonts w:ascii="Times New Roman" w:hAnsi="Times New Roman" w:cs="Times New Roman"/>
                <w:sz w:val="24"/>
                <w:szCs w:val="24"/>
              </w:rPr>
              <w:t xml:space="preserve"> веках</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42.</w:t>
            </w:r>
            <w:r w:rsidR="00D667A3" w:rsidRPr="00E924EE">
              <w:rPr>
                <w:rFonts w:ascii="Times New Roman" w:hAnsi="Times New Roman" w:cs="Times New Roman"/>
                <w:sz w:val="24"/>
                <w:szCs w:val="24"/>
              </w:rPr>
              <w:t xml:space="preserve">Русская культура в </w:t>
            </w:r>
            <w:proofErr w:type="gramStart"/>
            <w:r w:rsidR="00D667A3" w:rsidRPr="00E924EE">
              <w:rPr>
                <w:rFonts w:ascii="Times New Roman" w:hAnsi="Times New Roman" w:cs="Times New Roman"/>
                <w:sz w:val="24"/>
                <w:szCs w:val="24"/>
              </w:rPr>
              <w:t>Х</w:t>
            </w:r>
            <w:proofErr w:type="gramEnd"/>
            <w:r w:rsidR="00D667A3" w:rsidRPr="00E924EE">
              <w:rPr>
                <w:rFonts w:ascii="Times New Roman" w:hAnsi="Times New Roman" w:cs="Times New Roman"/>
                <w:sz w:val="24"/>
                <w:szCs w:val="24"/>
                <w:lang w:val="en-US"/>
              </w:rPr>
              <w:t>II</w:t>
            </w:r>
            <w:r w:rsidR="00D667A3" w:rsidRPr="00E924EE">
              <w:rPr>
                <w:rFonts w:ascii="Times New Roman" w:hAnsi="Times New Roman" w:cs="Times New Roman"/>
                <w:sz w:val="24"/>
                <w:szCs w:val="24"/>
              </w:rPr>
              <w:t>-Х</w:t>
            </w:r>
            <w:r w:rsidR="00D667A3" w:rsidRPr="00E924EE">
              <w:rPr>
                <w:rFonts w:ascii="Times New Roman" w:hAnsi="Times New Roman" w:cs="Times New Roman"/>
                <w:sz w:val="24"/>
                <w:szCs w:val="24"/>
                <w:lang w:val="en-US"/>
              </w:rPr>
              <w:t>III</w:t>
            </w:r>
            <w:r w:rsidR="00D667A3" w:rsidRPr="00E924EE">
              <w:rPr>
                <w:rFonts w:ascii="Times New Roman" w:hAnsi="Times New Roman" w:cs="Times New Roman"/>
                <w:sz w:val="24"/>
                <w:szCs w:val="24"/>
              </w:rPr>
              <w:t xml:space="preserve"> веках</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43.</w:t>
            </w:r>
            <w:r w:rsidR="00D667A3" w:rsidRPr="00E924EE">
              <w:rPr>
                <w:rFonts w:ascii="Times New Roman" w:hAnsi="Times New Roman" w:cs="Times New Roman"/>
                <w:sz w:val="24"/>
                <w:szCs w:val="24"/>
              </w:rPr>
              <w:t>Повторение пройденного материала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tcPr>
          <w:p w:rsidR="00D667A3" w:rsidRPr="00E924EE" w:rsidRDefault="00D667A3" w:rsidP="00E924EE">
            <w:pPr>
              <w:rPr>
                <w:rFonts w:ascii="Times New Roman" w:hAnsi="Times New Roman" w:cs="Times New Roman"/>
                <w:b/>
                <w:sz w:val="24"/>
                <w:szCs w:val="24"/>
              </w:rPr>
            </w:pPr>
            <w:r w:rsidRPr="00E924EE">
              <w:rPr>
                <w:rFonts w:ascii="Times New Roman" w:hAnsi="Times New Roman" w:cs="Times New Roman"/>
                <w:b/>
                <w:sz w:val="24"/>
                <w:szCs w:val="24"/>
              </w:rPr>
              <w:t>Раздел 5. Борьба с иноземными завоевателями</w:t>
            </w:r>
          </w:p>
        </w:tc>
        <w:tc>
          <w:tcPr>
            <w:tcW w:w="1559" w:type="dxa"/>
            <w:tcBorders>
              <w:left w:val="single" w:sz="4" w:space="0" w:color="auto"/>
            </w:tcBorders>
            <w:vAlign w:val="center"/>
          </w:tcPr>
          <w:p w:rsidR="00D667A3" w:rsidRPr="00E924EE" w:rsidRDefault="00D3264F" w:rsidP="00E924EE">
            <w:pPr>
              <w:jc w:val="center"/>
              <w:rPr>
                <w:rFonts w:ascii="Times New Roman" w:hAnsi="Times New Roman" w:cs="Times New Roman"/>
                <w:b/>
                <w:sz w:val="24"/>
                <w:szCs w:val="24"/>
              </w:rPr>
            </w:pPr>
            <w:r w:rsidRPr="00E924EE">
              <w:rPr>
                <w:rFonts w:ascii="Times New Roman" w:hAnsi="Times New Roman" w:cs="Times New Roman"/>
                <w:b/>
                <w:sz w:val="24"/>
                <w:szCs w:val="24"/>
              </w:rPr>
              <w:t>9</w:t>
            </w: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44.</w:t>
            </w:r>
            <w:r w:rsidR="00D667A3" w:rsidRPr="00E924EE">
              <w:rPr>
                <w:rFonts w:ascii="Times New Roman" w:hAnsi="Times New Roman" w:cs="Times New Roman"/>
                <w:sz w:val="24"/>
                <w:szCs w:val="24"/>
              </w:rPr>
              <w:t>Монголо-татары</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45.</w:t>
            </w:r>
            <w:r w:rsidR="00D667A3" w:rsidRPr="00E924EE">
              <w:rPr>
                <w:rFonts w:ascii="Times New Roman" w:hAnsi="Times New Roman" w:cs="Times New Roman"/>
                <w:sz w:val="24"/>
                <w:szCs w:val="24"/>
              </w:rPr>
              <w:t>Нашествие монголо-татар на Русь</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46.</w:t>
            </w:r>
            <w:r w:rsidR="00D667A3" w:rsidRPr="00E924EE">
              <w:rPr>
                <w:rFonts w:ascii="Times New Roman" w:hAnsi="Times New Roman" w:cs="Times New Roman"/>
                <w:sz w:val="24"/>
                <w:szCs w:val="24"/>
              </w:rPr>
              <w:t>Героическая борьба русских людей против монголо-татар</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47.</w:t>
            </w:r>
            <w:r w:rsidR="00D667A3" w:rsidRPr="00E924EE">
              <w:rPr>
                <w:rFonts w:ascii="Times New Roman" w:hAnsi="Times New Roman" w:cs="Times New Roman"/>
                <w:sz w:val="24"/>
                <w:szCs w:val="24"/>
              </w:rPr>
              <w:t>Русь под монголо-татарским игом</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48.</w:t>
            </w:r>
            <w:r w:rsidR="00D667A3" w:rsidRPr="00E924EE">
              <w:rPr>
                <w:rFonts w:ascii="Times New Roman" w:hAnsi="Times New Roman" w:cs="Times New Roman"/>
                <w:sz w:val="24"/>
                <w:szCs w:val="24"/>
              </w:rPr>
              <w:t>Рыцари – крестоносцы</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49.</w:t>
            </w:r>
            <w:r w:rsidR="00D667A3" w:rsidRPr="00E924EE">
              <w:rPr>
                <w:rFonts w:ascii="Times New Roman" w:hAnsi="Times New Roman" w:cs="Times New Roman"/>
                <w:sz w:val="24"/>
                <w:szCs w:val="24"/>
              </w:rPr>
              <w:t>Александр Невский и новгородская дружина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50.</w:t>
            </w:r>
            <w:r w:rsidR="00D667A3" w:rsidRPr="00E924EE">
              <w:rPr>
                <w:rFonts w:ascii="Times New Roman" w:hAnsi="Times New Roman" w:cs="Times New Roman"/>
                <w:sz w:val="24"/>
                <w:szCs w:val="24"/>
              </w:rPr>
              <w:t>Невская битва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51.</w:t>
            </w:r>
            <w:r w:rsidR="00D667A3" w:rsidRPr="00E924EE">
              <w:rPr>
                <w:rFonts w:ascii="Times New Roman" w:hAnsi="Times New Roman" w:cs="Times New Roman"/>
                <w:sz w:val="24"/>
                <w:szCs w:val="24"/>
              </w:rPr>
              <w:t>Ледовое побоище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52.</w:t>
            </w:r>
            <w:r w:rsidR="00D667A3" w:rsidRPr="00E924EE">
              <w:rPr>
                <w:rFonts w:ascii="Times New Roman" w:hAnsi="Times New Roman" w:cs="Times New Roman"/>
                <w:sz w:val="24"/>
                <w:szCs w:val="24"/>
              </w:rPr>
              <w:t>Повторение пройденного материала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r w:rsidRPr="00E924EE">
              <w:rPr>
                <w:rFonts w:ascii="Times New Roman" w:hAnsi="Times New Roman" w:cs="Times New Roman"/>
                <w:b/>
                <w:sz w:val="24"/>
                <w:szCs w:val="24"/>
              </w:rPr>
              <w:lastRenderedPageBreak/>
              <w:t>Раздел 6. Начало объединения русских земель</w:t>
            </w: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w:t>
            </w:r>
            <w:r w:rsidR="00D3264F" w:rsidRPr="00E924EE">
              <w:rPr>
                <w:rFonts w:ascii="Times New Roman" w:hAnsi="Times New Roman" w:cs="Times New Roman"/>
                <w:b/>
                <w:sz w:val="24"/>
                <w:szCs w:val="24"/>
              </w:rPr>
              <w:t>6</w:t>
            </w: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53.</w:t>
            </w:r>
            <w:r w:rsidR="00D667A3" w:rsidRPr="00E924EE">
              <w:rPr>
                <w:rFonts w:ascii="Times New Roman" w:hAnsi="Times New Roman" w:cs="Times New Roman"/>
                <w:sz w:val="24"/>
                <w:szCs w:val="24"/>
              </w:rPr>
              <w:t>Проверочная работа №2</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54.</w:t>
            </w:r>
            <w:r w:rsidR="00D667A3" w:rsidRPr="00E924EE">
              <w:rPr>
                <w:rFonts w:ascii="Times New Roman" w:hAnsi="Times New Roman" w:cs="Times New Roman"/>
                <w:sz w:val="24"/>
                <w:szCs w:val="24"/>
              </w:rPr>
              <w:t>Возвышение Москвы</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55.</w:t>
            </w:r>
            <w:r w:rsidR="00D667A3" w:rsidRPr="00E924EE">
              <w:rPr>
                <w:rFonts w:ascii="Times New Roman" w:hAnsi="Times New Roman" w:cs="Times New Roman"/>
                <w:sz w:val="24"/>
                <w:szCs w:val="24"/>
              </w:rPr>
              <w:t xml:space="preserve">Московский князь Иван </w:t>
            </w:r>
            <w:proofErr w:type="spellStart"/>
            <w:r w:rsidR="00D667A3" w:rsidRPr="00E924EE">
              <w:rPr>
                <w:rFonts w:ascii="Times New Roman" w:hAnsi="Times New Roman" w:cs="Times New Roman"/>
                <w:sz w:val="24"/>
                <w:szCs w:val="24"/>
              </w:rPr>
              <w:t>Калита</w:t>
            </w:r>
            <w:proofErr w:type="spellEnd"/>
            <w:r w:rsidR="00D667A3" w:rsidRPr="00E924EE">
              <w:rPr>
                <w:rFonts w:ascii="Times New Roman" w:hAnsi="Times New Roman" w:cs="Times New Roman"/>
                <w:sz w:val="24"/>
                <w:szCs w:val="24"/>
              </w:rPr>
              <w:t>, его успехи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56</w:t>
            </w:r>
            <w:r w:rsidR="000E76FA" w:rsidRPr="00E924EE">
              <w:rPr>
                <w:rFonts w:ascii="Times New Roman" w:hAnsi="Times New Roman" w:cs="Times New Roman"/>
                <w:sz w:val="24"/>
                <w:szCs w:val="24"/>
              </w:rPr>
              <w:t>.</w:t>
            </w:r>
            <w:r w:rsidR="00D667A3" w:rsidRPr="00E924EE">
              <w:rPr>
                <w:rFonts w:ascii="Times New Roman" w:hAnsi="Times New Roman" w:cs="Times New Roman"/>
                <w:sz w:val="24"/>
                <w:szCs w:val="24"/>
              </w:rPr>
              <w:t>Возрождение сельского и городского хозяйства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57.</w:t>
            </w:r>
            <w:r w:rsidR="00D667A3" w:rsidRPr="00E924EE">
              <w:rPr>
                <w:rFonts w:ascii="Times New Roman" w:hAnsi="Times New Roman" w:cs="Times New Roman"/>
                <w:sz w:val="24"/>
                <w:szCs w:val="24"/>
              </w:rPr>
              <w:t>Московско-Владимирская Русь при Дмитрии Донском</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58.</w:t>
            </w:r>
            <w:r w:rsidR="00D667A3" w:rsidRPr="00E924EE">
              <w:rPr>
                <w:rFonts w:ascii="Times New Roman" w:hAnsi="Times New Roman" w:cs="Times New Roman"/>
                <w:sz w:val="24"/>
                <w:szCs w:val="24"/>
              </w:rPr>
              <w:t>Сергий Радонежский</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59.</w:t>
            </w:r>
            <w:r w:rsidR="00D667A3" w:rsidRPr="00E924EE">
              <w:rPr>
                <w:rFonts w:ascii="Times New Roman" w:hAnsi="Times New Roman" w:cs="Times New Roman"/>
                <w:sz w:val="24"/>
                <w:szCs w:val="24"/>
              </w:rPr>
              <w:t>Битва на Куликовом поле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D3264F" w:rsidP="00E924EE">
            <w:pPr>
              <w:rPr>
                <w:rFonts w:ascii="Times New Roman" w:hAnsi="Times New Roman" w:cs="Times New Roman"/>
                <w:sz w:val="24"/>
                <w:szCs w:val="24"/>
              </w:rPr>
            </w:pPr>
            <w:r w:rsidRPr="00E924EE">
              <w:rPr>
                <w:rFonts w:ascii="Times New Roman" w:hAnsi="Times New Roman" w:cs="Times New Roman"/>
                <w:sz w:val="24"/>
                <w:szCs w:val="24"/>
              </w:rPr>
              <w:t>60.</w:t>
            </w:r>
            <w:r w:rsidR="00D667A3" w:rsidRPr="00E924EE">
              <w:rPr>
                <w:rFonts w:ascii="Times New Roman" w:hAnsi="Times New Roman" w:cs="Times New Roman"/>
                <w:sz w:val="24"/>
                <w:szCs w:val="24"/>
              </w:rPr>
              <w:t>Значение Куликовской битвы для русского народа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61.</w:t>
            </w:r>
            <w:r w:rsidR="00D667A3" w:rsidRPr="00E924EE">
              <w:rPr>
                <w:rFonts w:ascii="Times New Roman" w:hAnsi="Times New Roman" w:cs="Times New Roman"/>
                <w:sz w:val="24"/>
                <w:szCs w:val="24"/>
              </w:rPr>
              <w:t xml:space="preserve">Иван </w:t>
            </w:r>
            <w:r w:rsidR="00D667A3" w:rsidRPr="00E924EE">
              <w:rPr>
                <w:rFonts w:ascii="Times New Roman" w:hAnsi="Times New Roman" w:cs="Times New Roman"/>
                <w:sz w:val="24"/>
                <w:szCs w:val="24"/>
                <w:lang w:val="en-US"/>
              </w:rPr>
              <w:t>III</w:t>
            </w:r>
            <w:r w:rsidR="00D667A3" w:rsidRPr="00E924EE">
              <w:rPr>
                <w:rFonts w:ascii="Times New Roman" w:hAnsi="Times New Roman" w:cs="Times New Roman"/>
                <w:sz w:val="24"/>
                <w:szCs w:val="24"/>
              </w:rPr>
              <w:t>. Освобождение от иноземного ига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62.</w:t>
            </w:r>
            <w:r w:rsidR="00D667A3" w:rsidRPr="00E924EE">
              <w:rPr>
                <w:rFonts w:ascii="Times New Roman" w:hAnsi="Times New Roman" w:cs="Times New Roman"/>
                <w:sz w:val="24"/>
                <w:szCs w:val="24"/>
              </w:rPr>
              <w:t>Укрепление Московского государства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63.</w:t>
            </w:r>
            <w:r w:rsidR="00D667A3" w:rsidRPr="00E924EE">
              <w:rPr>
                <w:rFonts w:ascii="Times New Roman" w:hAnsi="Times New Roman" w:cs="Times New Roman"/>
                <w:sz w:val="24"/>
                <w:szCs w:val="24"/>
              </w:rPr>
              <w:t>Повторение пройденного материала</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64.</w:t>
            </w:r>
            <w:r w:rsidR="00D667A3" w:rsidRPr="00E924EE">
              <w:rPr>
                <w:rFonts w:ascii="Times New Roman" w:hAnsi="Times New Roman" w:cs="Times New Roman"/>
                <w:sz w:val="24"/>
                <w:szCs w:val="24"/>
              </w:rPr>
              <w:t>Проверочная работа №3</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tabs>
                <w:tab w:val="left" w:pos="12480"/>
              </w:tabs>
              <w:jc w:val="both"/>
              <w:rPr>
                <w:rFonts w:ascii="Times New Roman" w:hAnsi="Times New Roman" w:cs="Times New Roman"/>
                <w:sz w:val="24"/>
                <w:szCs w:val="24"/>
              </w:rPr>
            </w:pPr>
            <w:r w:rsidRPr="00E924EE">
              <w:rPr>
                <w:rFonts w:ascii="Times New Roman" w:hAnsi="Times New Roman" w:cs="Times New Roman"/>
                <w:sz w:val="24"/>
                <w:szCs w:val="24"/>
              </w:rPr>
              <w:t>65</w:t>
            </w:r>
            <w:r w:rsidR="00D667A3" w:rsidRPr="00E924EE">
              <w:rPr>
                <w:rFonts w:ascii="Times New Roman" w:hAnsi="Times New Roman" w:cs="Times New Roman"/>
                <w:sz w:val="24"/>
                <w:szCs w:val="24"/>
              </w:rPr>
              <w:t>Обобщающий урок</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66.</w:t>
            </w:r>
            <w:r w:rsidR="00D667A3" w:rsidRPr="00E924EE">
              <w:rPr>
                <w:rFonts w:ascii="Times New Roman" w:hAnsi="Times New Roman" w:cs="Times New Roman"/>
                <w:sz w:val="24"/>
                <w:szCs w:val="24"/>
              </w:rPr>
              <w:t>Урок обобщения «Основные даты и события родной истории».</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67.</w:t>
            </w:r>
            <w:r w:rsidR="00D667A3" w:rsidRPr="00E924EE">
              <w:rPr>
                <w:rFonts w:ascii="Times New Roman" w:hAnsi="Times New Roman" w:cs="Times New Roman"/>
                <w:sz w:val="24"/>
                <w:szCs w:val="24"/>
              </w:rPr>
              <w:t xml:space="preserve">Контрольная работа по </w:t>
            </w:r>
            <w:proofErr w:type="gramStart"/>
            <w:r w:rsidR="00D667A3" w:rsidRPr="00E924EE">
              <w:rPr>
                <w:rFonts w:ascii="Times New Roman" w:hAnsi="Times New Roman" w:cs="Times New Roman"/>
                <w:sz w:val="24"/>
                <w:szCs w:val="24"/>
              </w:rPr>
              <w:t>темам</w:t>
            </w:r>
            <w:proofErr w:type="gramEnd"/>
            <w:r w:rsidR="00D667A3" w:rsidRPr="00E924EE">
              <w:rPr>
                <w:rFonts w:ascii="Times New Roman" w:hAnsi="Times New Roman" w:cs="Times New Roman"/>
                <w:sz w:val="24"/>
                <w:szCs w:val="24"/>
              </w:rPr>
              <w:t xml:space="preserve"> изученным в 7 классе.</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r w:rsidR="00D667A3" w:rsidRPr="00E924EE" w:rsidTr="00721F6C">
        <w:trPr>
          <w:trHeight w:val="364"/>
        </w:trPr>
        <w:tc>
          <w:tcPr>
            <w:tcW w:w="2269" w:type="dxa"/>
            <w:tcBorders>
              <w:righ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1559" w:type="dxa"/>
            <w:tcBorders>
              <w:left w:val="single" w:sz="4" w:space="0" w:color="auto"/>
            </w:tcBorders>
            <w:vAlign w:val="center"/>
          </w:tcPr>
          <w:p w:rsidR="00D667A3" w:rsidRPr="00E924EE" w:rsidRDefault="00D667A3" w:rsidP="00E924EE">
            <w:pPr>
              <w:jc w:val="center"/>
              <w:rPr>
                <w:rFonts w:ascii="Times New Roman" w:hAnsi="Times New Roman" w:cs="Times New Roman"/>
                <w:b/>
                <w:sz w:val="24"/>
                <w:szCs w:val="24"/>
              </w:rPr>
            </w:pPr>
          </w:p>
        </w:tc>
        <w:tc>
          <w:tcPr>
            <w:tcW w:w="993" w:type="dxa"/>
            <w:vAlign w:val="center"/>
          </w:tcPr>
          <w:p w:rsidR="00D667A3" w:rsidRPr="00E924EE" w:rsidRDefault="00D667A3" w:rsidP="00E924EE">
            <w:pPr>
              <w:jc w:val="center"/>
              <w:rPr>
                <w:rFonts w:ascii="Times New Roman" w:hAnsi="Times New Roman" w:cs="Times New Roman"/>
                <w:b/>
                <w:sz w:val="24"/>
                <w:szCs w:val="24"/>
              </w:rPr>
            </w:pPr>
          </w:p>
        </w:tc>
        <w:tc>
          <w:tcPr>
            <w:tcW w:w="3685" w:type="dxa"/>
          </w:tcPr>
          <w:p w:rsidR="00D667A3" w:rsidRPr="00E924EE" w:rsidRDefault="000E76FA" w:rsidP="00E924EE">
            <w:pPr>
              <w:rPr>
                <w:rFonts w:ascii="Times New Roman" w:hAnsi="Times New Roman" w:cs="Times New Roman"/>
                <w:sz w:val="24"/>
                <w:szCs w:val="24"/>
              </w:rPr>
            </w:pPr>
            <w:r w:rsidRPr="00E924EE">
              <w:rPr>
                <w:rFonts w:ascii="Times New Roman" w:hAnsi="Times New Roman" w:cs="Times New Roman"/>
                <w:sz w:val="24"/>
                <w:szCs w:val="24"/>
              </w:rPr>
              <w:t>68.</w:t>
            </w:r>
            <w:r w:rsidR="00D667A3" w:rsidRPr="00E924EE">
              <w:rPr>
                <w:rFonts w:ascii="Times New Roman" w:hAnsi="Times New Roman" w:cs="Times New Roman"/>
                <w:sz w:val="24"/>
                <w:szCs w:val="24"/>
              </w:rPr>
              <w:t>Заключительный урок: «Экскурсия в музей»</w:t>
            </w:r>
          </w:p>
        </w:tc>
        <w:tc>
          <w:tcPr>
            <w:tcW w:w="1559" w:type="dxa"/>
            <w:vAlign w:val="center"/>
          </w:tcPr>
          <w:p w:rsidR="00D667A3" w:rsidRPr="00E924EE" w:rsidRDefault="00D667A3" w:rsidP="00E924EE">
            <w:pPr>
              <w:ind w:left="317" w:hanging="317"/>
              <w:jc w:val="center"/>
              <w:rPr>
                <w:rFonts w:ascii="Times New Roman" w:hAnsi="Times New Roman" w:cs="Times New Roman"/>
                <w:b/>
                <w:sz w:val="24"/>
                <w:szCs w:val="24"/>
              </w:rPr>
            </w:pPr>
          </w:p>
        </w:tc>
      </w:tr>
    </w:tbl>
    <w:p w:rsidR="00A34AAD" w:rsidRPr="00E924EE" w:rsidRDefault="00A34AAD" w:rsidP="00511AFF">
      <w:pPr>
        <w:pStyle w:val="Default"/>
        <w:rPr>
          <w:b/>
          <w:bCs/>
        </w:rPr>
      </w:pPr>
    </w:p>
    <w:p w:rsidR="005C5843" w:rsidRPr="00E924EE" w:rsidRDefault="005C5843" w:rsidP="000E76FA">
      <w:pPr>
        <w:pStyle w:val="Default"/>
        <w:ind w:left="720"/>
        <w:rPr>
          <w:b/>
          <w:bCs/>
        </w:rPr>
      </w:pPr>
    </w:p>
    <w:p w:rsidR="005C5843" w:rsidRPr="00E924EE" w:rsidRDefault="005C5843" w:rsidP="000E76FA">
      <w:pPr>
        <w:pStyle w:val="Default"/>
        <w:ind w:left="720"/>
        <w:rPr>
          <w:b/>
          <w:bCs/>
        </w:rPr>
      </w:pPr>
    </w:p>
    <w:p w:rsidR="005C5843" w:rsidRPr="00E924EE" w:rsidRDefault="005C5843" w:rsidP="000E76FA">
      <w:pPr>
        <w:pStyle w:val="Default"/>
        <w:ind w:left="720"/>
        <w:rPr>
          <w:b/>
          <w:bCs/>
        </w:rPr>
      </w:pPr>
    </w:p>
    <w:p w:rsidR="000E76FA" w:rsidRPr="00E924EE" w:rsidRDefault="000E76FA" w:rsidP="000E76FA">
      <w:pPr>
        <w:pStyle w:val="Default"/>
        <w:ind w:left="720"/>
        <w:rPr>
          <w:bCs/>
        </w:rPr>
      </w:pPr>
      <w:r w:rsidRPr="00E924EE">
        <w:rPr>
          <w:b/>
          <w:bCs/>
        </w:rPr>
        <w:t>Календарно-тематическое планирование;</w:t>
      </w:r>
    </w:p>
    <w:tbl>
      <w:tblPr>
        <w:tblStyle w:val="a6"/>
        <w:tblW w:w="0" w:type="auto"/>
        <w:tblInd w:w="720" w:type="dxa"/>
        <w:tblLook w:val="04A0"/>
      </w:tblPr>
      <w:tblGrid>
        <w:gridCol w:w="4512"/>
        <w:gridCol w:w="2956"/>
      </w:tblGrid>
      <w:tr w:rsidR="000E76FA" w:rsidRPr="00E924EE" w:rsidTr="00020C9C">
        <w:tc>
          <w:tcPr>
            <w:tcW w:w="4512" w:type="dxa"/>
          </w:tcPr>
          <w:p w:rsidR="000E76FA" w:rsidRPr="00E924EE" w:rsidRDefault="000E76FA" w:rsidP="00020C9C">
            <w:pPr>
              <w:pStyle w:val="Default"/>
              <w:rPr>
                <w:bCs/>
              </w:rPr>
            </w:pPr>
            <w:r w:rsidRPr="00E924EE">
              <w:rPr>
                <w:bCs/>
              </w:rPr>
              <w:t>предмет</w:t>
            </w:r>
          </w:p>
        </w:tc>
        <w:tc>
          <w:tcPr>
            <w:tcW w:w="2956" w:type="dxa"/>
          </w:tcPr>
          <w:p w:rsidR="000E76FA" w:rsidRPr="00E924EE" w:rsidRDefault="000E76FA" w:rsidP="00020C9C">
            <w:pPr>
              <w:pStyle w:val="Default"/>
              <w:rPr>
                <w:bCs/>
              </w:rPr>
            </w:pPr>
            <w:r w:rsidRPr="00E924EE">
              <w:rPr>
                <w:bCs/>
              </w:rPr>
              <w:t>История Отечества</w:t>
            </w:r>
          </w:p>
        </w:tc>
      </w:tr>
      <w:tr w:rsidR="000E76FA" w:rsidRPr="00E924EE" w:rsidTr="00020C9C">
        <w:tc>
          <w:tcPr>
            <w:tcW w:w="4512" w:type="dxa"/>
          </w:tcPr>
          <w:p w:rsidR="000E76FA" w:rsidRPr="00E924EE" w:rsidRDefault="000E76FA" w:rsidP="00020C9C">
            <w:pPr>
              <w:pStyle w:val="Default"/>
              <w:rPr>
                <w:bCs/>
              </w:rPr>
            </w:pPr>
            <w:r w:rsidRPr="00E924EE">
              <w:rPr>
                <w:bCs/>
              </w:rPr>
              <w:t>класс</w:t>
            </w:r>
          </w:p>
        </w:tc>
        <w:tc>
          <w:tcPr>
            <w:tcW w:w="2956" w:type="dxa"/>
          </w:tcPr>
          <w:p w:rsidR="000E76FA" w:rsidRPr="00E924EE" w:rsidRDefault="000E76FA" w:rsidP="00020C9C">
            <w:pPr>
              <w:pStyle w:val="Default"/>
              <w:rPr>
                <w:bCs/>
              </w:rPr>
            </w:pPr>
            <w:r w:rsidRPr="00E924EE">
              <w:rPr>
                <w:bCs/>
              </w:rPr>
              <w:t>8</w:t>
            </w:r>
          </w:p>
        </w:tc>
      </w:tr>
      <w:tr w:rsidR="000E76FA" w:rsidRPr="00E924EE" w:rsidTr="00020C9C">
        <w:tc>
          <w:tcPr>
            <w:tcW w:w="4512" w:type="dxa"/>
          </w:tcPr>
          <w:p w:rsidR="000E76FA" w:rsidRPr="00E924EE" w:rsidRDefault="000E76FA" w:rsidP="00020C9C">
            <w:pPr>
              <w:pStyle w:val="Default"/>
              <w:rPr>
                <w:bCs/>
              </w:rPr>
            </w:pPr>
            <w:proofErr w:type="spellStart"/>
            <w:r w:rsidRPr="00E924EE">
              <w:rPr>
                <w:bCs/>
              </w:rPr>
              <w:t>Ф.И</w:t>
            </w:r>
            <w:proofErr w:type="gramStart"/>
            <w:r w:rsidRPr="00E924EE">
              <w:rPr>
                <w:bCs/>
              </w:rPr>
              <w:t>,О</w:t>
            </w:r>
            <w:proofErr w:type="gramEnd"/>
            <w:r w:rsidRPr="00E924EE">
              <w:rPr>
                <w:bCs/>
              </w:rPr>
              <w:t>,учителя</w:t>
            </w:r>
            <w:proofErr w:type="spellEnd"/>
          </w:p>
        </w:tc>
        <w:tc>
          <w:tcPr>
            <w:tcW w:w="2956" w:type="dxa"/>
          </w:tcPr>
          <w:p w:rsidR="000E76FA" w:rsidRPr="00E924EE" w:rsidRDefault="000E76FA" w:rsidP="00020C9C">
            <w:pPr>
              <w:pStyle w:val="Default"/>
              <w:rPr>
                <w:bCs/>
              </w:rPr>
            </w:pPr>
            <w:r w:rsidRPr="00E924EE">
              <w:rPr>
                <w:bCs/>
              </w:rPr>
              <w:t>Глухих И. Е.</w:t>
            </w:r>
          </w:p>
        </w:tc>
      </w:tr>
    </w:tbl>
    <w:p w:rsidR="000E76FA" w:rsidRPr="00E924EE" w:rsidRDefault="000E76FA" w:rsidP="000E76FA">
      <w:pPr>
        <w:pStyle w:val="Default"/>
        <w:rPr>
          <w:b/>
          <w:bCs/>
        </w:rPr>
      </w:pPr>
    </w:p>
    <w:tbl>
      <w:tblPr>
        <w:tblStyle w:val="a6"/>
        <w:tblW w:w="10065" w:type="dxa"/>
        <w:tblInd w:w="-318" w:type="dxa"/>
        <w:tblLayout w:type="fixed"/>
        <w:tblLook w:val="04A0"/>
      </w:tblPr>
      <w:tblGrid>
        <w:gridCol w:w="2411"/>
        <w:gridCol w:w="1417"/>
        <w:gridCol w:w="993"/>
        <w:gridCol w:w="3685"/>
        <w:gridCol w:w="1559"/>
      </w:tblGrid>
      <w:tr w:rsidR="000E76FA" w:rsidRPr="00E924EE" w:rsidTr="00721F6C">
        <w:trPr>
          <w:trHeight w:val="364"/>
        </w:trPr>
        <w:tc>
          <w:tcPr>
            <w:tcW w:w="2411" w:type="dxa"/>
            <w:tcBorders>
              <w:right w:val="single" w:sz="4" w:space="0" w:color="auto"/>
            </w:tcBorders>
            <w:vAlign w:val="center"/>
          </w:tcPr>
          <w:p w:rsidR="000E76FA" w:rsidRPr="00E924EE" w:rsidRDefault="000E76FA" w:rsidP="00E924EE">
            <w:pPr>
              <w:jc w:val="center"/>
              <w:rPr>
                <w:rFonts w:ascii="Times New Roman" w:hAnsi="Times New Roman" w:cs="Times New Roman"/>
                <w:b/>
                <w:sz w:val="24"/>
                <w:szCs w:val="24"/>
              </w:rPr>
            </w:pPr>
            <w:r w:rsidRPr="00E924EE">
              <w:rPr>
                <w:rFonts w:ascii="Times New Roman" w:hAnsi="Times New Roman" w:cs="Times New Roman"/>
                <w:b/>
                <w:sz w:val="24"/>
                <w:szCs w:val="24"/>
              </w:rPr>
              <w:t>Раздел программы</w:t>
            </w:r>
          </w:p>
          <w:p w:rsidR="000E76FA" w:rsidRPr="00E924EE" w:rsidRDefault="000E76FA"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0E76FA" w:rsidRPr="00E924EE" w:rsidRDefault="000E76FA" w:rsidP="00E924EE">
            <w:pPr>
              <w:jc w:val="center"/>
              <w:rPr>
                <w:rFonts w:ascii="Times New Roman" w:hAnsi="Times New Roman" w:cs="Times New Roman"/>
                <w:sz w:val="24"/>
                <w:szCs w:val="24"/>
              </w:rPr>
            </w:pPr>
            <w:r w:rsidRPr="00E924EE">
              <w:rPr>
                <w:rFonts w:ascii="Times New Roman" w:hAnsi="Times New Roman" w:cs="Times New Roman"/>
                <w:b/>
                <w:sz w:val="24"/>
                <w:szCs w:val="24"/>
              </w:rPr>
              <w:t>Кол-во часов</w:t>
            </w:r>
          </w:p>
        </w:tc>
        <w:tc>
          <w:tcPr>
            <w:tcW w:w="993" w:type="dxa"/>
            <w:vAlign w:val="center"/>
          </w:tcPr>
          <w:p w:rsidR="000E76FA" w:rsidRPr="00E924EE" w:rsidRDefault="000E76FA" w:rsidP="00E924EE">
            <w:pPr>
              <w:jc w:val="center"/>
              <w:rPr>
                <w:rFonts w:ascii="Times New Roman" w:hAnsi="Times New Roman" w:cs="Times New Roman"/>
                <w:b/>
                <w:sz w:val="24"/>
                <w:szCs w:val="24"/>
              </w:rPr>
            </w:pPr>
            <w:r w:rsidRPr="00E924EE">
              <w:rPr>
                <w:rFonts w:ascii="Times New Roman" w:hAnsi="Times New Roman" w:cs="Times New Roman"/>
                <w:b/>
                <w:sz w:val="24"/>
                <w:szCs w:val="24"/>
              </w:rPr>
              <w:t>Дата</w:t>
            </w:r>
          </w:p>
        </w:tc>
        <w:tc>
          <w:tcPr>
            <w:tcW w:w="3685" w:type="dxa"/>
            <w:vAlign w:val="center"/>
          </w:tcPr>
          <w:p w:rsidR="000E76FA" w:rsidRPr="00E924EE" w:rsidRDefault="000E76FA" w:rsidP="00E924EE">
            <w:pPr>
              <w:jc w:val="center"/>
              <w:rPr>
                <w:rFonts w:ascii="Times New Roman" w:hAnsi="Times New Roman" w:cs="Times New Roman"/>
                <w:b/>
                <w:sz w:val="24"/>
                <w:szCs w:val="24"/>
              </w:rPr>
            </w:pPr>
            <w:r w:rsidRPr="00E924EE">
              <w:rPr>
                <w:rFonts w:ascii="Times New Roman" w:hAnsi="Times New Roman" w:cs="Times New Roman"/>
                <w:b/>
                <w:sz w:val="24"/>
                <w:szCs w:val="24"/>
              </w:rPr>
              <w:t>№</w:t>
            </w:r>
          </w:p>
          <w:p w:rsidR="000E76FA" w:rsidRPr="00E924EE" w:rsidRDefault="000E76FA" w:rsidP="00E924EE">
            <w:pPr>
              <w:jc w:val="center"/>
              <w:rPr>
                <w:rFonts w:ascii="Times New Roman" w:hAnsi="Times New Roman" w:cs="Times New Roman"/>
                <w:b/>
                <w:sz w:val="24"/>
                <w:szCs w:val="24"/>
              </w:rPr>
            </w:pPr>
            <w:r w:rsidRPr="00E924EE">
              <w:rPr>
                <w:rFonts w:ascii="Times New Roman" w:hAnsi="Times New Roman" w:cs="Times New Roman"/>
                <w:b/>
                <w:sz w:val="24"/>
                <w:szCs w:val="24"/>
              </w:rPr>
              <w:t xml:space="preserve">Тема урока </w:t>
            </w:r>
          </w:p>
        </w:tc>
        <w:tc>
          <w:tcPr>
            <w:tcW w:w="1559" w:type="dxa"/>
            <w:vAlign w:val="center"/>
          </w:tcPr>
          <w:p w:rsidR="000E76FA" w:rsidRPr="00E924EE" w:rsidRDefault="000E76FA" w:rsidP="00E924EE">
            <w:pPr>
              <w:ind w:left="317" w:hanging="317"/>
              <w:jc w:val="center"/>
              <w:rPr>
                <w:rFonts w:ascii="Times New Roman" w:hAnsi="Times New Roman" w:cs="Times New Roman"/>
                <w:b/>
                <w:sz w:val="24"/>
                <w:szCs w:val="24"/>
              </w:rPr>
            </w:pPr>
            <w:r w:rsidRPr="00E924EE">
              <w:rPr>
                <w:rFonts w:ascii="Times New Roman" w:hAnsi="Times New Roman" w:cs="Times New Roman"/>
                <w:b/>
                <w:sz w:val="24"/>
                <w:szCs w:val="24"/>
              </w:rPr>
              <w:t>Корректировка</w:t>
            </w:r>
          </w:p>
        </w:tc>
      </w:tr>
      <w:tr w:rsidR="000E76FA" w:rsidRPr="00E924EE" w:rsidTr="00721F6C">
        <w:trPr>
          <w:trHeight w:val="364"/>
        </w:trPr>
        <w:tc>
          <w:tcPr>
            <w:tcW w:w="2411" w:type="dxa"/>
            <w:tcBorders>
              <w:right w:val="single" w:sz="4" w:space="0" w:color="auto"/>
            </w:tcBorders>
          </w:tcPr>
          <w:p w:rsidR="000E76FA" w:rsidRPr="00E924EE" w:rsidRDefault="000E76FA" w:rsidP="00E924EE">
            <w:pPr>
              <w:rPr>
                <w:rFonts w:ascii="Times New Roman" w:hAnsi="Times New Roman" w:cs="Times New Roman"/>
                <w:b/>
                <w:sz w:val="24"/>
                <w:szCs w:val="24"/>
              </w:rPr>
            </w:pPr>
          </w:p>
        </w:tc>
        <w:tc>
          <w:tcPr>
            <w:tcW w:w="1417" w:type="dxa"/>
            <w:tcBorders>
              <w:left w:val="single" w:sz="4" w:space="0" w:color="auto"/>
            </w:tcBorders>
            <w:vAlign w:val="center"/>
          </w:tcPr>
          <w:p w:rsidR="000E76FA" w:rsidRPr="00E924EE" w:rsidRDefault="000E76FA"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w:t>
            </w:r>
          </w:p>
        </w:tc>
        <w:tc>
          <w:tcPr>
            <w:tcW w:w="993" w:type="dxa"/>
            <w:vAlign w:val="center"/>
          </w:tcPr>
          <w:p w:rsidR="000E76FA" w:rsidRPr="00E924EE" w:rsidRDefault="000E76FA" w:rsidP="00E924EE">
            <w:pPr>
              <w:jc w:val="center"/>
              <w:rPr>
                <w:rFonts w:ascii="Times New Roman" w:hAnsi="Times New Roman" w:cs="Times New Roman"/>
                <w:b/>
                <w:sz w:val="24"/>
                <w:szCs w:val="24"/>
              </w:rPr>
            </w:pPr>
          </w:p>
        </w:tc>
        <w:tc>
          <w:tcPr>
            <w:tcW w:w="3685" w:type="dxa"/>
          </w:tcPr>
          <w:p w:rsidR="000E76FA" w:rsidRPr="002226EB" w:rsidRDefault="00FC1431" w:rsidP="00E924EE">
            <w:pPr>
              <w:rPr>
                <w:rFonts w:ascii="Times New Roman" w:hAnsi="Times New Roman" w:cs="Times New Roman"/>
                <w:sz w:val="24"/>
                <w:szCs w:val="24"/>
              </w:rPr>
            </w:pPr>
            <w:r w:rsidRPr="002226EB">
              <w:rPr>
                <w:rFonts w:ascii="Times New Roman" w:hAnsi="Times New Roman" w:cs="Times New Roman"/>
                <w:sz w:val="24"/>
                <w:szCs w:val="24"/>
              </w:rPr>
              <w:t xml:space="preserve">1.Повторение </w:t>
            </w:r>
            <w:proofErr w:type="gramStart"/>
            <w:r w:rsidRPr="002226EB">
              <w:rPr>
                <w:rFonts w:ascii="Times New Roman" w:hAnsi="Times New Roman" w:cs="Times New Roman"/>
                <w:sz w:val="24"/>
                <w:szCs w:val="24"/>
              </w:rPr>
              <w:t>изученного</w:t>
            </w:r>
            <w:proofErr w:type="gramEnd"/>
            <w:r w:rsidRPr="002226EB">
              <w:rPr>
                <w:rFonts w:ascii="Times New Roman" w:hAnsi="Times New Roman" w:cs="Times New Roman"/>
                <w:sz w:val="24"/>
                <w:szCs w:val="24"/>
              </w:rPr>
              <w:t xml:space="preserve"> в 7 классе.</w:t>
            </w:r>
          </w:p>
        </w:tc>
        <w:tc>
          <w:tcPr>
            <w:tcW w:w="1559" w:type="dxa"/>
            <w:vAlign w:val="center"/>
          </w:tcPr>
          <w:p w:rsidR="000E76FA" w:rsidRPr="00E924EE" w:rsidRDefault="000E76FA"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tcPr>
          <w:p w:rsidR="00A7216E" w:rsidRPr="00E924EE" w:rsidRDefault="00A7216E" w:rsidP="00E924EE">
            <w:pPr>
              <w:rPr>
                <w:rFonts w:ascii="Times New Roman" w:hAnsi="Times New Roman" w:cs="Times New Roman"/>
                <w:b/>
                <w:bCs/>
                <w:sz w:val="24"/>
                <w:szCs w:val="24"/>
              </w:rPr>
            </w:pPr>
          </w:p>
          <w:p w:rsidR="00A7216E" w:rsidRPr="00E924EE" w:rsidRDefault="00A7216E" w:rsidP="00E924EE">
            <w:pPr>
              <w:rPr>
                <w:rFonts w:ascii="Times New Roman" w:hAnsi="Times New Roman" w:cs="Times New Roman"/>
                <w:b/>
                <w:bCs/>
                <w:sz w:val="24"/>
                <w:szCs w:val="24"/>
              </w:rPr>
            </w:pPr>
            <w:r w:rsidRPr="00E924EE">
              <w:rPr>
                <w:rFonts w:ascii="Times New Roman" w:hAnsi="Times New Roman" w:cs="Times New Roman"/>
                <w:b/>
                <w:sz w:val="24"/>
                <w:szCs w:val="24"/>
              </w:rPr>
              <w:t xml:space="preserve">Раздел 1 Единая Россия (конец 15-17 </w:t>
            </w:r>
            <w:proofErr w:type="gramStart"/>
            <w:r w:rsidRPr="00E924EE">
              <w:rPr>
                <w:rFonts w:ascii="Times New Roman" w:hAnsi="Times New Roman" w:cs="Times New Roman"/>
                <w:b/>
                <w:sz w:val="24"/>
                <w:szCs w:val="24"/>
              </w:rPr>
              <w:t>в</w:t>
            </w:r>
            <w:proofErr w:type="gramEnd"/>
            <w:r w:rsidRPr="00E924EE">
              <w:rPr>
                <w:rFonts w:ascii="Times New Roman" w:hAnsi="Times New Roman" w:cs="Times New Roman"/>
                <w:b/>
                <w:sz w:val="24"/>
                <w:szCs w:val="24"/>
              </w:rPr>
              <w:t>.в.)</w:t>
            </w:r>
          </w:p>
        </w:tc>
        <w:tc>
          <w:tcPr>
            <w:tcW w:w="1417" w:type="dxa"/>
            <w:tcBorders>
              <w:left w:val="single" w:sz="4" w:space="0" w:color="auto"/>
            </w:tcBorders>
            <w:vAlign w:val="center"/>
          </w:tcPr>
          <w:p w:rsidR="00A7216E" w:rsidRPr="00E924EE" w:rsidRDefault="004B292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22</w:t>
            </w: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2.</w:t>
            </w:r>
            <w:r w:rsidR="00A7216E" w:rsidRPr="00E924EE">
              <w:rPr>
                <w:rFonts w:ascii="Times New Roman" w:hAnsi="Times New Roman" w:cs="Times New Roman"/>
                <w:sz w:val="24"/>
                <w:szCs w:val="24"/>
              </w:rPr>
              <w:t xml:space="preserve">Иван </w:t>
            </w:r>
            <w:r w:rsidR="00A7216E" w:rsidRPr="00E924EE">
              <w:rPr>
                <w:rFonts w:ascii="Times New Roman" w:hAnsi="Times New Roman" w:cs="Times New Roman"/>
                <w:sz w:val="24"/>
                <w:szCs w:val="24"/>
                <w:lang w:val="en-US"/>
              </w:rPr>
              <w:t>III</w:t>
            </w:r>
            <w:r w:rsidR="00A7216E" w:rsidRPr="00E924EE">
              <w:rPr>
                <w:rFonts w:ascii="Times New Roman" w:hAnsi="Times New Roman" w:cs="Times New Roman"/>
                <w:sz w:val="24"/>
                <w:szCs w:val="24"/>
              </w:rPr>
              <w:t xml:space="preserve"> Великий – глава единого государства Российского.</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tcPr>
          <w:p w:rsidR="00A7216E" w:rsidRPr="00E924EE" w:rsidRDefault="00A7216E" w:rsidP="00E924EE">
            <w:pPr>
              <w:shd w:val="clear" w:color="auto" w:fill="FFFFFF"/>
              <w:spacing w:line="317" w:lineRule="exact"/>
              <w:ind w:left="5"/>
              <w:jc w:val="both"/>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3.</w:t>
            </w:r>
            <w:r w:rsidR="00A7216E" w:rsidRPr="00E924EE">
              <w:rPr>
                <w:rFonts w:ascii="Times New Roman" w:hAnsi="Times New Roman" w:cs="Times New Roman"/>
                <w:sz w:val="24"/>
                <w:szCs w:val="24"/>
              </w:rPr>
              <w:t xml:space="preserve">Расширение государства Российского при Василии </w:t>
            </w:r>
            <w:r w:rsidR="00A7216E" w:rsidRPr="00E924EE">
              <w:rPr>
                <w:rFonts w:ascii="Times New Roman" w:hAnsi="Times New Roman" w:cs="Times New Roman"/>
                <w:sz w:val="24"/>
                <w:szCs w:val="24"/>
                <w:lang w:val="en-US"/>
              </w:rPr>
              <w:t>III</w:t>
            </w:r>
            <w:r w:rsidR="00A7216E" w:rsidRPr="00E924EE">
              <w:rPr>
                <w:rFonts w:ascii="Times New Roman" w:hAnsi="Times New Roman" w:cs="Times New Roman"/>
                <w:sz w:val="24"/>
                <w:szCs w:val="24"/>
              </w:rPr>
              <w:t>.</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tcPr>
          <w:p w:rsidR="00A7216E" w:rsidRPr="00E924EE" w:rsidRDefault="00A7216E" w:rsidP="00E924EE">
            <w:pPr>
              <w:shd w:val="clear" w:color="auto" w:fill="FFFFFF"/>
              <w:spacing w:line="379" w:lineRule="exact"/>
              <w:ind w:right="384"/>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4.</w:t>
            </w:r>
            <w:r w:rsidR="00A7216E" w:rsidRPr="00E924EE">
              <w:rPr>
                <w:rFonts w:ascii="Times New Roman" w:hAnsi="Times New Roman" w:cs="Times New Roman"/>
                <w:sz w:val="24"/>
                <w:szCs w:val="24"/>
              </w:rPr>
              <w:t xml:space="preserve"> Русская православная церковь в Российском государстве.</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5.</w:t>
            </w:r>
            <w:r w:rsidR="00A7216E" w:rsidRPr="00E924EE">
              <w:rPr>
                <w:rFonts w:ascii="Times New Roman" w:hAnsi="Times New Roman" w:cs="Times New Roman"/>
                <w:sz w:val="24"/>
                <w:szCs w:val="24"/>
              </w:rPr>
              <w:t xml:space="preserve"> Первый русский царь Иван </w:t>
            </w:r>
            <w:r w:rsidR="00A7216E" w:rsidRPr="00E924EE">
              <w:rPr>
                <w:rFonts w:ascii="Times New Roman" w:hAnsi="Times New Roman" w:cs="Times New Roman"/>
                <w:sz w:val="24"/>
                <w:szCs w:val="24"/>
                <w:lang w:val="en-US"/>
              </w:rPr>
              <w:t>IV</w:t>
            </w:r>
            <w:r w:rsidR="00A7216E" w:rsidRPr="00E924EE">
              <w:rPr>
                <w:rFonts w:ascii="Times New Roman" w:hAnsi="Times New Roman" w:cs="Times New Roman"/>
                <w:sz w:val="24"/>
                <w:szCs w:val="24"/>
              </w:rPr>
              <w:t xml:space="preserve"> Грозный. </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6.</w:t>
            </w:r>
            <w:r w:rsidR="00A7216E" w:rsidRPr="00E924EE">
              <w:rPr>
                <w:rFonts w:ascii="Times New Roman" w:hAnsi="Times New Roman" w:cs="Times New Roman"/>
                <w:sz w:val="24"/>
                <w:szCs w:val="24"/>
              </w:rPr>
              <w:t xml:space="preserve"> Опричнина Ивана Грозного.</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7.</w:t>
            </w:r>
            <w:r w:rsidR="00A7216E" w:rsidRPr="00E924EE">
              <w:rPr>
                <w:rFonts w:ascii="Times New Roman" w:hAnsi="Times New Roman" w:cs="Times New Roman"/>
                <w:sz w:val="24"/>
                <w:szCs w:val="24"/>
              </w:rPr>
              <w:t xml:space="preserve"> Присоединение к Российскому государству Поволжья.</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8.</w:t>
            </w:r>
            <w:r w:rsidR="00A7216E" w:rsidRPr="00E924EE">
              <w:rPr>
                <w:rFonts w:ascii="Times New Roman" w:hAnsi="Times New Roman" w:cs="Times New Roman"/>
                <w:sz w:val="24"/>
                <w:szCs w:val="24"/>
              </w:rPr>
              <w:t xml:space="preserve"> Покорение Сибири.</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9.</w:t>
            </w:r>
            <w:r w:rsidR="00A7216E" w:rsidRPr="00E924EE">
              <w:rPr>
                <w:rFonts w:ascii="Times New Roman" w:hAnsi="Times New Roman" w:cs="Times New Roman"/>
                <w:sz w:val="24"/>
                <w:szCs w:val="24"/>
              </w:rPr>
              <w:t xml:space="preserve"> Быт простых и знатных людей.</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10.</w:t>
            </w:r>
            <w:r w:rsidR="00A7216E" w:rsidRPr="00E924EE">
              <w:rPr>
                <w:rFonts w:ascii="Times New Roman" w:hAnsi="Times New Roman" w:cs="Times New Roman"/>
                <w:sz w:val="24"/>
                <w:szCs w:val="24"/>
              </w:rPr>
              <w:t xml:space="preserve"> Москва – столица Российского государства.</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11.</w:t>
            </w:r>
            <w:r w:rsidR="00A7216E" w:rsidRPr="00E924EE">
              <w:rPr>
                <w:rFonts w:ascii="Times New Roman" w:hAnsi="Times New Roman" w:cs="Times New Roman"/>
                <w:sz w:val="24"/>
                <w:szCs w:val="24"/>
              </w:rPr>
              <w:t xml:space="preserve"> Путешествие А.Никитина в Индию.</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12.</w:t>
            </w:r>
            <w:r w:rsidR="00A7216E" w:rsidRPr="00E924EE">
              <w:rPr>
                <w:rFonts w:ascii="Times New Roman" w:hAnsi="Times New Roman" w:cs="Times New Roman"/>
                <w:sz w:val="24"/>
                <w:szCs w:val="24"/>
              </w:rPr>
              <w:t xml:space="preserve"> Великий иконописец  А.Рублев.</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13.</w:t>
            </w:r>
            <w:r w:rsidR="00A7216E" w:rsidRPr="00E924EE">
              <w:rPr>
                <w:rFonts w:ascii="Times New Roman" w:hAnsi="Times New Roman" w:cs="Times New Roman"/>
                <w:sz w:val="24"/>
                <w:szCs w:val="24"/>
              </w:rPr>
              <w:t xml:space="preserve"> Первопечатник И.Федоров и первое издание книг в России.</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4B2926" w:rsidP="002226EB">
            <w:pPr>
              <w:tabs>
                <w:tab w:val="left" w:pos="12480"/>
              </w:tabs>
              <w:ind w:left="34"/>
              <w:jc w:val="both"/>
              <w:rPr>
                <w:rFonts w:ascii="Times New Roman" w:hAnsi="Times New Roman" w:cs="Times New Roman"/>
                <w:sz w:val="24"/>
                <w:szCs w:val="24"/>
              </w:rPr>
            </w:pPr>
            <w:r w:rsidRPr="00E924EE">
              <w:rPr>
                <w:rFonts w:ascii="Times New Roman" w:hAnsi="Times New Roman" w:cs="Times New Roman"/>
                <w:sz w:val="24"/>
                <w:szCs w:val="24"/>
              </w:rPr>
              <w:t>14.</w:t>
            </w:r>
            <w:r w:rsidR="00A7216E" w:rsidRPr="00E924EE">
              <w:rPr>
                <w:rFonts w:ascii="Times New Roman" w:hAnsi="Times New Roman" w:cs="Times New Roman"/>
                <w:sz w:val="24"/>
                <w:szCs w:val="24"/>
              </w:rPr>
              <w:t xml:space="preserve"> Правление Б.Годунова.</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A7216E" w:rsidP="002226EB">
            <w:pPr>
              <w:tabs>
                <w:tab w:val="left" w:pos="12480"/>
              </w:tabs>
              <w:rPr>
                <w:rFonts w:ascii="Times New Roman" w:hAnsi="Times New Roman" w:cs="Times New Roman"/>
                <w:sz w:val="24"/>
                <w:szCs w:val="24"/>
              </w:rPr>
            </w:pPr>
            <w:r w:rsidRPr="00E924EE">
              <w:rPr>
                <w:rFonts w:ascii="Times New Roman" w:hAnsi="Times New Roman" w:cs="Times New Roman"/>
                <w:sz w:val="24"/>
                <w:szCs w:val="24"/>
              </w:rPr>
              <w:t xml:space="preserve">15.  Смутное время    </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A7216E" w:rsidRPr="00E924EE" w:rsidTr="00721F6C">
        <w:trPr>
          <w:trHeight w:val="364"/>
        </w:trPr>
        <w:tc>
          <w:tcPr>
            <w:tcW w:w="2411" w:type="dxa"/>
            <w:tcBorders>
              <w:righ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A7216E" w:rsidRPr="00E924EE" w:rsidRDefault="00A7216E" w:rsidP="00E924EE">
            <w:pPr>
              <w:jc w:val="center"/>
              <w:rPr>
                <w:rFonts w:ascii="Times New Roman" w:hAnsi="Times New Roman" w:cs="Times New Roman"/>
                <w:b/>
                <w:sz w:val="24"/>
                <w:szCs w:val="24"/>
              </w:rPr>
            </w:pPr>
          </w:p>
        </w:tc>
        <w:tc>
          <w:tcPr>
            <w:tcW w:w="993" w:type="dxa"/>
            <w:vAlign w:val="center"/>
          </w:tcPr>
          <w:p w:rsidR="00A7216E" w:rsidRPr="00E924EE" w:rsidRDefault="00A7216E" w:rsidP="00E924EE">
            <w:pPr>
              <w:jc w:val="center"/>
              <w:rPr>
                <w:rFonts w:ascii="Times New Roman" w:hAnsi="Times New Roman" w:cs="Times New Roman"/>
                <w:b/>
                <w:sz w:val="24"/>
                <w:szCs w:val="24"/>
              </w:rPr>
            </w:pPr>
          </w:p>
        </w:tc>
        <w:tc>
          <w:tcPr>
            <w:tcW w:w="3685" w:type="dxa"/>
          </w:tcPr>
          <w:p w:rsidR="00A7216E" w:rsidRPr="00E924EE" w:rsidRDefault="00A7216E" w:rsidP="002226EB">
            <w:pPr>
              <w:tabs>
                <w:tab w:val="left" w:pos="12480"/>
              </w:tabs>
              <w:rPr>
                <w:rFonts w:ascii="Times New Roman" w:hAnsi="Times New Roman" w:cs="Times New Roman"/>
                <w:sz w:val="24"/>
                <w:szCs w:val="24"/>
              </w:rPr>
            </w:pPr>
            <w:r w:rsidRPr="00E924EE">
              <w:rPr>
                <w:rFonts w:ascii="Times New Roman" w:hAnsi="Times New Roman" w:cs="Times New Roman"/>
                <w:sz w:val="24"/>
                <w:szCs w:val="24"/>
              </w:rPr>
              <w:t>16.   Семибоярщина. Освобождение страны от иноземных захватчиков</w:t>
            </w:r>
          </w:p>
        </w:tc>
        <w:tc>
          <w:tcPr>
            <w:tcW w:w="1559" w:type="dxa"/>
            <w:vAlign w:val="center"/>
          </w:tcPr>
          <w:p w:rsidR="00A7216E" w:rsidRPr="00E924EE" w:rsidRDefault="00A7216E"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shd w:val="clear" w:color="auto" w:fill="FFFFFF"/>
              <w:spacing w:line="317" w:lineRule="exact"/>
              <w:ind w:left="5"/>
              <w:jc w:val="both"/>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2226EB">
            <w:pPr>
              <w:tabs>
                <w:tab w:val="left" w:pos="12480"/>
              </w:tabs>
              <w:rPr>
                <w:rFonts w:ascii="Times New Roman" w:hAnsi="Times New Roman" w:cs="Times New Roman"/>
                <w:sz w:val="24"/>
                <w:szCs w:val="24"/>
              </w:rPr>
            </w:pPr>
            <w:r w:rsidRPr="00E924EE">
              <w:rPr>
                <w:rFonts w:ascii="Times New Roman" w:hAnsi="Times New Roman" w:cs="Times New Roman"/>
                <w:sz w:val="24"/>
                <w:szCs w:val="24"/>
              </w:rPr>
              <w:t xml:space="preserve">17.   Начало правления династии Романовых.                                                  </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2226EB">
            <w:pPr>
              <w:tabs>
                <w:tab w:val="left" w:pos="12480"/>
              </w:tabs>
              <w:jc w:val="both"/>
              <w:rPr>
                <w:rFonts w:ascii="Times New Roman" w:hAnsi="Times New Roman" w:cs="Times New Roman"/>
                <w:sz w:val="24"/>
                <w:szCs w:val="24"/>
              </w:rPr>
            </w:pPr>
            <w:r w:rsidRPr="00E924EE">
              <w:rPr>
                <w:rFonts w:ascii="Times New Roman" w:hAnsi="Times New Roman" w:cs="Times New Roman"/>
                <w:sz w:val="24"/>
                <w:szCs w:val="24"/>
              </w:rPr>
              <w:t xml:space="preserve">  18.</w:t>
            </w:r>
            <w:r w:rsidR="002226EB">
              <w:rPr>
                <w:rFonts w:ascii="Times New Roman" w:hAnsi="Times New Roman" w:cs="Times New Roman"/>
                <w:sz w:val="24"/>
                <w:szCs w:val="24"/>
              </w:rPr>
              <w:t>К</w:t>
            </w:r>
            <w:r w:rsidRPr="00E924EE">
              <w:rPr>
                <w:rFonts w:ascii="Times New Roman" w:hAnsi="Times New Roman" w:cs="Times New Roman"/>
                <w:sz w:val="24"/>
                <w:szCs w:val="24"/>
              </w:rPr>
              <w:t xml:space="preserve">репостные крестьяне. Крестьянская война под руководством С.Разина.                                                                                                         </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2226EB">
            <w:pPr>
              <w:tabs>
                <w:tab w:val="left" w:pos="12480"/>
              </w:tabs>
              <w:jc w:val="both"/>
              <w:rPr>
                <w:rFonts w:ascii="Times New Roman" w:hAnsi="Times New Roman" w:cs="Times New Roman"/>
                <w:sz w:val="24"/>
                <w:szCs w:val="24"/>
              </w:rPr>
            </w:pPr>
            <w:r w:rsidRPr="00E924EE">
              <w:rPr>
                <w:rFonts w:ascii="Times New Roman" w:hAnsi="Times New Roman" w:cs="Times New Roman"/>
                <w:sz w:val="24"/>
                <w:szCs w:val="24"/>
              </w:rPr>
              <w:t>19.Крепостные крестьяне. Крестьянская война под руководством С.Разина.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rPr>
                <w:rFonts w:ascii="Times New Roman" w:hAnsi="Times New Roman" w:cs="Times New Roman"/>
                <w:sz w:val="24"/>
                <w:szCs w:val="24"/>
              </w:rPr>
            </w:pPr>
            <w:r w:rsidRPr="00E924EE">
              <w:rPr>
                <w:rFonts w:ascii="Times New Roman" w:hAnsi="Times New Roman" w:cs="Times New Roman"/>
                <w:sz w:val="24"/>
                <w:szCs w:val="24"/>
              </w:rPr>
              <w:t xml:space="preserve">20.  </w:t>
            </w:r>
            <w:proofErr w:type="spellStart"/>
            <w:r w:rsidRPr="00E924EE">
              <w:rPr>
                <w:rFonts w:ascii="Times New Roman" w:hAnsi="Times New Roman" w:cs="Times New Roman"/>
                <w:sz w:val="24"/>
                <w:szCs w:val="24"/>
              </w:rPr>
              <w:t>Повторительно</w:t>
            </w:r>
            <w:proofErr w:type="spellEnd"/>
            <w:r w:rsidRPr="00E924EE">
              <w:rPr>
                <w:rFonts w:ascii="Times New Roman" w:hAnsi="Times New Roman" w:cs="Times New Roman"/>
                <w:sz w:val="24"/>
                <w:szCs w:val="24"/>
              </w:rPr>
              <w:t xml:space="preserve"> – обобщающий урок.</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rPr>
                <w:rFonts w:ascii="Times New Roman" w:hAnsi="Times New Roman" w:cs="Times New Roman"/>
                <w:sz w:val="24"/>
                <w:szCs w:val="24"/>
              </w:rPr>
            </w:pPr>
            <w:r w:rsidRPr="00E924EE">
              <w:rPr>
                <w:rFonts w:ascii="Times New Roman" w:hAnsi="Times New Roman" w:cs="Times New Roman"/>
                <w:sz w:val="24"/>
                <w:szCs w:val="24"/>
              </w:rPr>
              <w:t xml:space="preserve"> 21.  Раскол в русской православной церкви</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rPr>
                <w:rFonts w:ascii="Times New Roman" w:hAnsi="Times New Roman" w:cs="Times New Roman"/>
                <w:sz w:val="24"/>
                <w:szCs w:val="24"/>
              </w:rPr>
            </w:pPr>
            <w:r w:rsidRPr="00E924EE">
              <w:rPr>
                <w:rFonts w:ascii="Times New Roman" w:hAnsi="Times New Roman" w:cs="Times New Roman"/>
                <w:sz w:val="24"/>
                <w:szCs w:val="24"/>
              </w:rPr>
              <w:t xml:space="preserve">  22.  Посещение музея «Изба крестьянина – старообрядца».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rPr>
                <w:rFonts w:ascii="Times New Roman" w:hAnsi="Times New Roman" w:cs="Times New Roman"/>
                <w:sz w:val="24"/>
                <w:szCs w:val="24"/>
              </w:rPr>
            </w:pPr>
            <w:r w:rsidRPr="00E924EE">
              <w:rPr>
                <w:rFonts w:ascii="Times New Roman" w:hAnsi="Times New Roman" w:cs="Times New Roman"/>
                <w:sz w:val="24"/>
                <w:szCs w:val="24"/>
              </w:rPr>
              <w:t>23.  Освоение Сибири и Дальнего Востока.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shd w:val="clear" w:color="auto" w:fill="FFFFFF"/>
              <w:spacing w:line="317" w:lineRule="exact"/>
              <w:ind w:left="5"/>
              <w:jc w:val="both"/>
              <w:rPr>
                <w:rFonts w:ascii="Times New Roman" w:hAnsi="Times New Roman" w:cs="Times New Roman"/>
                <w:b/>
                <w:sz w:val="24"/>
                <w:szCs w:val="24"/>
              </w:rPr>
            </w:pPr>
            <w:r w:rsidRPr="00E924EE">
              <w:rPr>
                <w:rFonts w:ascii="Times New Roman" w:hAnsi="Times New Roman" w:cs="Times New Roman"/>
                <w:b/>
                <w:sz w:val="24"/>
                <w:szCs w:val="24"/>
              </w:rPr>
              <w:t>Раздел</w:t>
            </w:r>
            <w:proofErr w:type="gramStart"/>
            <w:r w:rsidRPr="00E924EE">
              <w:rPr>
                <w:rFonts w:ascii="Times New Roman" w:hAnsi="Times New Roman" w:cs="Times New Roman"/>
                <w:b/>
                <w:sz w:val="24"/>
                <w:szCs w:val="24"/>
              </w:rPr>
              <w:t>2</w:t>
            </w:r>
            <w:proofErr w:type="gramEnd"/>
            <w:r w:rsidRPr="00E924EE">
              <w:rPr>
                <w:rFonts w:ascii="Times New Roman" w:hAnsi="Times New Roman" w:cs="Times New Roman"/>
                <w:b/>
                <w:sz w:val="24"/>
                <w:szCs w:val="24"/>
              </w:rPr>
              <w:t>.</w:t>
            </w:r>
          </w:p>
          <w:p w:rsidR="004B2926" w:rsidRPr="00E924EE" w:rsidRDefault="004B2926" w:rsidP="002226EB">
            <w:pPr>
              <w:rPr>
                <w:rFonts w:ascii="Times New Roman" w:hAnsi="Times New Roman" w:cs="Times New Roman"/>
                <w:b/>
                <w:sz w:val="24"/>
                <w:szCs w:val="24"/>
              </w:rPr>
            </w:pPr>
            <w:r w:rsidRPr="00E924EE">
              <w:rPr>
                <w:rFonts w:ascii="Times New Roman" w:hAnsi="Times New Roman" w:cs="Times New Roman"/>
                <w:b/>
                <w:sz w:val="24"/>
                <w:szCs w:val="24"/>
              </w:rPr>
              <w:t>Великие преобразования России в XVIII веке.</w:t>
            </w: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22</w:t>
            </w: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rPr>
                <w:rFonts w:ascii="Times New Roman" w:hAnsi="Times New Roman" w:cs="Times New Roman"/>
                <w:sz w:val="24"/>
                <w:szCs w:val="24"/>
              </w:rPr>
            </w:pPr>
            <w:r w:rsidRPr="00E924EE">
              <w:rPr>
                <w:rFonts w:ascii="Times New Roman" w:hAnsi="Times New Roman" w:cs="Times New Roman"/>
                <w:sz w:val="24"/>
                <w:szCs w:val="24"/>
              </w:rPr>
              <w:t xml:space="preserve">24.  Начало правления Петра </w:t>
            </w:r>
            <w:r w:rsidRPr="00E924EE">
              <w:rPr>
                <w:rFonts w:ascii="Times New Roman" w:hAnsi="Times New Roman" w:cs="Times New Roman"/>
                <w:sz w:val="24"/>
                <w:szCs w:val="24"/>
                <w:lang w:val="en-US"/>
              </w:rPr>
              <w:t>I</w:t>
            </w:r>
            <w:r w:rsidRPr="00E924EE">
              <w:rPr>
                <w:rFonts w:ascii="Times New Roman" w:hAnsi="Times New Roman" w:cs="Times New Roman"/>
                <w:sz w:val="24"/>
                <w:szCs w:val="24"/>
              </w:rPr>
              <w:t>.</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25-26.  Начало Северной войны и строительство</w:t>
            </w:r>
            <w:proofErr w:type="gramStart"/>
            <w:r w:rsidRPr="00E924EE">
              <w:rPr>
                <w:rFonts w:ascii="Times New Roman" w:hAnsi="Times New Roman" w:cs="Times New Roman"/>
                <w:sz w:val="24"/>
                <w:szCs w:val="24"/>
              </w:rPr>
              <w:t xml:space="preserve"> С</w:t>
            </w:r>
            <w:proofErr w:type="gramEnd"/>
            <w:r w:rsidRPr="00E924EE">
              <w:rPr>
                <w:rFonts w:ascii="Times New Roman" w:hAnsi="Times New Roman" w:cs="Times New Roman"/>
                <w:sz w:val="24"/>
                <w:szCs w:val="24"/>
              </w:rPr>
              <w:t>анкт- Петербурга.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i/>
                <w:sz w:val="24"/>
                <w:szCs w:val="24"/>
              </w:rPr>
            </w:pPr>
            <w:r w:rsidRPr="00E924EE">
              <w:rPr>
                <w:rFonts w:ascii="Times New Roman" w:hAnsi="Times New Roman" w:cs="Times New Roman"/>
                <w:sz w:val="24"/>
                <w:szCs w:val="24"/>
              </w:rPr>
              <w:t xml:space="preserve">        27.  Полтавская битва.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28.  Победа русского флота. Окончание Северной войны.</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29.  Петр </w:t>
            </w:r>
            <w:r w:rsidRPr="00E924EE">
              <w:rPr>
                <w:rFonts w:ascii="Times New Roman" w:hAnsi="Times New Roman" w:cs="Times New Roman"/>
                <w:sz w:val="24"/>
                <w:szCs w:val="24"/>
                <w:lang w:val="en-US"/>
              </w:rPr>
              <w:t>I</w:t>
            </w:r>
            <w:r w:rsidRPr="00E924EE">
              <w:rPr>
                <w:rFonts w:ascii="Times New Roman" w:hAnsi="Times New Roman" w:cs="Times New Roman"/>
                <w:sz w:val="24"/>
                <w:szCs w:val="24"/>
              </w:rPr>
              <w:t xml:space="preserve"> – первый российский император.</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30-31.   Преобразования Петра </w:t>
            </w:r>
            <w:r w:rsidRPr="00E924EE">
              <w:rPr>
                <w:rFonts w:ascii="Times New Roman" w:hAnsi="Times New Roman" w:cs="Times New Roman"/>
                <w:sz w:val="24"/>
                <w:szCs w:val="24"/>
                <w:lang w:val="en-US"/>
              </w:rPr>
              <w:t>I</w:t>
            </w:r>
            <w:r w:rsidRPr="00E924EE">
              <w:rPr>
                <w:rFonts w:ascii="Times New Roman" w:hAnsi="Times New Roman" w:cs="Times New Roman"/>
                <w:sz w:val="24"/>
                <w:szCs w:val="24"/>
              </w:rPr>
              <w:t>.</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32. Эпоха дворцовых переворотов.</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33.  Российская Академия наук и деятельность великого Ломоносова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34.  Правление Екатерины </w:t>
            </w:r>
            <w:r w:rsidRPr="00E924EE">
              <w:rPr>
                <w:rFonts w:ascii="Times New Roman" w:hAnsi="Times New Roman" w:cs="Times New Roman"/>
                <w:sz w:val="24"/>
                <w:szCs w:val="24"/>
                <w:lang w:val="en-US"/>
              </w:rPr>
              <w:t>II</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35.  «Золотой век дворянства»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36.  Положение крепостных крестьян.</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37.  Восстание под руководством Е.Пугачева.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38.  Восстание под руководством Е.Пугачева.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39.  </w:t>
            </w:r>
            <w:proofErr w:type="spellStart"/>
            <w:proofErr w:type="gramStart"/>
            <w:r w:rsidRPr="00E924EE">
              <w:rPr>
                <w:rFonts w:ascii="Times New Roman" w:hAnsi="Times New Roman" w:cs="Times New Roman"/>
                <w:sz w:val="24"/>
                <w:szCs w:val="24"/>
              </w:rPr>
              <w:t>Русско</w:t>
            </w:r>
            <w:proofErr w:type="spellEnd"/>
            <w:r w:rsidRPr="00E924EE">
              <w:rPr>
                <w:rFonts w:ascii="Times New Roman" w:hAnsi="Times New Roman" w:cs="Times New Roman"/>
                <w:sz w:val="24"/>
                <w:szCs w:val="24"/>
              </w:rPr>
              <w:t xml:space="preserve"> – турецкие</w:t>
            </w:r>
            <w:proofErr w:type="gramEnd"/>
            <w:r w:rsidRPr="00E924EE">
              <w:rPr>
                <w:rFonts w:ascii="Times New Roman" w:hAnsi="Times New Roman" w:cs="Times New Roman"/>
                <w:sz w:val="24"/>
                <w:szCs w:val="24"/>
              </w:rPr>
              <w:t xml:space="preserve"> войны второй половины 18 века.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40.Знаменитый полководец А.Суворов</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41.</w:t>
            </w:r>
            <w:r w:rsidR="002226EB">
              <w:rPr>
                <w:rFonts w:ascii="Times New Roman" w:hAnsi="Times New Roman" w:cs="Times New Roman"/>
                <w:sz w:val="24"/>
                <w:szCs w:val="24"/>
              </w:rPr>
              <w:t>Р</w:t>
            </w:r>
            <w:r w:rsidRPr="00E924EE">
              <w:rPr>
                <w:rFonts w:ascii="Times New Roman" w:hAnsi="Times New Roman" w:cs="Times New Roman"/>
                <w:sz w:val="24"/>
                <w:szCs w:val="24"/>
              </w:rPr>
              <w:t>усские изобретатели и умельцы</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42. Развитие литературы и искусства в 18 веке.</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43. Быт русских людей в 18 веке.</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w:t>
            </w:r>
            <w:r w:rsidR="00F35A7F">
              <w:rPr>
                <w:rFonts w:ascii="Times New Roman" w:hAnsi="Times New Roman" w:cs="Times New Roman"/>
                <w:sz w:val="24"/>
                <w:szCs w:val="24"/>
              </w:rPr>
              <w:t xml:space="preserve">44.Повторение </w:t>
            </w:r>
            <w:r w:rsidR="004B2926" w:rsidRPr="00E924EE">
              <w:rPr>
                <w:rFonts w:ascii="Times New Roman" w:hAnsi="Times New Roman" w:cs="Times New Roman"/>
                <w:sz w:val="24"/>
                <w:szCs w:val="24"/>
              </w:rPr>
              <w:t>раздела «Великие преобразования России в 18 веке»</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C845D8" w:rsidRPr="00E924EE" w:rsidRDefault="00C845D8" w:rsidP="00E924EE">
            <w:pPr>
              <w:shd w:val="clear" w:color="auto" w:fill="FFFFFF"/>
              <w:spacing w:line="379" w:lineRule="exact"/>
              <w:ind w:right="384"/>
              <w:rPr>
                <w:rFonts w:ascii="Times New Roman" w:hAnsi="Times New Roman" w:cs="Times New Roman"/>
                <w:b/>
                <w:sz w:val="24"/>
                <w:szCs w:val="24"/>
              </w:rPr>
            </w:pPr>
            <w:r w:rsidRPr="00E924EE">
              <w:rPr>
                <w:rFonts w:ascii="Times New Roman" w:hAnsi="Times New Roman" w:cs="Times New Roman"/>
                <w:b/>
                <w:sz w:val="24"/>
                <w:szCs w:val="24"/>
              </w:rPr>
              <w:t xml:space="preserve">Раздел3 </w:t>
            </w:r>
          </w:p>
          <w:p w:rsidR="004B2926" w:rsidRPr="00E924EE" w:rsidRDefault="00C845D8" w:rsidP="002226EB">
            <w:pPr>
              <w:rPr>
                <w:rFonts w:ascii="Times New Roman" w:hAnsi="Times New Roman" w:cs="Times New Roman"/>
                <w:b/>
                <w:sz w:val="24"/>
                <w:szCs w:val="24"/>
              </w:rPr>
            </w:pPr>
            <w:r w:rsidRPr="00E924EE">
              <w:rPr>
                <w:rFonts w:ascii="Times New Roman" w:hAnsi="Times New Roman" w:cs="Times New Roman"/>
                <w:b/>
                <w:sz w:val="24"/>
                <w:szCs w:val="24"/>
              </w:rPr>
              <w:t xml:space="preserve">История нашей страны в </w:t>
            </w:r>
            <w:r w:rsidRPr="00E924EE">
              <w:rPr>
                <w:rFonts w:ascii="Times New Roman" w:hAnsi="Times New Roman" w:cs="Times New Roman"/>
                <w:b/>
                <w:sz w:val="24"/>
                <w:szCs w:val="24"/>
                <w:lang w:val="en-US"/>
              </w:rPr>
              <w:t>XIX</w:t>
            </w:r>
            <w:r w:rsidRPr="00E924EE">
              <w:rPr>
                <w:rFonts w:ascii="Times New Roman" w:hAnsi="Times New Roman" w:cs="Times New Roman"/>
                <w:b/>
                <w:sz w:val="24"/>
                <w:szCs w:val="24"/>
              </w:rPr>
              <w:t xml:space="preserve"> веке</w:t>
            </w:r>
          </w:p>
        </w:tc>
        <w:tc>
          <w:tcPr>
            <w:tcW w:w="1417" w:type="dxa"/>
            <w:tcBorders>
              <w:left w:val="single" w:sz="4" w:space="0" w:color="auto"/>
            </w:tcBorders>
            <w:vAlign w:val="center"/>
          </w:tcPr>
          <w:p w:rsidR="004B2926" w:rsidRPr="00E924EE" w:rsidRDefault="00C845D8" w:rsidP="00E924EE">
            <w:pPr>
              <w:jc w:val="center"/>
              <w:rPr>
                <w:rFonts w:ascii="Times New Roman" w:hAnsi="Times New Roman" w:cs="Times New Roman"/>
                <w:b/>
                <w:sz w:val="24"/>
                <w:szCs w:val="24"/>
              </w:rPr>
            </w:pPr>
            <w:r w:rsidRPr="00E924EE">
              <w:rPr>
                <w:rFonts w:ascii="Times New Roman" w:hAnsi="Times New Roman" w:cs="Times New Roman"/>
                <w:b/>
                <w:sz w:val="24"/>
                <w:szCs w:val="24"/>
              </w:rPr>
              <w:t>24</w:t>
            </w: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45.</w:t>
            </w:r>
            <w:r w:rsidR="004B2926" w:rsidRPr="00E924EE">
              <w:rPr>
                <w:rFonts w:ascii="Times New Roman" w:hAnsi="Times New Roman" w:cs="Times New Roman"/>
                <w:sz w:val="24"/>
                <w:szCs w:val="24"/>
              </w:rPr>
              <w:t>Россия в начале 19 века.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46.Начало Отечественной войны </w:t>
            </w:r>
            <w:smartTag w:uri="urn:schemas-microsoft-com:office:smarttags" w:element="metricconverter">
              <w:smartTagPr>
                <w:attr w:name="ProductID" w:val="1812 г"/>
              </w:smartTagPr>
              <w:r w:rsidRPr="00E924EE">
                <w:rPr>
                  <w:rFonts w:ascii="Times New Roman" w:hAnsi="Times New Roman" w:cs="Times New Roman"/>
                  <w:sz w:val="24"/>
                  <w:szCs w:val="24"/>
                </w:rPr>
                <w:t>1812 г</w:t>
              </w:r>
            </w:smartTag>
            <w:r w:rsidRPr="00E924EE">
              <w:rPr>
                <w:rFonts w:ascii="Times New Roman" w:hAnsi="Times New Roman" w:cs="Times New Roman"/>
                <w:sz w:val="24"/>
                <w:szCs w:val="24"/>
              </w:rPr>
              <w:t>.</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w:t>
            </w:r>
            <w:r w:rsidR="004B2926" w:rsidRPr="00E924EE">
              <w:rPr>
                <w:rFonts w:ascii="Times New Roman" w:hAnsi="Times New Roman" w:cs="Times New Roman"/>
                <w:sz w:val="24"/>
                <w:szCs w:val="24"/>
              </w:rPr>
              <w:t xml:space="preserve"> 47. Бородинская битва.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48. Оставление Москвы.</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49.Народная война против армии Наполеона</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50.</w:t>
            </w:r>
            <w:r w:rsidR="002226EB">
              <w:rPr>
                <w:rFonts w:ascii="Times New Roman" w:hAnsi="Times New Roman" w:cs="Times New Roman"/>
                <w:sz w:val="24"/>
                <w:szCs w:val="24"/>
              </w:rPr>
              <w:t>О</w:t>
            </w:r>
            <w:r w:rsidRPr="00E924EE">
              <w:rPr>
                <w:rFonts w:ascii="Times New Roman" w:hAnsi="Times New Roman" w:cs="Times New Roman"/>
                <w:sz w:val="24"/>
                <w:szCs w:val="24"/>
              </w:rPr>
              <w:t>тступление и гибель французской армии.</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4B2926"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51. Повторение ОВ </w:t>
            </w:r>
            <w:smartTag w:uri="urn:schemas-microsoft-com:office:smarttags" w:element="metricconverter">
              <w:smartTagPr>
                <w:attr w:name="ProductID" w:val="1812 г"/>
              </w:smartTagPr>
              <w:r w:rsidRPr="00E924EE">
                <w:rPr>
                  <w:rFonts w:ascii="Times New Roman" w:hAnsi="Times New Roman" w:cs="Times New Roman"/>
                  <w:sz w:val="24"/>
                  <w:szCs w:val="24"/>
                </w:rPr>
                <w:t>1812 г</w:t>
              </w:r>
            </w:smartTag>
            <w:r w:rsidRPr="00E924EE">
              <w:rPr>
                <w:rFonts w:ascii="Times New Roman" w:hAnsi="Times New Roman" w:cs="Times New Roman"/>
                <w:sz w:val="24"/>
                <w:szCs w:val="24"/>
              </w:rPr>
              <w:t>.</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4B2926" w:rsidRPr="00E924EE" w:rsidTr="00721F6C">
        <w:trPr>
          <w:trHeight w:val="364"/>
        </w:trPr>
        <w:tc>
          <w:tcPr>
            <w:tcW w:w="2411" w:type="dxa"/>
            <w:tcBorders>
              <w:righ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4B2926" w:rsidRPr="00E924EE" w:rsidRDefault="004B2926" w:rsidP="00E924EE">
            <w:pPr>
              <w:jc w:val="center"/>
              <w:rPr>
                <w:rFonts w:ascii="Times New Roman" w:hAnsi="Times New Roman" w:cs="Times New Roman"/>
                <w:b/>
                <w:sz w:val="24"/>
                <w:szCs w:val="24"/>
              </w:rPr>
            </w:pPr>
          </w:p>
        </w:tc>
        <w:tc>
          <w:tcPr>
            <w:tcW w:w="993" w:type="dxa"/>
            <w:vAlign w:val="center"/>
          </w:tcPr>
          <w:p w:rsidR="004B2926" w:rsidRPr="00E924EE" w:rsidRDefault="004B2926" w:rsidP="00E924EE">
            <w:pPr>
              <w:jc w:val="center"/>
              <w:rPr>
                <w:rFonts w:ascii="Times New Roman" w:hAnsi="Times New Roman" w:cs="Times New Roman"/>
                <w:b/>
                <w:sz w:val="24"/>
                <w:szCs w:val="24"/>
              </w:rPr>
            </w:pPr>
          </w:p>
        </w:tc>
        <w:tc>
          <w:tcPr>
            <w:tcW w:w="3685" w:type="dxa"/>
          </w:tcPr>
          <w:p w:rsidR="004B2926"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w:t>
            </w:r>
            <w:r w:rsidR="004B2926" w:rsidRPr="00E924EE">
              <w:rPr>
                <w:rFonts w:ascii="Times New Roman" w:hAnsi="Times New Roman" w:cs="Times New Roman"/>
                <w:sz w:val="24"/>
                <w:szCs w:val="24"/>
              </w:rPr>
              <w:t xml:space="preserve"> 52.Правление Александра</w:t>
            </w:r>
            <w:r w:rsidR="00C845D8" w:rsidRPr="00E924EE">
              <w:rPr>
                <w:rFonts w:ascii="Times New Roman" w:hAnsi="Times New Roman" w:cs="Times New Roman"/>
                <w:sz w:val="24"/>
                <w:szCs w:val="24"/>
                <w:lang w:val="en-US"/>
              </w:rPr>
              <w:t xml:space="preserve"> I</w:t>
            </w:r>
          </w:p>
        </w:tc>
        <w:tc>
          <w:tcPr>
            <w:tcW w:w="1559" w:type="dxa"/>
            <w:vAlign w:val="center"/>
          </w:tcPr>
          <w:p w:rsidR="004B2926" w:rsidRPr="00E924EE" w:rsidRDefault="004B2926"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tcPr>
          <w:p w:rsidR="00C845D8" w:rsidRPr="00E924EE" w:rsidRDefault="00C845D8" w:rsidP="00E924EE">
            <w:pPr>
              <w:shd w:val="clear" w:color="auto" w:fill="FFFFFF"/>
              <w:spacing w:line="379" w:lineRule="exact"/>
              <w:ind w:right="384"/>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w:t>
            </w:r>
            <w:r w:rsidR="00C845D8" w:rsidRPr="00E924EE">
              <w:rPr>
                <w:rFonts w:ascii="Times New Roman" w:hAnsi="Times New Roman" w:cs="Times New Roman"/>
                <w:sz w:val="24"/>
                <w:szCs w:val="24"/>
              </w:rPr>
              <w:t>53.Восстание декабристов</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w:t>
            </w:r>
            <w:r w:rsidR="00C845D8" w:rsidRPr="00E924EE">
              <w:rPr>
                <w:rFonts w:ascii="Times New Roman" w:hAnsi="Times New Roman" w:cs="Times New Roman"/>
                <w:sz w:val="24"/>
                <w:szCs w:val="24"/>
              </w:rPr>
              <w:t xml:space="preserve">54.  Император Николай </w:t>
            </w:r>
            <w:r w:rsidR="00C845D8" w:rsidRPr="00E924EE">
              <w:rPr>
                <w:rFonts w:ascii="Times New Roman" w:hAnsi="Times New Roman" w:cs="Times New Roman"/>
                <w:sz w:val="24"/>
                <w:szCs w:val="24"/>
                <w:lang w:val="en-US"/>
              </w:rPr>
              <w:t>I</w:t>
            </w:r>
            <w:r w:rsidR="00C845D8" w:rsidRPr="00E924EE">
              <w:rPr>
                <w:rFonts w:ascii="Times New Roman" w:hAnsi="Times New Roman" w:cs="Times New Roman"/>
                <w:sz w:val="24"/>
                <w:szCs w:val="24"/>
              </w:rPr>
              <w:t>.</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55.«Золотой век» русской культуры.</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56.  Великий русский поэт А.Пушкин.</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57.  Развитие науки и </w:t>
            </w:r>
            <w:r w:rsidRPr="00E924EE">
              <w:rPr>
                <w:rFonts w:ascii="Times New Roman" w:hAnsi="Times New Roman" w:cs="Times New Roman"/>
                <w:sz w:val="24"/>
                <w:szCs w:val="24"/>
              </w:rPr>
              <w:lastRenderedPageBreak/>
              <w:t>географические открытия в первой половине 19 века.</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58.  Крымская война 1853 – </w:t>
            </w:r>
            <w:smartTag w:uri="urn:schemas-microsoft-com:office:smarttags" w:element="metricconverter">
              <w:smartTagPr>
                <w:attr w:name="ProductID" w:val="1856 г"/>
              </w:smartTagPr>
              <w:r w:rsidRPr="00E924EE">
                <w:rPr>
                  <w:rFonts w:ascii="Times New Roman" w:hAnsi="Times New Roman" w:cs="Times New Roman"/>
                  <w:sz w:val="24"/>
                  <w:szCs w:val="24"/>
                </w:rPr>
                <w:t>1856 г</w:t>
              </w:r>
            </w:smartTag>
            <w:r w:rsidRPr="00E924EE">
              <w:rPr>
                <w:rFonts w:ascii="Times New Roman" w:hAnsi="Times New Roman" w:cs="Times New Roman"/>
                <w:sz w:val="24"/>
                <w:szCs w:val="24"/>
              </w:rPr>
              <w:t xml:space="preserve">. </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w:t>
            </w:r>
            <w:r w:rsidR="00C845D8" w:rsidRPr="00E924EE">
              <w:rPr>
                <w:rFonts w:ascii="Times New Roman" w:hAnsi="Times New Roman" w:cs="Times New Roman"/>
                <w:sz w:val="24"/>
                <w:szCs w:val="24"/>
              </w:rPr>
              <w:t>59.  Отмена крепостного права.</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60.Реформы Александра </w:t>
            </w:r>
            <w:r w:rsidRPr="00E924EE">
              <w:rPr>
                <w:rFonts w:ascii="Times New Roman" w:hAnsi="Times New Roman" w:cs="Times New Roman"/>
                <w:sz w:val="24"/>
                <w:szCs w:val="24"/>
                <w:lang w:val="en-US"/>
              </w:rPr>
              <w:t>II</w:t>
            </w:r>
            <w:r w:rsidRPr="00E924EE">
              <w:rPr>
                <w:rFonts w:ascii="Times New Roman" w:hAnsi="Times New Roman" w:cs="Times New Roman"/>
                <w:sz w:val="24"/>
                <w:szCs w:val="24"/>
              </w:rPr>
              <w:t>.</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61.Правление Александра </w:t>
            </w:r>
            <w:r w:rsidRPr="00E924EE">
              <w:rPr>
                <w:rFonts w:ascii="Times New Roman" w:hAnsi="Times New Roman" w:cs="Times New Roman"/>
                <w:sz w:val="24"/>
                <w:szCs w:val="24"/>
                <w:lang w:val="en-US"/>
              </w:rPr>
              <w:t>III</w:t>
            </w:r>
            <w:r w:rsidRPr="00E924EE">
              <w:rPr>
                <w:rFonts w:ascii="Times New Roman" w:hAnsi="Times New Roman" w:cs="Times New Roman"/>
                <w:sz w:val="24"/>
                <w:szCs w:val="24"/>
              </w:rPr>
              <w:t>.</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62.  Развитие российской промышленности.</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63.Появление революционных кружков в России.</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64.  Наука и культура во второй половине 19 века. </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65</w:t>
            </w:r>
            <w:r w:rsidR="00C845D8" w:rsidRPr="00E924EE">
              <w:rPr>
                <w:rFonts w:ascii="Times New Roman" w:hAnsi="Times New Roman" w:cs="Times New Roman"/>
                <w:sz w:val="24"/>
                <w:szCs w:val="24"/>
              </w:rPr>
              <w:t xml:space="preserve"> Жизнь и быт русских купцов.</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66.Быт простых россиян 19 века.</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2226EB" w:rsidP="00F35A7F">
            <w:pPr>
              <w:tabs>
                <w:tab w:val="left" w:pos="12480"/>
              </w:tabs>
              <w:ind w:left="34"/>
              <w:rPr>
                <w:rFonts w:ascii="Times New Roman" w:hAnsi="Times New Roman" w:cs="Times New Roman"/>
                <w:sz w:val="24"/>
                <w:szCs w:val="24"/>
              </w:rPr>
            </w:pPr>
            <w:r>
              <w:rPr>
                <w:rFonts w:ascii="Times New Roman" w:hAnsi="Times New Roman" w:cs="Times New Roman"/>
                <w:sz w:val="24"/>
                <w:szCs w:val="24"/>
              </w:rPr>
              <w:t xml:space="preserve"> 67.</w:t>
            </w:r>
            <w:r w:rsidR="00C845D8" w:rsidRPr="00E924EE">
              <w:rPr>
                <w:rFonts w:ascii="Times New Roman" w:hAnsi="Times New Roman" w:cs="Times New Roman"/>
                <w:sz w:val="24"/>
                <w:szCs w:val="24"/>
              </w:rPr>
              <w:t xml:space="preserve"> Повторение раздела «История нашей страны в 19 веке».</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r w:rsidR="00C845D8" w:rsidRPr="00E924EE" w:rsidTr="00721F6C">
        <w:trPr>
          <w:trHeight w:val="364"/>
        </w:trPr>
        <w:tc>
          <w:tcPr>
            <w:tcW w:w="2411" w:type="dxa"/>
            <w:tcBorders>
              <w:righ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845D8" w:rsidRPr="00E924EE" w:rsidRDefault="00C845D8" w:rsidP="00E924EE">
            <w:pPr>
              <w:jc w:val="center"/>
              <w:rPr>
                <w:rFonts w:ascii="Times New Roman" w:hAnsi="Times New Roman" w:cs="Times New Roman"/>
                <w:b/>
                <w:sz w:val="24"/>
                <w:szCs w:val="24"/>
              </w:rPr>
            </w:pPr>
          </w:p>
        </w:tc>
        <w:tc>
          <w:tcPr>
            <w:tcW w:w="993" w:type="dxa"/>
            <w:vAlign w:val="center"/>
          </w:tcPr>
          <w:p w:rsidR="00C845D8" w:rsidRPr="00E924EE" w:rsidRDefault="00C845D8" w:rsidP="00E924EE">
            <w:pPr>
              <w:jc w:val="center"/>
              <w:rPr>
                <w:rFonts w:ascii="Times New Roman" w:hAnsi="Times New Roman" w:cs="Times New Roman"/>
                <w:b/>
                <w:sz w:val="24"/>
                <w:szCs w:val="24"/>
              </w:rPr>
            </w:pPr>
          </w:p>
        </w:tc>
        <w:tc>
          <w:tcPr>
            <w:tcW w:w="3685" w:type="dxa"/>
          </w:tcPr>
          <w:p w:rsidR="00C845D8" w:rsidRPr="00E924EE" w:rsidRDefault="00C845D8" w:rsidP="00F35A7F">
            <w:pPr>
              <w:tabs>
                <w:tab w:val="left" w:pos="12480"/>
              </w:tabs>
              <w:ind w:left="34"/>
              <w:rPr>
                <w:rFonts w:ascii="Times New Roman" w:hAnsi="Times New Roman" w:cs="Times New Roman"/>
                <w:sz w:val="24"/>
                <w:szCs w:val="24"/>
              </w:rPr>
            </w:pPr>
            <w:r w:rsidRPr="00E924EE">
              <w:rPr>
                <w:rFonts w:ascii="Times New Roman" w:hAnsi="Times New Roman" w:cs="Times New Roman"/>
                <w:sz w:val="24"/>
                <w:szCs w:val="24"/>
              </w:rPr>
              <w:t xml:space="preserve"> 68.Повторение основных событий и деятелей, изученных за год.</w:t>
            </w:r>
          </w:p>
        </w:tc>
        <w:tc>
          <w:tcPr>
            <w:tcW w:w="1559" w:type="dxa"/>
            <w:vAlign w:val="center"/>
          </w:tcPr>
          <w:p w:rsidR="00C845D8" w:rsidRPr="00E924EE" w:rsidRDefault="00C845D8" w:rsidP="00E924EE">
            <w:pPr>
              <w:ind w:left="317" w:hanging="317"/>
              <w:jc w:val="center"/>
              <w:rPr>
                <w:rFonts w:ascii="Times New Roman" w:hAnsi="Times New Roman" w:cs="Times New Roman"/>
                <w:b/>
                <w:sz w:val="24"/>
                <w:szCs w:val="24"/>
              </w:rPr>
            </w:pPr>
          </w:p>
        </w:tc>
      </w:tr>
    </w:tbl>
    <w:p w:rsidR="00CF379B" w:rsidRPr="00E924EE" w:rsidRDefault="00CF379B" w:rsidP="00511AFF">
      <w:pPr>
        <w:pStyle w:val="Default"/>
        <w:rPr>
          <w:b/>
          <w:bCs/>
        </w:rPr>
      </w:pPr>
    </w:p>
    <w:p w:rsidR="005C5843" w:rsidRPr="00E924EE" w:rsidRDefault="005C5843" w:rsidP="00BA2986">
      <w:pPr>
        <w:pStyle w:val="Default"/>
        <w:ind w:left="720"/>
        <w:rPr>
          <w:b/>
          <w:bCs/>
        </w:rPr>
      </w:pPr>
    </w:p>
    <w:p w:rsidR="005C5843" w:rsidRPr="00E924EE" w:rsidRDefault="005C5843" w:rsidP="00BA2986">
      <w:pPr>
        <w:pStyle w:val="Default"/>
        <w:ind w:left="720"/>
        <w:rPr>
          <w:b/>
          <w:bCs/>
        </w:rPr>
      </w:pPr>
    </w:p>
    <w:p w:rsidR="005C5843" w:rsidRPr="00E924EE" w:rsidRDefault="005C5843" w:rsidP="00BA2986">
      <w:pPr>
        <w:pStyle w:val="Default"/>
        <w:ind w:left="720"/>
        <w:rPr>
          <w:b/>
          <w:bCs/>
        </w:rPr>
      </w:pPr>
    </w:p>
    <w:p w:rsidR="005C5843" w:rsidRPr="00E924EE" w:rsidRDefault="005C5843" w:rsidP="00BA2986">
      <w:pPr>
        <w:pStyle w:val="Default"/>
        <w:ind w:left="720"/>
        <w:rPr>
          <w:b/>
          <w:bCs/>
        </w:rPr>
      </w:pPr>
    </w:p>
    <w:p w:rsidR="005C5843" w:rsidRPr="00E924EE" w:rsidRDefault="005C5843" w:rsidP="00BA2986">
      <w:pPr>
        <w:pStyle w:val="Default"/>
        <w:ind w:left="720"/>
        <w:rPr>
          <w:b/>
          <w:bCs/>
        </w:rPr>
      </w:pPr>
    </w:p>
    <w:p w:rsidR="005C5843" w:rsidRPr="00E924EE" w:rsidRDefault="005C5843" w:rsidP="00BA2986">
      <w:pPr>
        <w:pStyle w:val="Default"/>
        <w:ind w:left="720"/>
        <w:rPr>
          <w:b/>
          <w:bCs/>
        </w:rPr>
      </w:pPr>
    </w:p>
    <w:p w:rsidR="005C5843" w:rsidRPr="00E924EE" w:rsidRDefault="005C5843" w:rsidP="00BA2986">
      <w:pPr>
        <w:pStyle w:val="Default"/>
        <w:ind w:left="720"/>
        <w:rPr>
          <w:b/>
          <w:bCs/>
        </w:rPr>
      </w:pPr>
    </w:p>
    <w:p w:rsidR="00BA2986" w:rsidRPr="00E924EE" w:rsidRDefault="00BA2986" w:rsidP="00BA2986">
      <w:pPr>
        <w:pStyle w:val="Default"/>
        <w:ind w:left="720"/>
        <w:rPr>
          <w:bCs/>
        </w:rPr>
      </w:pPr>
      <w:r w:rsidRPr="00E924EE">
        <w:rPr>
          <w:b/>
          <w:bCs/>
        </w:rPr>
        <w:t>Календарно-тематическое планирование;</w:t>
      </w:r>
    </w:p>
    <w:tbl>
      <w:tblPr>
        <w:tblStyle w:val="a6"/>
        <w:tblW w:w="0" w:type="auto"/>
        <w:tblInd w:w="720" w:type="dxa"/>
        <w:tblLook w:val="04A0"/>
      </w:tblPr>
      <w:tblGrid>
        <w:gridCol w:w="4512"/>
        <w:gridCol w:w="2956"/>
      </w:tblGrid>
      <w:tr w:rsidR="00BA2986" w:rsidRPr="00E924EE" w:rsidTr="00020C9C">
        <w:tc>
          <w:tcPr>
            <w:tcW w:w="4512" w:type="dxa"/>
          </w:tcPr>
          <w:p w:rsidR="00BA2986" w:rsidRPr="00E924EE" w:rsidRDefault="00BA2986" w:rsidP="00020C9C">
            <w:pPr>
              <w:pStyle w:val="Default"/>
              <w:rPr>
                <w:bCs/>
              </w:rPr>
            </w:pPr>
            <w:r w:rsidRPr="00E924EE">
              <w:rPr>
                <w:bCs/>
              </w:rPr>
              <w:t>предмет</w:t>
            </w:r>
          </w:p>
        </w:tc>
        <w:tc>
          <w:tcPr>
            <w:tcW w:w="2956" w:type="dxa"/>
          </w:tcPr>
          <w:p w:rsidR="00BA2986" w:rsidRPr="00E924EE" w:rsidRDefault="00BA2986" w:rsidP="00020C9C">
            <w:pPr>
              <w:pStyle w:val="Default"/>
              <w:rPr>
                <w:bCs/>
              </w:rPr>
            </w:pPr>
            <w:r w:rsidRPr="00E924EE">
              <w:rPr>
                <w:bCs/>
              </w:rPr>
              <w:t>История Отечества</w:t>
            </w:r>
          </w:p>
        </w:tc>
      </w:tr>
      <w:tr w:rsidR="00BA2986" w:rsidRPr="00E924EE" w:rsidTr="00020C9C">
        <w:tc>
          <w:tcPr>
            <w:tcW w:w="4512" w:type="dxa"/>
          </w:tcPr>
          <w:p w:rsidR="00BA2986" w:rsidRPr="00E924EE" w:rsidRDefault="00BA2986" w:rsidP="00020C9C">
            <w:pPr>
              <w:pStyle w:val="Default"/>
              <w:rPr>
                <w:bCs/>
              </w:rPr>
            </w:pPr>
            <w:r w:rsidRPr="00E924EE">
              <w:rPr>
                <w:bCs/>
              </w:rPr>
              <w:t>класс</w:t>
            </w:r>
          </w:p>
        </w:tc>
        <w:tc>
          <w:tcPr>
            <w:tcW w:w="2956" w:type="dxa"/>
          </w:tcPr>
          <w:p w:rsidR="00BA2986" w:rsidRPr="00E924EE" w:rsidRDefault="00BA2986" w:rsidP="00020C9C">
            <w:pPr>
              <w:pStyle w:val="Default"/>
              <w:rPr>
                <w:bCs/>
              </w:rPr>
            </w:pPr>
            <w:r w:rsidRPr="00E924EE">
              <w:rPr>
                <w:bCs/>
              </w:rPr>
              <w:t>9</w:t>
            </w:r>
          </w:p>
        </w:tc>
      </w:tr>
      <w:tr w:rsidR="00BA2986" w:rsidRPr="00E924EE" w:rsidTr="00020C9C">
        <w:tc>
          <w:tcPr>
            <w:tcW w:w="4512" w:type="dxa"/>
          </w:tcPr>
          <w:p w:rsidR="00BA2986" w:rsidRPr="00E924EE" w:rsidRDefault="00BA2986" w:rsidP="00020C9C">
            <w:pPr>
              <w:pStyle w:val="Default"/>
              <w:rPr>
                <w:bCs/>
              </w:rPr>
            </w:pPr>
            <w:proofErr w:type="spellStart"/>
            <w:r w:rsidRPr="00E924EE">
              <w:rPr>
                <w:bCs/>
              </w:rPr>
              <w:t>Ф.И</w:t>
            </w:r>
            <w:proofErr w:type="gramStart"/>
            <w:r w:rsidRPr="00E924EE">
              <w:rPr>
                <w:bCs/>
              </w:rPr>
              <w:t>,О</w:t>
            </w:r>
            <w:proofErr w:type="gramEnd"/>
            <w:r w:rsidRPr="00E924EE">
              <w:rPr>
                <w:bCs/>
              </w:rPr>
              <w:t>,учителя</w:t>
            </w:r>
            <w:proofErr w:type="spellEnd"/>
          </w:p>
        </w:tc>
        <w:tc>
          <w:tcPr>
            <w:tcW w:w="2956" w:type="dxa"/>
          </w:tcPr>
          <w:p w:rsidR="00BA2986" w:rsidRPr="00E924EE" w:rsidRDefault="00BA2986" w:rsidP="00020C9C">
            <w:pPr>
              <w:pStyle w:val="Default"/>
              <w:rPr>
                <w:bCs/>
              </w:rPr>
            </w:pPr>
            <w:r w:rsidRPr="00E924EE">
              <w:rPr>
                <w:bCs/>
              </w:rPr>
              <w:t>Глухих И. Е.</w:t>
            </w:r>
          </w:p>
        </w:tc>
      </w:tr>
    </w:tbl>
    <w:p w:rsidR="00BA2986" w:rsidRPr="00E924EE" w:rsidRDefault="00BA2986" w:rsidP="00BA2986">
      <w:pPr>
        <w:pStyle w:val="Default"/>
        <w:rPr>
          <w:b/>
          <w:bCs/>
        </w:rPr>
      </w:pPr>
    </w:p>
    <w:tbl>
      <w:tblPr>
        <w:tblStyle w:val="a6"/>
        <w:tblW w:w="10065" w:type="dxa"/>
        <w:tblInd w:w="-318" w:type="dxa"/>
        <w:tblLayout w:type="fixed"/>
        <w:tblLook w:val="04A0"/>
      </w:tblPr>
      <w:tblGrid>
        <w:gridCol w:w="1844"/>
        <w:gridCol w:w="1417"/>
        <w:gridCol w:w="1276"/>
        <w:gridCol w:w="3969"/>
        <w:gridCol w:w="1559"/>
      </w:tblGrid>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Раздел программы</w:t>
            </w:r>
          </w:p>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sz w:val="24"/>
                <w:szCs w:val="24"/>
              </w:rPr>
            </w:pPr>
            <w:r w:rsidRPr="00E924EE">
              <w:rPr>
                <w:rFonts w:ascii="Times New Roman" w:hAnsi="Times New Roman" w:cs="Times New Roman"/>
                <w:b/>
                <w:sz w:val="24"/>
                <w:szCs w:val="24"/>
              </w:rPr>
              <w:t>Кол-во часов</w:t>
            </w:r>
          </w:p>
        </w:tc>
        <w:tc>
          <w:tcPr>
            <w:tcW w:w="1276" w:type="dxa"/>
            <w:vAlign w:val="center"/>
          </w:tcPr>
          <w:p w:rsidR="00BA2986" w:rsidRPr="00E924EE" w:rsidRDefault="00BA298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Дата</w:t>
            </w:r>
          </w:p>
        </w:tc>
        <w:tc>
          <w:tcPr>
            <w:tcW w:w="3969" w:type="dxa"/>
            <w:vAlign w:val="center"/>
          </w:tcPr>
          <w:p w:rsidR="00BA2986" w:rsidRPr="00E924EE" w:rsidRDefault="00BA298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w:t>
            </w:r>
          </w:p>
          <w:p w:rsidR="00BA2986" w:rsidRPr="00E924EE" w:rsidRDefault="00BA298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 xml:space="preserve">Тема урока </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r w:rsidRPr="00E924EE">
              <w:rPr>
                <w:rFonts w:ascii="Times New Roman" w:hAnsi="Times New Roman" w:cs="Times New Roman"/>
                <w:b/>
                <w:sz w:val="24"/>
                <w:szCs w:val="24"/>
              </w:rPr>
              <w:t>Корректировка</w:t>
            </w: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r w:rsidRPr="00E924EE">
              <w:rPr>
                <w:rFonts w:ascii="Times New Roman" w:eastAsia="Calibri" w:hAnsi="Times New Roman" w:cs="Times New Roman"/>
                <w:b/>
                <w:i/>
                <w:iCs/>
                <w:sz w:val="24"/>
                <w:szCs w:val="24"/>
              </w:rPr>
              <w:t xml:space="preserve">Россия в начале </w:t>
            </w:r>
            <w:r w:rsidRPr="00E924EE">
              <w:rPr>
                <w:rFonts w:ascii="Times New Roman" w:eastAsia="Calibri" w:hAnsi="Times New Roman" w:cs="Times New Roman"/>
                <w:b/>
                <w:i/>
                <w:iCs/>
                <w:sz w:val="24"/>
                <w:szCs w:val="24"/>
                <w:lang w:val="en-US"/>
              </w:rPr>
              <w:t>XX</w:t>
            </w:r>
            <w:r w:rsidRPr="00E924EE">
              <w:rPr>
                <w:rFonts w:ascii="Times New Roman" w:eastAsia="Calibri" w:hAnsi="Times New Roman" w:cs="Times New Roman"/>
                <w:b/>
                <w:i/>
                <w:iCs/>
                <w:sz w:val="24"/>
                <w:szCs w:val="24"/>
              </w:rPr>
              <w:t xml:space="preserve"> века.</w:t>
            </w:r>
          </w:p>
        </w:tc>
        <w:tc>
          <w:tcPr>
            <w:tcW w:w="1417" w:type="dxa"/>
            <w:tcBorders>
              <w:left w:val="single" w:sz="4" w:space="0" w:color="auto"/>
            </w:tcBorders>
            <w:vAlign w:val="center"/>
          </w:tcPr>
          <w:p w:rsidR="00BA2986" w:rsidRPr="00E924EE" w:rsidRDefault="00C63C37"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10</w:t>
            </w: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1.Повторение  по курсу «История России 19 </w:t>
            </w:r>
            <w:proofErr w:type="gramStart"/>
            <w:r w:rsidRPr="00E924EE">
              <w:rPr>
                <w:rFonts w:ascii="Times New Roman" w:eastAsia="Calibri" w:hAnsi="Times New Roman" w:cs="Times New Roman"/>
                <w:sz w:val="24"/>
                <w:szCs w:val="24"/>
              </w:rPr>
              <w:t>в</w:t>
            </w:r>
            <w:proofErr w:type="gramEnd"/>
            <w:r w:rsidRPr="00E924EE">
              <w:rPr>
                <w:rFonts w:ascii="Times New Roman" w:eastAsia="Calibri" w:hAnsi="Times New Roman" w:cs="Times New Roman"/>
                <w:sz w:val="24"/>
                <w:szCs w:val="24"/>
              </w:rPr>
              <w:t>.»</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2. Начало правления Николая </w:t>
            </w:r>
            <w:r w:rsidRPr="00E924EE">
              <w:rPr>
                <w:rFonts w:ascii="Times New Roman" w:eastAsia="Calibri" w:hAnsi="Times New Roman" w:cs="Times New Roman"/>
                <w:sz w:val="24"/>
                <w:szCs w:val="24"/>
                <w:lang w:val="en-US"/>
              </w:rPr>
              <w:t>II</w:t>
            </w:r>
            <w:r w:rsidRPr="00E924EE">
              <w:rPr>
                <w:rFonts w:ascii="Times New Roman" w:eastAsia="Calibri" w:hAnsi="Times New Roman" w:cs="Times New Roman"/>
                <w:sz w:val="24"/>
                <w:szCs w:val="24"/>
              </w:rPr>
              <w:t>.</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3. </w:t>
            </w:r>
            <w:proofErr w:type="spellStart"/>
            <w:proofErr w:type="gramStart"/>
            <w:r w:rsidRPr="00E924EE">
              <w:rPr>
                <w:rFonts w:ascii="Times New Roman" w:eastAsia="Calibri" w:hAnsi="Times New Roman" w:cs="Times New Roman"/>
                <w:sz w:val="24"/>
                <w:szCs w:val="24"/>
              </w:rPr>
              <w:t>Русско</w:t>
            </w:r>
            <w:proofErr w:type="spellEnd"/>
            <w:r w:rsidRPr="00E924EE">
              <w:rPr>
                <w:rFonts w:ascii="Times New Roman" w:eastAsia="Calibri" w:hAnsi="Times New Roman" w:cs="Times New Roman"/>
                <w:sz w:val="24"/>
                <w:szCs w:val="24"/>
              </w:rPr>
              <w:t xml:space="preserve"> – японская</w:t>
            </w:r>
            <w:proofErr w:type="gramEnd"/>
            <w:r w:rsidRPr="00E924EE">
              <w:rPr>
                <w:rFonts w:ascii="Times New Roman" w:eastAsia="Calibri" w:hAnsi="Times New Roman" w:cs="Times New Roman"/>
                <w:sz w:val="24"/>
                <w:szCs w:val="24"/>
              </w:rPr>
              <w:t xml:space="preserve"> война 1904 – 1905гг.</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 Первая русская революция.</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 Появление первых политических партий.</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6.Реформы государственного управления.</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7. Реформы П.А.Столыпина.</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8. Серебряный век русской культуры.</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9. Россия в первой мировой войне. </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10. Повторение раздела «Россия в начале </w:t>
            </w:r>
            <w:r w:rsidRPr="00E924EE">
              <w:rPr>
                <w:rFonts w:ascii="Times New Roman" w:eastAsia="Calibri" w:hAnsi="Times New Roman" w:cs="Times New Roman"/>
                <w:sz w:val="24"/>
                <w:szCs w:val="24"/>
                <w:lang w:val="en-US"/>
              </w:rPr>
              <w:t>XX</w:t>
            </w:r>
            <w:r w:rsidRPr="00E924EE">
              <w:rPr>
                <w:rFonts w:ascii="Times New Roman" w:eastAsia="Calibri" w:hAnsi="Times New Roman" w:cs="Times New Roman"/>
                <w:sz w:val="24"/>
                <w:szCs w:val="24"/>
              </w:rPr>
              <w:t xml:space="preserve"> века».</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rPr>
                <w:rFonts w:ascii="Times New Roman" w:eastAsia="Calibri" w:hAnsi="Times New Roman" w:cs="Times New Roman"/>
                <w:b/>
                <w:i/>
                <w:iCs/>
                <w:sz w:val="24"/>
                <w:szCs w:val="24"/>
              </w:rPr>
            </w:pPr>
            <w:r w:rsidRPr="00E924EE">
              <w:rPr>
                <w:rFonts w:ascii="Times New Roman" w:eastAsia="Calibri" w:hAnsi="Times New Roman" w:cs="Times New Roman"/>
                <w:b/>
                <w:bCs/>
                <w:i/>
                <w:iCs/>
                <w:sz w:val="24"/>
                <w:szCs w:val="24"/>
              </w:rPr>
              <w:t>Россия в 1917-1920 годах</w:t>
            </w:r>
          </w:p>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9</w:t>
            </w: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11. Февральская революция и отречение царя от престола.</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12. Захват власти большевиками в Петрограде.</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13. Установление Советской власти.</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14. Начало гражданской войны. Создание Красной и Белой армии.</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 15. Борьба между «красными» и «белыми».                                                   </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16. Крестьянская война против «белых» и «красных».                                                            </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17.Экономическая политика Советской власти.     </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18.Жизнь и быт людей в годы революции и Гражданской войны</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19. Повторение раздела «Россия в 1917 – 1920г.г.»</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tcPr>
          <w:p w:rsidR="00BA2986" w:rsidRPr="00E924EE" w:rsidRDefault="00BA2986" w:rsidP="00E924EE">
            <w:pPr>
              <w:rPr>
                <w:rFonts w:ascii="Times New Roman" w:eastAsia="Calibri" w:hAnsi="Times New Roman" w:cs="Times New Roman"/>
                <w:sz w:val="24"/>
                <w:szCs w:val="24"/>
              </w:rPr>
            </w:pPr>
            <w:r w:rsidRPr="00E924EE">
              <w:rPr>
                <w:rFonts w:ascii="Times New Roman" w:eastAsia="Calibri" w:hAnsi="Times New Roman" w:cs="Times New Roman"/>
                <w:b/>
                <w:bCs/>
                <w:i/>
                <w:iCs/>
                <w:sz w:val="24"/>
                <w:szCs w:val="24"/>
              </w:rPr>
              <w:t xml:space="preserve">Советская Россия </w:t>
            </w:r>
            <w:r w:rsidRPr="00E924EE">
              <w:rPr>
                <w:rFonts w:ascii="Times New Roman" w:eastAsia="Calibri" w:hAnsi="Times New Roman" w:cs="Times New Roman"/>
                <w:b/>
                <w:bCs/>
                <w:sz w:val="24"/>
                <w:szCs w:val="24"/>
              </w:rPr>
              <w:t xml:space="preserve">- </w:t>
            </w:r>
            <w:r w:rsidRPr="00E924EE">
              <w:rPr>
                <w:rFonts w:ascii="Times New Roman" w:eastAsia="Calibri" w:hAnsi="Times New Roman" w:cs="Times New Roman"/>
                <w:b/>
                <w:bCs/>
                <w:i/>
                <w:iCs/>
                <w:sz w:val="24"/>
                <w:szCs w:val="24"/>
              </w:rPr>
              <w:t>СССР в 20 - 30-е годы</w:t>
            </w: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10</w:t>
            </w: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20. Новая экономическая политика.</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21. Образование СССР.</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22. Изменение в системе государственного управления. Культ личности И.В.Сталина.</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23-24. Индустриализация СССР.</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25. Коллективизация крестьянских хозяйств.</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26. Конституция 1936г. Политическая жизнь страны в 30-е годы.</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27. Развитие науки и культуры в СССР  в 20-</w:t>
            </w:r>
            <w:smartTag w:uri="urn:schemas-microsoft-com:office:smarttags" w:element="metricconverter">
              <w:smartTagPr>
                <w:attr w:name="ProductID" w:val="30 г"/>
              </w:smartTagPr>
              <w:r w:rsidRPr="00E924EE">
                <w:rPr>
                  <w:rFonts w:ascii="Times New Roman" w:eastAsia="Calibri" w:hAnsi="Times New Roman" w:cs="Times New Roman"/>
                  <w:sz w:val="24"/>
                  <w:szCs w:val="24"/>
                </w:rPr>
                <w:t>30 г</w:t>
              </w:r>
            </w:smartTag>
            <w:r w:rsidRPr="00E924EE">
              <w:rPr>
                <w:rFonts w:ascii="Times New Roman" w:eastAsia="Calibri" w:hAnsi="Times New Roman" w:cs="Times New Roman"/>
                <w:sz w:val="24"/>
                <w:szCs w:val="24"/>
              </w:rPr>
              <w:t>.г.</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28. Жизнь и быт советских людей в 20-</w:t>
            </w:r>
            <w:smartTag w:uri="urn:schemas-microsoft-com:office:smarttags" w:element="metricconverter">
              <w:smartTagPr>
                <w:attr w:name="ProductID" w:val="30 г"/>
              </w:smartTagPr>
              <w:r w:rsidRPr="00E924EE">
                <w:rPr>
                  <w:rFonts w:ascii="Times New Roman" w:eastAsia="Calibri" w:hAnsi="Times New Roman" w:cs="Times New Roman"/>
                  <w:sz w:val="24"/>
                  <w:szCs w:val="24"/>
                </w:rPr>
                <w:t>30 г</w:t>
              </w:r>
            </w:smartTag>
            <w:r w:rsidRPr="00E924EE">
              <w:rPr>
                <w:rFonts w:ascii="Times New Roman" w:eastAsia="Calibri" w:hAnsi="Times New Roman" w:cs="Times New Roman"/>
                <w:sz w:val="24"/>
                <w:szCs w:val="24"/>
              </w:rPr>
              <w:t>.г.</w:t>
            </w:r>
            <w:r w:rsidRPr="00E924EE">
              <w:rPr>
                <w:rFonts w:ascii="Times New Roman" w:eastAsia="Calibri" w:hAnsi="Times New Roman" w:cs="Times New Roman"/>
                <w:sz w:val="24"/>
                <w:szCs w:val="24"/>
                <w:lang w:val="en-US"/>
              </w:rPr>
              <w:t>XX</w:t>
            </w:r>
            <w:r w:rsidRPr="00E924EE">
              <w:rPr>
                <w:rFonts w:ascii="Times New Roman" w:eastAsia="Calibri" w:hAnsi="Times New Roman" w:cs="Times New Roman"/>
                <w:sz w:val="24"/>
                <w:szCs w:val="24"/>
              </w:rPr>
              <w:t xml:space="preserve"> века.</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BA2986" w:rsidRPr="00E924EE" w:rsidTr="00721F6C">
        <w:trPr>
          <w:trHeight w:val="364"/>
        </w:trPr>
        <w:tc>
          <w:tcPr>
            <w:tcW w:w="1844" w:type="dxa"/>
            <w:tcBorders>
              <w:righ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BA2986" w:rsidRPr="00E924EE" w:rsidRDefault="00BA2986" w:rsidP="00E924EE">
            <w:pPr>
              <w:jc w:val="center"/>
              <w:rPr>
                <w:rFonts w:ascii="Times New Roman" w:hAnsi="Times New Roman" w:cs="Times New Roman"/>
                <w:b/>
                <w:sz w:val="24"/>
                <w:szCs w:val="24"/>
              </w:rPr>
            </w:pPr>
          </w:p>
        </w:tc>
        <w:tc>
          <w:tcPr>
            <w:tcW w:w="1276" w:type="dxa"/>
            <w:vAlign w:val="center"/>
          </w:tcPr>
          <w:p w:rsidR="00BA2986" w:rsidRPr="00E924EE" w:rsidRDefault="00BA2986" w:rsidP="00E924EE">
            <w:pPr>
              <w:jc w:val="center"/>
              <w:rPr>
                <w:rFonts w:ascii="Times New Roman" w:hAnsi="Times New Roman" w:cs="Times New Roman"/>
                <w:b/>
                <w:sz w:val="24"/>
                <w:szCs w:val="24"/>
              </w:rPr>
            </w:pPr>
          </w:p>
        </w:tc>
        <w:tc>
          <w:tcPr>
            <w:tcW w:w="3969" w:type="dxa"/>
          </w:tcPr>
          <w:p w:rsidR="00BA2986" w:rsidRPr="00E924EE" w:rsidRDefault="00BA2986"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29. Повторение раздела «Советская Россия – СССР в 20-</w:t>
            </w:r>
            <w:smartTag w:uri="urn:schemas-microsoft-com:office:smarttags" w:element="metricconverter">
              <w:smartTagPr>
                <w:attr w:name="ProductID" w:val="30 г"/>
              </w:smartTagPr>
              <w:r w:rsidRPr="00E924EE">
                <w:rPr>
                  <w:rFonts w:ascii="Times New Roman" w:eastAsia="Calibri" w:hAnsi="Times New Roman" w:cs="Times New Roman"/>
                  <w:sz w:val="24"/>
                  <w:szCs w:val="24"/>
                </w:rPr>
                <w:t>30 г</w:t>
              </w:r>
            </w:smartTag>
            <w:r w:rsidRPr="00E924EE">
              <w:rPr>
                <w:rFonts w:ascii="Times New Roman" w:eastAsia="Calibri" w:hAnsi="Times New Roman" w:cs="Times New Roman"/>
                <w:sz w:val="24"/>
                <w:szCs w:val="24"/>
              </w:rPr>
              <w:t>.г.»</w:t>
            </w:r>
          </w:p>
        </w:tc>
        <w:tc>
          <w:tcPr>
            <w:tcW w:w="1559" w:type="dxa"/>
            <w:vAlign w:val="center"/>
          </w:tcPr>
          <w:p w:rsidR="00BA2986" w:rsidRPr="00E924EE" w:rsidRDefault="00BA2986"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tcPr>
          <w:p w:rsidR="00C63C37" w:rsidRPr="00E924EE" w:rsidRDefault="00C63C37" w:rsidP="00E924EE">
            <w:pPr>
              <w:rPr>
                <w:rFonts w:ascii="Times New Roman" w:eastAsia="Calibri" w:hAnsi="Times New Roman" w:cs="Times New Roman"/>
                <w:b/>
                <w:bCs/>
                <w:i/>
                <w:iCs/>
                <w:sz w:val="24"/>
                <w:szCs w:val="24"/>
              </w:rPr>
            </w:pPr>
            <w:r w:rsidRPr="00E924EE">
              <w:rPr>
                <w:rFonts w:ascii="Times New Roman" w:eastAsia="Calibri" w:hAnsi="Times New Roman" w:cs="Times New Roman"/>
                <w:b/>
                <w:bCs/>
                <w:i/>
                <w:iCs/>
                <w:sz w:val="24"/>
                <w:szCs w:val="24"/>
              </w:rPr>
              <w:t xml:space="preserve">ВЕЛИКАЯ ОТЕЧЕСТВЕННАЯ ВОЙНА 1941-1945 </w:t>
            </w:r>
            <w:proofErr w:type="gramStart"/>
            <w:r w:rsidRPr="00E924EE">
              <w:rPr>
                <w:rFonts w:ascii="Times New Roman" w:eastAsia="Calibri" w:hAnsi="Times New Roman" w:cs="Times New Roman"/>
                <w:b/>
                <w:bCs/>
                <w:i/>
                <w:iCs/>
                <w:sz w:val="24"/>
                <w:szCs w:val="24"/>
              </w:rPr>
              <w:t>ГГ</w:t>
            </w:r>
            <w:proofErr w:type="gramEnd"/>
          </w:p>
          <w:p w:rsidR="00C63C37" w:rsidRPr="00E924EE" w:rsidRDefault="00C63C37" w:rsidP="00E924EE">
            <w:pPr>
              <w:rPr>
                <w:rFonts w:ascii="Times New Roman" w:eastAsia="Calibri" w:hAnsi="Times New Roman" w:cs="Times New Roman"/>
                <w:b/>
                <w:bCs/>
                <w:i/>
                <w:iCs/>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18</w:t>
            </w: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30.СССР накануне второй мировой войны.                                                         </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31-32. СССР в начале второй мировой войны.                                                        </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33. Начало Великой отечественной </w:t>
            </w:r>
            <w:r w:rsidRPr="00E924EE">
              <w:rPr>
                <w:rFonts w:ascii="Times New Roman" w:eastAsia="Calibri" w:hAnsi="Times New Roman" w:cs="Times New Roman"/>
                <w:sz w:val="24"/>
                <w:szCs w:val="24"/>
              </w:rPr>
              <w:lastRenderedPageBreak/>
              <w:t>войны</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34.Битва за Москву</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35. «Все для фронта! Все для победы!»</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36. Блокада Ленинграда.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37. Сталинградская битва.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38. Борьба советских людей на оккупированных территориях.</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39-40. Битва на Курской дуге.</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41. Героизм тружеников тыла.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42. Окончание ВОВ.</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43. Вступление СССР в войну с Японией. Окончание второй мировой войны.</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i/>
                <w:sz w:val="24"/>
                <w:szCs w:val="24"/>
              </w:rPr>
            </w:pPr>
            <w:r w:rsidRPr="00E924EE">
              <w:rPr>
                <w:rFonts w:ascii="Times New Roman" w:eastAsia="Calibri" w:hAnsi="Times New Roman" w:cs="Times New Roman"/>
                <w:sz w:val="24"/>
                <w:szCs w:val="24"/>
              </w:rPr>
              <w:t xml:space="preserve">44. ВОВ в судьбах земляков. </w:t>
            </w:r>
            <w:r w:rsidRPr="00E924EE">
              <w:rPr>
                <w:rFonts w:ascii="Times New Roman" w:eastAsia="Calibri" w:hAnsi="Times New Roman" w:cs="Times New Roman"/>
                <w:i/>
                <w:sz w:val="24"/>
                <w:szCs w:val="24"/>
              </w:rPr>
              <w:t>Краеведческий материал – музей.</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45.Повторение раздела «Великая Отечественная война 1941-1945г.г.»</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46-47. Оформление проектных и исследовательских работ по теме ВОВ.</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721F6C" w:rsidRDefault="00C63C37" w:rsidP="00721F6C">
            <w:pPr>
              <w:rPr>
                <w:rFonts w:ascii="Times New Roman" w:eastAsia="Calibri" w:hAnsi="Times New Roman" w:cs="Times New Roman"/>
                <w:b/>
                <w:bCs/>
                <w:i/>
                <w:iCs/>
                <w:sz w:val="24"/>
                <w:szCs w:val="24"/>
              </w:rPr>
            </w:pPr>
            <w:r w:rsidRPr="00E924EE">
              <w:rPr>
                <w:rFonts w:ascii="Times New Roman" w:eastAsia="Calibri" w:hAnsi="Times New Roman" w:cs="Times New Roman"/>
                <w:b/>
                <w:i/>
                <w:iCs/>
                <w:sz w:val="24"/>
                <w:szCs w:val="24"/>
              </w:rPr>
              <w:t xml:space="preserve">Советский Союз в 1945 </w:t>
            </w:r>
            <w:r w:rsidRPr="00E924EE">
              <w:rPr>
                <w:rFonts w:ascii="Times New Roman" w:eastAsia="Calibri" w:hAnsi="Times New Roman" w:cs="Times New Roman"/>
                <w:b/>
                <w:sz w:val="24"/>
                <w:szCs w:val="24"/>
              </w:rPr>
              <w:t>-</w:t>
            </w:r>
            <w:r w:rsidRPr="00E924EE">
              <w:rPr>
                <w:rFonts w:ascii="Times New Roman" w:eastAsia="Calibri" w:hAnsi="Times New Roman" w:cs="Times New Roman"/>
                <w:b/>
                <w:i/>
                <w:iCs/>
                <w:sz w:val="24"/>
                <w:szCs w:val="24"/>
              </w:rPr>
              <w:t>1991 гг.</w:t>
            </w: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r w:rsidRPr="00E924EE">
              <w:rPr>
                <w:rFonts w:ascii="Times New Roman" w:hAnsi="Times New Roman" w:cs="Times New Roman"/>
                <w:b/>
                <w:sz w:val="24"/>
                <w:szCs w:val="24"/>
              </w:rPr>
              <w:t>13</w:t>
            </w: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48. Возрождение страны после войны.</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49. Борьба за власть после смерти И.В.Сталина.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50. Реформы Н.С.Хрущева.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51.Достижения в науке и технике в 50-60г.г.                                                        </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52. Освоение космоса.                                                              </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53. Хрущевская «оттепель»</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54. Экономика и политика в эпоху «застоя»</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55. Внешняя политика Советского Союза в 70-е годы. Афганская война.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56. Советская культура и интеллигенция в годы «застоя»</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57 .Жизнь и быт советских людей в 70-е – начале80-х годов ХХ века.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58. Реформы М. С. Горбачева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59. Распад СССР.</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60. Повторение раздела «Советский Союз 1945 – 1991г.г.»</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721F6C">
            <w:pPr>
              <w:rPr>
                <w:rFonts w:ascii="Times New Roman" w:hAnsi="Times New Roman" w:cs="Times New Roman"/>
                <w:b/>
                <w:sz w:val="24"/>
                <w:szCs w:val="24"/>
              </w:rPr>
            </w:pPr>
            <w:r w:rsidRPr="00E924EE">
              <w:rPr>
                <w:rFonts w:ascii="Times New Roman" w:eastAsia="Calibri" w:hAnsi="Times New Roman" w:cs="Times New Roman"/>
                <w:b/>
                <w:i/>
                <w:iCs/>
                <w:sz w:val="24"/>
                <w:szCs w:val="24"/>
              </w:rPr>
              <w:t xml:space="preserve">   Новая Россия в 1991 </w:t>
            </w:r>
            <w:r w:rsidRPr="00E924EE">
              <w:rPr>
                <w:rFonts w:ascii="Times New Roman" w:eastAsia="Calibri" w:hAnsi="Times New Roman" w:cs="Times New Roman"/>
                <w:b/>
                <w:sz w:val="24"/>
                <w:szCs w:val="24"/>
              </w:rPr>
              <w:t xml:space="preserve">- </w:t>
            </w:r>
            <w:r w:rsidRPr="00E924EE">
              <w:rPr>
                <w:rFonts w:ascii="Times New Roman" w:eastAsia="Calibri" w:hAnsi="Times New Roman" w:cs="Times New Roman"/>
                <w:b/>
                <w:i/>
                <w:iCs/>
                <w:sz w:val="24"/>
                <w:szCs w:val="24"/>
              </w:rPr>
              <w:t>2002 гг.</w:t>
            </w: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r w:rsidRPr="00E924EE">
              <w:rPr>
                <w:rFonts w:ascii="Times New Roman" w:hAnsi="Times New Roman" w:cs="Times New Roman"/>
                <w:b/>
                <w:sz w:val="24"/>
                <w:szCs w:val="24"/>
              </w:rPr>
              <w:t>8</w:t>
            </w: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61. Экономические реформы Б.Н.Ельцина.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62. Реформы государственного управления.</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63. Развитие науки и культуры в 90 –е годы </w:t>
            </w:r>
            <w:r w:rsidRPr="00E924EE">
              <w:rPr>
                <w:rFonts w:ascii="Times New Roman" w:eastAsia="Calibri" w:hAnsi="Times New Roman" w:cs="Times New Roman"/>
                <w:sz w:val="24"/>
                <w:szCs w:val="24"/>
                <w:lang w:val="en-US"/>
              </w:rPr>
              <w:t>XX</w:t>
            </w:r>
            <w:r w:rsidRPr="00E924EE">
              <w:rPr>
                <w:rFonts w:ascii="Times New Roman" w:eastAsia="Calibri" w:hAnsi="Times New Roman" w:cs="Times New Roman"/>
                <w:sz w:val="24"/>
                <w:szCs w:val="24"/>
              </w:rPr>
              <w:t xml:space="preserve"> века.</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64. Продолжение реформ в России.</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65. Повторение раздела «Новая Россия в 1991 – </w:t>
            </w:r>
            <w:smartTag w:uri="urn:schemas-microsoft-com:office:smarttags" w:element="metricconverter">
              <w:smartTagPr>
                <w:attr w:name="ProductID" w:val="2002 г"/>
              </w:smartTagPr>
              <w:r w:rsidRPr="00E924EE">
                <w:rPr>
                  <w:rFonts w:ascii="Times New Roman" w:eastAsia="Calibri" w:hAnsi="Times New Roman" w:cs="Times New Roman"/>
                  <w:sz w:val="24"/>
                  <w:szCs w:val="24"/>
                </w:rPr>
                <w:t>2002 г</w:t>
              </w:r>
            </w:smartTag>
            <w:r w:rsidRPr="00E924EE">
              <w:rPr>
                <w:rFonts w:ascii="Times New Roman" w:eastAsia="Calibri" w:hAnsi="Times New Roman" w:cs="Times New Roman"/>
                <w:sz w:val="24"/>
                <w:szCs w:val="24"/>
              </w:rPr>
              <w:t>.г.»</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66 .Россия в </w:t>
            </w:r>
            <w:r w:rsidRPr="00E924EE">
              <w:rPr>
                <w:rFonts w:ascii="Times New Roman" w:eastAsia="Calibri" w:hAnsi="Times New Roman" w:cs="Times New Roman"/>
                <w:sz w:val="24"/>
                <w:szCs w:val="24"/>
                <w:lang w:val="en-US"/>
              </w:rPr>
              <w:t>XXI</w:t>
            </w:r>
            <w:r w:rsidRPr="00E924EE">
              <w:rPr>
                <w:rFonts w:ascii="Times New Roman" w:eastAsia="Calibri" w:hAnsi="Times New Roman" w:cs="Times New Roman"/>
                <w:sz w:val="24"/>
                <w:szCs w:val="24"/>
              </w:rPr>
              <w:t xml:space="preserve"> веке</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 xml:space="preserve">67. Повторение </w:t>
            </w:r>
            <w:proofErr w:type="gramStart"/>
            <w:r w:rsidRPr="00E924EE">
              <w:rPr>
                <w:rFonts w:ascii="Times New Roman" w:eastAsia="Calibri" w:hAnsi="Times New Roman" w:cs="Times New Roman"/>
                <w:sz w:val="24"/>
                <w:szCs w:val="24"/>
              </w:rPr>
              <w:t>изученного</w:t>
            </w:r>
            <w:proofErr w:type="gramEnd"/>
            <w:r w:rsidRPr="00E924EE">
              <w:rPr>
                <w:rFonts w:ascii="Times New Roman" w:eastAsia="Calibri" w:hAnsi="Times New Roman" w:cs="Times New Roman"/>
                <w:sz w:val="24"/>
                <w:szCs w:val="24"/>
              </w:rPr>
              <w:t xml:space="preserve"> в 9 классе</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r w:rsidR="00C63C37" w:rsidRPr="00E924EE" w:rsidTr="00721F6C">
        <w:trPr>
          <w:trHeight w:val="364"/>
        </w:trPr>
        <w:tc>
          <w:tcPr>
            <w:tcW w:w="1844" w:type="dxa"/>
            <w:tcBorders>
              <w:righ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417" w:type="dxa"/>
            <w:tcBorders>
              <w:left w:val="single" w:sz="4" w:space="0" w:color="auto"/>
            </w:tcBorders>
            <w:vAlign w:val="center"/>
          </w:tcPr>
          <w:p w:rsidR="00C63C37" w:rsidRPr="00E924EE" w:rsidRDefault="00C63C37" w:rsidP="00E924EE">
            <w:pPr>
              <w:jc w:val="center"/>
              <w:rPr>
                <w:rFonts w:ascii="Times New Roman" w:hAnsi="Times New Roman" w:cs="Times New Roman"/>
                <w:b/>
                <w:sz w:val="24"/>
                <w:szCs w:val="24"/>
              </w:rPr>
            </w:pPr>
          </w:p>
        </w:tc>
        <w:tc>
          <w:tcPr>
            <w:tcW w:w="1276" w:type="dxa"/>
            <w:vAlign w:val="center"/>
          </w:tcPr>
          <w:p w:rsidR="00C63C37" w:rsidRPr="00E924EE" w:rsidRDefault="00C63C37" w:rsidP="00E924EE">
            <w:pPr>
              <w:jc w:val="center"/>
              <w:rPr>
                <w:rFonts w:ascii="Times New Roman" w:hAnsi="Times New Roman" w:cs="Times New Roman"/>
                <w:b/>
                <w:sz w:val="24"/>
                <w:szCs w:val="24"/>
              </w:rPr>
            </w:pPr>
          </w:p>
        </w:tc>
        <w:tc>
          <w:tcPr>
            <w:tcW w:w="3969" w:type="dxa"/>
          </w:tcPr>
          <w:p w:rsidR="00C63C37" w:rsidRPr="00E924EE" w:rsidRDefault="00C63C37" w:rsidP="00E924EE">
            <w:pPr>
              <w:tabs>
                <w:tab w:val="left" w:pos="12480"/>
              </w:tabs>
              <w:jc w:val="both"/>
              <w:rPr>
                <w:rFonts w:ascii="Times New Roman" w:eastAsia="Calibri" w:hAnsi="Times New Roman" w:cs="Times New Roman"/>
                <w:sz w:val="24"/>
                <w:szCs w:val="24"/>
              </w:rPr>
            </w:pPr>
            <w:r w:rsidRPr="00E924EE">
              <w:rPr>
                <w:rFonts w:ascii="Times New Roman" w:eastAsia="Calibri" w:hAnsi="Times New Roman" w:cs="Times New Roman"/>
                <w:sz w:val="24"/>
                <w:szCs w:val="24"/>
              </w:rPr>
              <w:t>68. Работа с печатными изданиями «События современности»</w:t>
            </w:r>
          </w:p>
        </w:tc>
        <w:tc>
          <w:tcPr>
            <w:tcW w:w="1559" w:type="dxa"/>
            <w:vAlign w:val="center"/>
          </w:tcPr>
          <w:p w:rsidR="00C63C37" w:rsidRPr="00E924EE" w:rsidRDefault="00C63C37" w:rsidP="00E924EE">
            <w:pPr>
              <w:ind w:left="317" w:hanging="317"/>
              <w:jc w:val="center"/>
              <w:rPr>
                <w:rFonts w:ascii="Times New Roman" w:hAnsi="Times New Roman" w:cs="Times New Roman"/>
                <w:b/>
                <w:sz w:val="24"/>
                <w:szCs w:val="24"/>
              </w:rPr>
            </w:pPr>
          </w:p>
        </w:tc>
      </w:tr>
    </w:tbl>
    <w:p w:rsidR="000E76FA" w:rsidRPr="00E924EE" w:rsidRDefault="000E76FA" w:rsidP="00511AFF">
      <w:pPr>
        <w:pStyle w:val="Default"/>
        <w:rPr>
          <w:b/>
          <w:bCs/>
        </w:rPr>
      </w:pPr>
    </w:p>
    <w:p w:rsidR="00C63C37" w:rsidRPr="00E924EE" w:rsidRDefault="00C63C37" w:rsidP="00511AFF">
      <w:pPr>
        <w:pStyle w:val="Default"/>
        <w:rPr>
          <w:b/>
          <w:bCs/>
        </w:rPr>
      </w:pPr>
    </w:p>
    <w:sectPr w:rsidR="00C63C37" w:rsidRPr="00E924EE" w:rsidSect="00E61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475"/>
    <w:multiLevelType w:val="hybridMultilevel"/>
    <w:tmpl w:val="7644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7451"/>
    <w:multiLevelType w:val="multilevel"/>
    <w:tmpl w:val="B590F4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FC5CC1"/>
    <w:multiLevelType w:val="hybridMultilevel"/>
    <w:tmpl w:val="3BC20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F718C"/>
    <w:multiLevelType w:val="hybridMultilevel"/>
    <w:tmpl w:val="9514A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B7916"/>
    <w:multiLevelType w:val="hybridMultilevel"/>
    <w:tmpl w:val="86608BCA"/>
    <w:lvl w:ilvl="0" w:tplc="867CE1BC">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E5ADF"/>
    <w:multiLevelType w:val="hybridMultilevel"/>
    <w:tmpl w:val="275C57CA"/>
    <w:lvl w:ilvl="0" w:tplc="73921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E0CB1"/>
    <w:multiLevelType w:val="hybridMultilevel"/>
    <w:tmpl w:val="180E4A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37F6DC9"/>
    <w:multiLevelType w:val="hybridMultilevel"/>
    <w:tmpl w:val="F202C0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09346D0"/>
    <w:multiLevelType w:val="hybridMultilevel"/>
    <w:tmpl w:val="60D8D1A0"/>
    <w:lvl w:ilvl="0" w:tplc="D2BABAC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26316"/>
    <w:multiLevelType w:val="hybridMultilevel"/>
    <w:tmpl w:val="2F4C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C3109"/>
    <w:multiLevelType w:val="multilevel"/>
    <w:tmpl w:val="B590F49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8491524"/>
    <w:multiLevelType w:val="hybridMultilevel"/>
    <w:tmpl w:val="77986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AA7238"/>
    <w:multiLevelType w:val="hybridMultilevel"/>
    <w:tmpl w:val="3620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41AA9"/>
    <w:multiLevelType w:val="hybridMultilevel"/>
    <w:tmpl w:val="BD02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206E2"/>
    <w:multiLevelType w:val="hybridMultilevel"/>
    <w:tmpl w:val="56F2E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8B0904"/>
    <w:multiLevelType w:val="hybridMultilevel"/>
    <w:tmpl w:val="60D8D1A0"/>
    <w:lvl w:ilvl="0" w:tplc="D2BABAC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D43E8"/>
    <w:multiLevelType w:val="hybridMultilevel"/>
    <w:tmpl w:val="D0D41234"/>
    <w:lvl w:ilvl="0" w:tplc="A072D4FA">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556A8A"/>
    <w:multiLevelType w:val="hybridMultilevel"/>
    <w:tmpl w:val="19566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F957BE"/>
    <w:multiLevelType w:val="hybridMultilevel"/>
    <w:tmpl w:val="93A46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1B5BD5"/>
    <w:multiLevelType w:val="hybridMultilevel"/>
    <w:tmpl w:val="AC641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C0FD1"/>
    <w:multiLevelType w:val="hybridMultilevel"/>
    <w:tmpl w:val="7E9CAFF2"/>
    <w:lvl w:ilvl="0" w:tplc="A2A28C3C">
      <w:start w:val="1"/>
      <w:numFmt w:val="upperRoman"/>
      <w:lvlText w:val="%1."/>
      <w:lvlJc w:val="left"/>
      <w:pPr>
        <w:ind w:left="1080" w:hanging="72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6B32C8"/>
    <w:multiLevelType w:val="hybridMultilevel"/>
    <w:tmpl w:val="A6FEF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B2C15"/>
    <w:multiLevelType w:val="hybridMultilevel"/>
    <w:tmpl w:val="C2281D8A"/>
    <w:lvl w:ilvl="0" w:tplc="9BBC21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3"/>
  </w:num>
  <w:num w:numId="4">
    <w:abstractNumId w:val="11"/>
  </w:num>
  <w:num w:numId="5">
    <w:abstractNumId w:val="13"/>
  </w:num>
  <w:num w:numId="6">
    <w:abstractNumId w:val="20"/>
  </w:num>
  <w:num w:numId="7">
    <w:abstractNumId w:val="22"/>
  </w:num>
  <w:num w:numId="8">
    <w:abstractNumId w:val="15"/>
  </w:num>
  <w:num w:numId="9">
    <w:abstractNumId w:val="14"/>
  </w:num>
  <w:num w:numId="10">
    <w:abstractNumId w:val="18"/>
  </w:num>
  <w:num w:numId="11">
    <w:abstractNumId w:val="10"/>
  </w:num>
  <w:num w:numId="12">
    <w:abstractNumId w:val="0"/>
  </w:num>
  <w:num w:numId="13">
    <w:abstractNumId w:val="2"/>
  </w:num>
  <w:num w:numId="14">
    <w:abstractNumId w:val="21"/>
  </w:num>
  <w:num w:numId="15">
    <w:abstractNumId w:val="1"/>
  </w:num>
  <w:num w:numId="16">
    <w:abstractNumId w:val="16"/>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C64"/>
    <w:rsid w:val="00020C9C"/>
    <w:rsid w:val="000309C8"/>
    <w:rsid w:val="00044DFC"/>
    <w:rsid w:val="000E76FA"/>
    <w:rsid w:val="002226EB"/>
    <w:rsid w:val="002F4AD6"/>
    <w:rsid w:val="00353B9D"/>
    <w:rsid w:val="00387103"/>
    <w:rsid w:val="003B24AB"/>
    <w:rsid w:val="00472A39"/>
    <w:rsid w:val="0048021E"/>
    <w:rsid w:val="004A6714"/>
    <w:rsid w:val="004B2926"/>
    <w:rsid w:val="004F5FC2"/>
    <w:rsid w:val="00511AFF"/>
    <w:rsid w:val="00523E2D"/>
    <w:rsid w:val="00592416"/>
    <w:rsid w:val="005A2BAB"/>
    <w:rsid w:val="005C5843"/>
    <w:rsid w:val="0066445C"/>
    <w:rsid w:val="006F19F6"/>
    <w:rsid w:val="00721F6C"/>
    <w:rsid w:val="0075219E"/>
    <w:rsid w:val="00782481"/>
    <w:rsid w:val="00785A89"/>
    <w:rsid w:val="007D1D62"/>
    <w:rsid w:val="00A06934"/>
    <w:rsid w:val="00A13308"/>
    <w:rsid w:val="00A34AAD"/>
    <w:rsid w:val="00A541AE"/>
    <w:rsid w:val="00A7216E"/>
    <w:rsid w:val="00AB14AF"/>
    <w:rsid w:val="00AC249B"/>
    <w:rsid w:val="00AD00CA"/>
    <w:rsid w:val="00BA2986"/>
    <w:rsid w:val="00C63C37"/>
    <w:rsid w:val="00C845D8"/>
    <w:rsid w:val="00CC6A80"/>
    <w:rsid w:val="00CF379B"/>
    <w:rsid w:val="00D041A5"/>
    <w:rsid w:val="00D11D73"/>
    <w:rsid w:val="00D3264F"/>
    <w:rsid w:val="00D667A3"/>
    <w:rsid w:val="00E61ECB"/>
    <w:rsid w:val="00E818BC"/>
    <w:rsid w:val="00E924EE"/>
    <w:rsid w:val="00EE5C64"/>
    <w:rsid w:val="00F35A7F"/>
    <w:rsid w:val="00F42FD7"/>
    <w:rsid w:val="00F4635C"/>
    <w:rsid w:val="00F5363A"/>
    <w:rsid w:val="00F96C48"/>
    <w:rsid w:val="00FB4231"/>
    <w:rsid w:val="00FC1431"/>
    <w:rsid w:val="00FD6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CB"/>
  </w:style>
  <w:style w:type="paragraph" w:styleId="1">
    <w:name w:val="heading 1"/>
    <w:basedOn w:val="a"/>
    <w:link w:val="10"/>
    <w:uiPriority w:val="9"/>
    <w:qFormat/>
    <w:rsid w:val="00EE5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6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nhideWhenUsed/>
    <w:qFormat/>
    <w:rsid w:val="00EE5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C64"/>
    <w:rPr>
      <w:b/>
      <w:bCs/>
    </w:rPr>
  </w:style>
  <w:style w:type="character" w:styleId="a5">
    <w:name w:val="Hyperlink"/>
    <w:basedOn w:val="a0"/>
    <w:uiPriority w:val="99"/>
    <w:semiHidden/>
    <w:unhideWhenUsed/>
    <w:rsid w:val="00EE5C64"/>
    <w:rPr>
      <w:color w:val="0000FF"/>
      <w:u w:val="single"/>
    </w:rPr>
  </w:style>
  <w:style w:type="paragraph" w:customStyle="1" w:styleId="Default">
    <w:name w:val="Default"/>
    <w:rsid w:val="00511AF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7D1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85A89"/>
    <w:pPr>
      <w:ind w:left="720"/>
      <w:contextualSpacing/>
    </w:pPr>
  </w:style>
  <w:style w:type="paragraph" w:styleId="a8">
    <w:name w:val="No Spacing"/>
    <w:link w:val="a9"/>
    <w:uiPriority w:val="99"/>
    <w:qFormat/>
    <w:rsid w:val="00A13308"/>
    <w:pPr>
      <w:spacing w:after="0" w:line="240" w:lineRule="auto"/>
    </w:pPr>
    <w:rPr>
      <w:rFonts w:ascii="Calibri" w:eastAsia="Calibri" w:hAnsi="Calibri" w:cs="Times New Roman"/>
    </w:rPr>
  </w:style>
  <w:style w:type="character" w:customStyle="1" w:styleId="a9">
    <w:name w:val="Без интервала Знак"/>
    <w:basedOn w:val="a0"/>
    <w:link w:val="a8"/>
    <w:uiPriority w:val="99"/>
    <w:rsid w:val="00A13308"/>
    <w:rPr>
      <w:rFonts w:ascii="Calibri" w:eastAsia="Calibri" w:hAnsi="Calibri" w:cs="Times New Roman"/>
    </w:rPr>
  </w:style>
  <w:style w:type="character" w:customStyle="1" w:styleId="apple-converted-space">
    <w:name w:val="apple-converted-space"/>
    <w:rsid w:val="00F96C48"/>
  </w:style>
  <w:style w:type="paragraph" w:customStyle="1" w:styleId="ListParagraph1">
    <w:name w:val="List Paragraph1"/>
    <w:basedOn w:val="a"/>
    <w:rsid w:val="00F96C48"/>
    <w:pPr>
      <w:ind w:left="720"/>
    </w:pPr>
    <w:rPr>
      <w:rFonts w:ascii="Calibri" w:eastAsia="Times New Roman" w:hAnsi="Calibri" w:cs="Times New Roman"/>
      <w:kern w:val="1"/>
      <w:lang w:eastAsia="ar-SA"/>
    </w:rPr>
  </w:style>
  <w:style w:type="paragraph" w:customStyle="1" w:styleId="c18">
    <w:name w:val="c18"/>
    <w:basedOn w:val="a"/>
    <w:rsid w:val="0075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219E"/>
  </w:style>
  <w:style w:type="character" w:customStyle="1" w:styleId="c14">
    <w:name w:val="c14"/>
    <w:basedOn w:val="a0"/>
    <w:rsid w:val="0075219E"/>
  </w:style>
  <w:style w:type="paragraph" w:customStyle="1" w:styleId="c3">
    <w:name w:val="c3"/>
    <w:basedOn w:val="a"/>
    <w:rsid w:val="00A5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41AE"/>
  </w:style>
</w:styles>
</file>

<file path=word/webSettings.xml><?xml version="1.0" encoding="utf-8"?>
<w:webSettings xmlns:r="http://schemas.openxmlformats.org/officeDocument/2006/relationships" xmlns:w="http://schemas.openxmlformats.org/wordprocessingml/2006/main">
  <w:divs>
    <w:div w:id="582108232">
      <w:bodyDiv w:val="1"/>
      <w:marLeft w:val="0"/>
      <w:marRight w:val="0"/>
      <w:marTop w:val="0"/>
      <w:marBottom w:val="0"/>
      <w:divBdr>
        <w:top w:val="none" w:sz="0" w:space="0" w:color="auto"/>
        <w:left w:val="none" w:sz="0" w:space="0" w:color="auto"/>
        <w:bottom w:val="none" w:sz="0" w:space="0" w:color="auto"/>
        <w:right w:val="none" w:sz="0" w:space="0" w:color="auto"/>
      </w:divBdr>
    </w:div>
    <w:div w:id="8023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98AA-1419-42DC-9768-51D35255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4</cp:revision>
  <cp:lastPrinted>2003-12-31T21:10:00Z</cp:lastPrinted>
  <dcterms:created xsi:type="dcterms:W3CDTF">2017-01-15T14:02:00Z</dcterms:created>
  <dcterms:modified xsi:type="dcterms:W3CDTF">2017-01-15T15:07:00Z</dcterms:modified>
</cp:coreProperties>
</file>